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0772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сельского хозяйства Республики Казахстан от 19 октября 2001 года № 336 «О внесении изменений и дополнений в приказ Министра сельского хозяйства Республики Казахстан от 7 июля 2000 года № 178 «О некоторых вопросах элитного семеноводства»</w:t>
      </w:r>
    </w:p>
    <w:p w:rsidR="00000000" w:rsidRDefault="00B60772">
      <w:pPr>
        <w:ind w:firstLine="400"/>
        <w:jc w:val="both"/>
      </w:pPr>
      <w:r>
        <w:rPr>
          <w:rStyle w:val="s0"/>
        </w:rPr>
        <w:t> </w:t>
      </w:r>
    </w:p>
    <w:p w:rsidR="00000000" w:rsidRDefault="00B60772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7 декабря 2001 года № 1693</w:t>
      </w:r>
    </w:p>
    <w:p w:rsidR="00000000" w:rsidRDefault="00B60772">
      <w:pPr>
        <w:ind w:firstLine="400"/>
        <w:jc w:val="both"/>
      </w:pPr>
      <w:r>
        <w:rPr>
          <w:rStyle w:val="s0"/>
        </w:rPr>
        <w:t> </w:t>
      </w:r>
    </w:p>
    <w:p w:rsidR="00000000" w:rsidRDefault="00B60772">
      <w:pPr>
        <w:ind w:firstLine="400"/>
        <w:jc w:val="both"/>
      </w:pPr>
      <w:r>
        <w:rPr>
          <w:rStyle w:val="s0"/>
        </w:rPr>
        <w:t>Опубликован: «Бюллетень нормативных правовых актов» № 12, 2002 г.</w:t>
      </w:r>
    </w:p>
    <w:p w:rsidR="00000000" w:rsidRDefault="00B60772">
      <w:pPr>
        <w:ind w:firstLine="400"/>
        <w:jc w:val="both"/>
      </w:pPr>
      <w:r>
        <w:rPr>
          <w:rStyle w:val="s0"/>
        </w:rPr>
        <w:t> </w:t>
      </w:r>
    </w:p>
    <w:p w:rsidR="00000000" w:rsidRDefault="00B6077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12 сентября 2008 года № 575</w:t>
      </w:r>
    </w:p>
    <w:p w:rsidR="00000000" w:rsidRDefault="00B6077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0772" w:rsidRDefault="00B60772" w:rsidP="00B60772">
      <w:r>
        <w:separator/>
      </w:r>
    </w:p>
  </w:endnote>
  <w:endnote w:type="continuationSeparator" w:id="0">
    <w:p w:rsidR="00B60772" w:rsidRDefault="00B60772" w:rsidP="00B607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772" w:rsidRDefault="00B607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772" w:rsidRDefault="00B607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772" w:rsidRDefault="00B607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0772" w:rsidRDefault="00B60772" w:rsidP="00B60772">
      <w:r>
        <w:separator/>
      </w:r>
    </w:p>
  </w:footnote>
  <w:footnote w:type="continuationSeparator" w:id="0">
    <w:p w:rsidR="00B60772" w:rsidRDefault="00B60772" w:rsidP="00B607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772" w:rsidRDefault="00B607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772" w:rsidRDefault="00B60772" w:rsidP="00B607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0772" w:rsidRPr="00B60772" w:rsidRDefault="00B60772" w:rsidP="00B607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19.10.01 № 336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772" w:rsidRDefault="00B607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0772"/>
    <w:rsid w:val="00B60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607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07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07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07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607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07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07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07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5659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521</Characters>
  <Application>Microsoft Office Word</Application>
  <DocSecurity>0</DocSecurity>
  <Lines>4</Lines>
  <Paragraphs>1</Paragraphs>
  <ScaleCrop>false</ScaleCrop>
  <Company/>
  <LinksUpToDate>false</LinksUpToDate>
  <CharactersWithSpaces>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19.10.01 № 336 (©Paragraph 2023)</dc:title>
  <dc:subject/>
  <dc:creator>Сергей М</dc:creator>
  <cp:keywords/>
  <dc:description/>
  <cp:lastModifiedBy>Сергей М</cp:lastModifiedBy>
  <cp:revision>2</cp:revision>
  <dcterms:created xsi:type="dcterms:W3CDTF">2023-12-02T13:13:00Z</dcterms:created>
  <dcterms:modified xsi:type="dcterms:W3CDTF">2023-12-02T13:13:00Z</dcterms:modified>
</cp:coreProperties>
</file>