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7758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Президентінің Қазақстан Республикасы Орталық сайлау комиссиясының мәселелерi жөніндегі кейбір жарлықтарына өзгерістер мен толықтырулар енгізу туралы” Қазақстан Республикасы Президентінің 2005 жылғы 21 сәуірдегі № 1556 Жарлығы</w:t>
      </w:r>
    </w:p>
    <w:p w:rsidR="00000000" w:rsidRDefault="00E57758">
      <w:pPr>
        <w:ind w:firstLine="400"/>
        <w:jc w:val="both"/>
      </w:pPr>
      <w:r>
        <w:rPr>
          <w:rStyle w:val="s0"/>
        </w:rPr>
        <w:t> </w:t>
      </w:r>
    </w:p>
    <w:p w:rsidR="00000000" w:rsidRDefault="00E5775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57758">
      <w:pPr>
        <w:ind w:firstLine="400"/>
        <w:jc w:val="both"/>
      </w:pPr>
      <w:r>
        <w:rPr>
          <w:rStyle w:val="s0"/>
        </w:rPr>
        <w:t> </w:t>
      </w:r>
    </w:p>
    <w:p w:rsidR="00000000" w:rsidRDefault="00E5775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2007.28.12. № 501 </w:t>
      </w:r>
      <w:hyperlink r:id="rId7" w:anchor="sub_id=6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</w:t>
      </w:r>
      <w:r>
        <w:rPr>
          <w:rStyle w:val="s00"/>
        </w:rPr>
        <w:t>2008 жылдың 1 қаңтарынан бастап күшіне енді</w:t>
      </w:r>
      <w:r>
        <w:rPr>
          <w:rStyle w:val="s0"/>
        </w:rPr>
        <w:t>)</w:t>
      </w:r>
    </w:p>
    <w:p w:rsidR="00000000" w:rsidRDefault="00E57758">
      <w:pPr>
        <w:ind w:firstLine="400"/>
        <w:jc w:val="both"/>
      </w:pPr>
      <w:r>
        <w:rPr>
          <w:rStyle w:val="s0"/>
        </w:rPr>
        <w:t> </w:t>
      </w:r>
    </w:p>
    <w:p w:rsidR="00000000" w:rsidRDefault="00E5775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57758">
      <w:pPr>
        <w:ind w:firstLine="400"/>
        <w:jc w:val="both"/>
      </w:pPr>
      <w:r>
        <w:rPr>
          <w:rStyle w:val="s0"/>
        </w:rPr>
        <w:t> </w:t>
      </w:r>
    </w:p>
    <w:p w:rsidR="00000000" w:rsidRDefault="00E57758">
      <w:pPr>
        <w:ind w:firstLine="400"/>
        <w:jc w:val="both"/>
      </w:pPr>
      <w:r>
        <w:rPr>
          <w:rStyle w:val="s0"/>
        </w:rPr>
        <w:t>2007 ж. 28 желтоқсанға дейін қолд</w:t>
      </w:r>
      <w:r>
        <w:rPr>
          <w:rStyle w:val="s0"/>
        </w:rPr>
        <w:t xml:space="preserve">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7758" w:rsidRDefault="00E57758" w:rsidP="00E57758">
      <w:r>
        <w:separator/>
      </w:r>
    </w:p>
  </w:endnote>
  <w:endnote w:type="continuationSeparator" w:id="0">
    <w:p w:rsidR="00E57758" w:rsidRDefault="00E57758" w:rsidP="00E57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58" w:rsidRDefault="00E577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58" w:rsidRDefault="00E577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58" w:rsidRDefault="00E577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7758" w:rsidRDefault="00E57758" w:rsidP="00E57758">
      <w:r>
        <w:separator/>
      </w:r>
    </w:p>
  </w:footnote>
  <w:footnote w:type="continuationSeparator" w:id="0">
    <w:p w:rsidR="00E57758" w:rsidRDefault="00E57758" w:rsidP="00E57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58" w:rsidRDefault="00E577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58" w:rsidRDefault="00E57758" w:rsidP="00E577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7758" w:rsidRPr="00E57758" w:rsidRDefault="00E57758" w:rsidP="00E577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758" w:rsidRDefault="00E577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7758"/>
    <w:rsid w:val="00E5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577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7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7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7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577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77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77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77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79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78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539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2023-11-30T04:52:00Z</dcterms:created>
  <dcterms:modified xsi:type="dcterms:W3CDTF">2023-11-30T04:52:00Z</dcterms:modified>
</cp:coreProperties>
</file>