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02C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Yкіметінің 2005 жылғы 9 желтоқсандағы № 1228 қаулысына</w:t>
      </w:r>
      <w:r>
        <w:br/>
      </w:r>
      <w:r>
        <w:rPr>
          <w:rStyle w:val="s1"/>
        </w:rPr>
        <w:t> өзгерістер мен толықтыру енгізу туралы» Қазақстан Республикасы Үкіметінің</w:t>
      </w:r>
      <w:r>
        <w:br/>
      </w:r>
      <w:r>
        <w:rPr>
          <w:rStyle w:val="s1"/>
        </w:rPr>
        <w:t>2006 жылғы 15 наурыздағы № 166 Қаулысы</w:t>
      </w:r>
    </w:p>
    <w:p w:rsidR="00000000" w:rsidRDefault="0065602C">
      <w:pPr>
        <w:jc w:val="center"/>
      </w:pPr>
      <w:r>
        <w:rPr>
          <w:rStyle w:val="s1"/>
        </w:rPr>
        <w:t> </w:t>
      </w:r>
    </w:p>
    <w:p w:rsidR="00000000" w:rsidRDefault="0065602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5602C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</w:t>
      </w:r>
      <w:r>
        <w:rPr>
          <w:rStyle w:val="s0"/>
        </w:rPr>
        <w:t>згерістер мен толықтыру енгізілсін:</w:t>
      </w:r>
    </w:p>
    <w:p w:rsidR="00000000" w:rsidRDefault="0065602C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65602C">
      <w:pPr>
        <w:ind w:firstLine="400"/>
        <w:jc w:val="both"/>
      </w:pPr>
      <w:r>
        <w:rPr>
          <w:rStyle w:val="s0"/>
        </w:rPr>
        <w:t>«1468225079» деген сандар «1476105147»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«1302870000» деген сандар «1310750068»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«1476210603» деген сандар «1496649824» деген сандармен ауыстырылсын</w:t>
      </w:r>
      <w:r>
        <w:rPr>
          <w:rStyle w:val="s0"/>
        </w:rPr>
        <w:t>;</w:t>
      </w:r>
    </w:p>
    <w:p w:rsidR="00000000" w:rsidRDefault="0065602C">
      <w:pPr>
        <w:ind w:firstLine="400"/>
        <w:jc w:val="both"/>
      </w:pPr>
      <w:r>
        <w:rPr>
          <w:rStyle w:val="s0"/>
        </w:rPr>
        <w:t>«7985524» деген сандар «20544677»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«89200554» деген сандар «76641401»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«2000000» деген сандар «14559153»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2) көрсетілген қаулыға 1-қосымшада:</w:t>
      </w:r>
    </w:p>
    <w:p w:rsidR="00000000" w:rsidRDefault="0065602C">
      <w:pPr>
        <w:ind w:firstLine="400"/>
        <w:jc w:val="both"/>
      </w:pPr>
      <w:r>
        <w:rPr>
          <w:rStyle w:val="s0"/>
        </w:rPr>
        <w:t>1 «Кірістер» бөлімінде:</w:t>
      </w:r>
    </w:p>
    <w:p w:rsidR="00000000" w:rsidRDefault="0065602C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1468225079» деген сандар «1476105147»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1 «Салықтық түсімдер» санатында:</w:t>
      </w:r>
    </w:p>
    <w:p w:rsidR="00000000" w:rsidRDefault="0065602C">
      <w:pPr>
        <w:ind w:firstLine="400"/>
        <w:jc w:val="both"/>
      </w:pPr>
      <w:r>
        <w:rPr>
          <w:rStyle w:val="s0"/>
        </w:rPr>
        <w:t>«1302870000» деген сандар «1310750068»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01 «Табыс салығы» сыныбындағы «603900709» деген сандар «611780777» деген сандармен ауы</w:t>
      </w:r>
      <w:r>
        <w:rPr>
          <w:rStyle w:val="s0"/>
        </w:rPr>
        <w:t>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1 «Корпорациялық табыс салығы» ішкі сыныбындағы «603900709» деген сандар «611780777»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06 «Қазақстан Республикасының Үкіметі белгілеген тізбе бойынша шикізат секторы ұйымдарының төлем көзінен ұсталатын, резидент заңды</w:t>
      </w:r>
      <w:r>
        <w:rPr>
          <w:rStyle w:val="s0"/>
        </w:rPr>
        <w:t xml:space="preserve"> тұлғалардан алынатын корпорациялық табыс салығы» ерекшелігіндегі «2110960» деген сандар «3933986»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07 «Қазақстан Республикасының Yкіметі белгілеген тізбе бойынша шикізат секторы ұйымдарының төлем көзінен ұсталатын, резидент ем</w:t>
      </w:r>
      <w:r>
        <w:rPr>
          <w:rStyle w:val="s0"/>
        </w:rPr>
        <w:t>ес заңды тұлғалардан алынатын корпорациялық табыс салығы» ерекшелігіндегі «5000000» деген сандар «11057042»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65602C">
      <w:pPr>
        <w:ind w:firstLine="400"/>
        <w:jc w:val="both"/>
      </w:pPr>
      <w:r>
        <w:rPr>
          <w:rStyle w:val="s0"/>
        </w:rPr>
        <w:t>«1476210603» деген сандар «1496649824»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 xml:space="preserve">15 «Ресми трансферттер» </w:t>
      </w:r>
      <w:r>
        <w:rPr>
          <w:rStyle w:val="s0"/>
        </w:rPr>
        <w:t>функционалдық тобындағы «163766813» деген сандар «184206034»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01 «Ресми трансферттер» ішкі функциясындағы «163766813» деген сандар «184206034»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</w:t>
      </w:r>
      <w:r>
        <w:rPr>
          <w:rStyle w:val="s0"/>
        </w:rPr>
        <w:t>і бойынша «163766813» деген сандар «184206034»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066 «Республикалық бюджеттен Ұлттық қорға берілетін ресми трансферттер» бағдарламасындағы «10617223» деген сандар «31056444»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101 «Шикізат секторы ұйы</w:t>
      </w:r>
      <w:r>
        <w:rPr>
          <w:rStyle w:val="s0"/>
        </w:rPr>
        <w:t>мдарынан түсетін жоспардан тыс түсімдер есебінен ресми трансферттер» кіші бағдарламасындағы «0» деген сан «7880068»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 xml:space="preserve">102 «Республикалық меншіктегі және тау-кен және өңдеу салаларына жататын мемлекеттік мүлікті жекешелендіруден </w:t>
      </w:r>
      <w:r>
        <w:rPr>
          <w:rStyle w:val="s0"/>
        </w:rPr>
        <w:t>түсетін жоспардан тыс түсімдер есебінен ресми трансферттер» кіші бағдарламасындағы «0» деген сан «12559153»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III «Операциялық сальдо» бөліміндегі «7985524» деген сандар «20544677»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V «Қаржы активтерімен жасалатын операциялар бойынша сальдо» бөлімінде:</w:t>
      </w:r>
    </w:p>
    <w:p w:rsidR="00000000" w:rsidRDefault="0065602C">
      <w:pPr>
        <w:ind w:firstLine="400"/>
        <w:jc w:val="both"/>
      </w:pPr>
      <w:r>
        <w:rPr>
          <w:rStyle w:val="s0"/>
        </w:rPr>
        <w:t>«89200554» деген сандар «76641401»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 xml:space="preserve">«Мемлекеттің қаржы активтерін сатудан түсетін түсімдер» деген жолдағы «2000000» деген сандар «14559153» деген сандармен </w:t>
      </w:r>
      <w:r>
        <w:rPr>
          <w:rStyle w:val="s0"/>
        </w:rPr>
        <w:t>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6 «Мемлекеттің қаржы активтерін сатудан түсетін түсімдер» санатындағы «2000000» деген сандар «14559153»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01 «Мемлекеттің қаржы активтерін сатудан түсетін түсімдер» сыныбындағы «2000000» деген сандар «14559153» дег</w:t>
      </w:r>
      <w:r>
        <w:rPr>
          <w:rStyle w:val="s0"/>
        </w:rPr>
        <w:t>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1 «Қаржы активтерін ел ішінде сатудан түсетін түсімдер» ішкі сыныбындағы «2000000» деген сандар «14559153» деген сандармен ауыстырылсын;</w:t>
      </w:r>
    </w:p>
    <w:p w:rsidR="00000000" w:rsidRDefault="0065602C">
      <w:pPr>
        <w:ind w:firstLine="400"/>
        <w:jc w:val="both"/>
      </w:pPr>
      <w:r>
        <w:rPr>
          <w:rStyle w:val="s0"/>
        </w:rPr>
        <w:t>01 «Республикалық меншіктегі заңды тұлғалардың қатысу үлестерін, бағалы қағаздарын сатудан т</w:t>
      </w:r>
      <w:r>
        <w:rPr>
          <w:rStyle w:val="s0"/>
        </w:rPr>
        <w:t>үсетін</w:t>
      </w:r>
      <w:r>
        <w:rPr>
          <w:rStyle w:val="s0"/>
        </w:rPr>
        <w:t xml:space="preserve"> түсімдер» ерекшелігінен кейін мынадай мазмұндағы 03 ерекшелікпен толықтырылсын:</w:t>
      </w:r>
    </w:p>
    <w:p w:rsidR="00000000" w:rsidRDefault="0065602C">
      <w:pPr>
        <w:ind w:firstLine="400"/>
        <w:jc w:val="both"/>
      </w:pPr>
      <w:r>
        <w:rPr>
          <w:rStyle w:val="s0"/>
        </w:rPr>
        <w:t>«03 Республикалық меншіктегі және тау-кен әрі өңдеу салаларына жататын мемлекеттік мүлікті жекешелендіруден түсетін түсімдер 12559153».</w:t>
      </w:r>
    </w:p>
    <w:p w:rsidR="00000000" w:rsidRDefault="0065602C">
      <w:pPr>
        <w:ind w:firstLine="400"/>
        <w:jc w:val="both"/>
      </w:pPr>
      <w:r>
        <w:rPr>
          <w:rStyle w:val="s0"/>
        </w:rPr>
        <w:t>2. Осы қаулы қол қойылған күнінен</w:t>
      </w:r>
      <w:r>
        <w:rPr>
          <w:rStyle w:val="s0"/>
        </w:rPr>
        <w:t xml:space="preserve"> бастап қолданысқа енгізіледі.</w:t>
      </w:r>
    </w:p>
    <w:p w:rsidR="00000000" w:rsidRDefault="0065602C">
      <w:pPr>
        <w:ind w:firstLine="400"/>
        <w:jc w:val="both"/>
      </w:pPr>
      <w:r>
        <w:rPr>
          <w:rStyle w:val="s0"/>
        </w:rPr>
        <w:t> </w:t>
      </w:r>
    </w:p>
    <w:p w:rsidR="00000000" w:rsidRDefault="0065602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65602C">
      <w:pPr>
        <w:ind w:firstLine="400"/>
        <w:jc w:val="both"/>
      </w:pPr>
      <w:r>
        <w:rPr>
          <w:rStyle w:val="s0"/>
          <w:b/>
          <w:bCs/>
        </w:rPr>
        <w:t>Премьер - 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602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602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5602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02C" w:rsidRDefault="0065602C" w:rsidP="0065602C">
      <w:r>
        <w:separator/>
      </w:r>
    </w:p>
  </w:endnote>
  <w:endnote w:type="continuationSeparator" w:id="0">
    <w:p w:rsidR="0065602C" w:rsidRDefault="0065602C" w:rsidP="00656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02C" w:rsidRDefault="0065602C" w:rsidP="0065602C">
      <w:r>
        <w:separator/>
      </w:r>
    </w:p>
  </w:footnote>
  <w:footnote w:type="continuationSeparator" w:id="0">
    <w:p w:rsidR="0065602C" w:rsidRDefault="0065602C" w:rsidP="006560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 w:rsidP="00656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02C" w:rsidRPr="0065602C" w:rsidRDefault="0065602C" w:rsidP="006560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мен толықтыру енгізу туралы» Қазақстан Республикасы Үкіметінің 2006 жылғы 15 наурыздағы № 166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2C" w:rsidRDefault="006560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02C"/>
    <w:rsid w:val="0065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0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0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0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02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0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0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3715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мен толықтыру енгізу туралы» Қазақстан Республикасы Үкіметінің 2006 жылғы 15 наурыздағы № 166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2024-02-22T09:45:00Z</dcterms:created>
  <dcterms:modified xsi:type="dcterms:W3CDTF">2024-02-22T09:45:00Z</dcterms:modified>
</cp:coreProperties>
</file>