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E0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 қыркүйектегі № 931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7 қазандағы № 924 Қаулысы</w:t>
      </w:r>
    </w:p>
    <w:p w:rsidR="00000000" w:rsidRDefault="00E41E0D">
      <w:pPr>
        <w:jc w:val="center"/>
      </w:pPr>
      <w:r>
        <w:rPr>
          <w:rStyle w:val="s1"/>
        </w:rPr>
        <w:t> </w:t>
      </w:r>
    </w:p>
    <w:p w:rsidR="00000000" w:rsidRDefault="00E41E0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2009.02.03 № 235 </w:t>
      </w:r>
      <w:hyperlink r:id="rId7" w:anchor="sub_id=1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41E0D">
      <w:pPr>
        <w:ind w:firstLine="400"/>
        <w:jc w:val="both"/>
      </w:pPr>
      <w:r>
        <w:rPr>
          <w:rStyle w:val="s0"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41E0D">
      <w:pPr>
        <w:ind w:firstLine="400"/>
        <w:jc w:val="both"/>
      </w:pPr>
      <w:r>
        <w:rPr>
          <w:rStyle w:val="s0"/>
        </w:rPr>
        <w:t>1. «Ішкі бақылау қызметтерін құру рұқсат етілетін мемлекеттік органдардың тізбесін бекіту туралы» Қазақ</w:t>
      </w:r>
      <w:r>
        <w:rPr>
          <w:rStyle w:val="s0"/>
        </w:rPr>
        <w:t xml:space="preserve">стан Республикасы Үкіметінің 2004 жылғы 3 қыркүйектегі № 931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33, 446-құжат) мынадай өзгеріс енгізілсін:</w:t>
      </w:r>
    </w:p>
    <w:p w:rsidR="00000000" w:rsidRDefault="00E41E0D">
      <w:pPr>
        <w:ind w:firstLine="400"/>
        <w:jc w:val="both"/>
      </w:pPr>
      <w:r>
        <w:rPr>
          <w:rStyle w:val="s0"/>
        </w:rPr>
        <w:t>көрсетілген қаулымен бекітілген</w:t>
      </w:r>
      <w:r>
        <w:rPr>
          <w:rStyle w:val="s0"/>
        </w:rPr>
        <w:t xml:space="preserve"> Ішкі бақылау қызметтерін құру рұқсат етілетін мемлекеттік органдардың тізбесінде:</w:t>
      </w:r>
    </w:p>
    <w:p w:rsidR="00000000" w:rsidRDefault="00E41E0D">
      <w:pPr>
        <w:ind w:firstLine="400"/>
        <w:jc w:val="both"/>
      </w:pPr>
      <w:r>
        <w:rPr>
          <w:rStyle w:val="s0"/>
        </w:rPr>
        <w:t>реттік саны 14-жол мынадай редакцияда жазылсын:</w:t>
      </w:r>
    </w:p>
    <w:p w:rsidR="00000000" w:rsidRDefault="00E41E0D">
      <w:pPr>
        <w:ind w:firstLine="400"/>
        <w:jc w:val="both"/>
      </w:pPr>
      <w:r>
        <w:rPr>
          <w:rStyle w:val="s0"/>
        </w:rPr>
        <w:t>«14. Қазақстан Республикасы Мәдениет және ақпарат министрлігі».</w:t>
      </w:r>
    </w:p>
    <w:p w:rsidR="00000000" w:rsidRDefault="00E41E0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</w:t>
      </w:r>
      <w:r>
        <w:rPr>
          <w:rStyle w:val="s0"/>
        </w:rPr>
        <w:t>і.</w:t>
      </w:r>
    </w:p>
    <w:p w:rsidR="00000000" w:rsidRDefault="00E41E0D">
      <w:pPr>
        <w:ind w:firstLine="400"/>
        <w:jc w:val="both"/>
      </w:pPr>
      <w:r>
        <w:rPr>
          <w:rStyle w:val="s0"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1E0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41E0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1E0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41E0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41E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1E0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E0D" w:rsidRDefault="00E41E0D" w:rsidP="00E41E0D">
      <w:r>
        <w:separator/>
      </w:r>
    </w:p>
  </w:endnote>
  <w:endnote w:type="continuationSeparator" w:id="0">
    <w:p w:rsidR="00E41E0D" w:rsidRDefault="00E41E0D" w:rsidP="00E41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E0D" w:rsidRDefault="00E41E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E0D" w:rsidRDefault="00E41E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E0D" w:rsidRDefault="00E41E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E0D" w:rsidRDefault="00E41E0D" w:rsidP="00E41E0D">
      <w:r>
        <w:separator/>
      </w:r>
    </w:p>
  </w:footnote>
  <w:footnote w:type="continuationSeparator" w:id="0">
    <w:p w:rsidR="00E41E0D" w:rsidRDefault="00E41E0D" w:rsidP="00E41E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E0D" w:rsidRDefault="00E41E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E0D" w:rsidRDefault="00E41E0D" w:rsidP="00E41E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1E0D" w:rsidRDefault="00E41E0D" w:rsidP="00E41E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 қыркүйектегі № 931 қаулысына өзгеріс енгізу туралы» Қазақстан Республикасы Үкіметінің 2008 жылғы 7 қазандағы № 924 Қаулысы (күші жойылды)</w:t>
    </w:r>
  </w:p>
  <w:p w:rsidR="00E41E0D" w:rsidRPr="00E41E0D" w:rsidRDefault="00E41E0D" w:rsidP="00E41E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E0D" w:rsidRDefault="00E41E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E0D"/>
    <w:rsid w:val="00E41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E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E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E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E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E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E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E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E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2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43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938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 қыркүйектегі № 931 қаулысына өзгеріс енгізу туралы» Қазақстан Республикасы Үкіметінің 2008 жылғы 7 қазандағы № 924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2024-02-22T03:43:00Z</dcterms:created>
  <dcterms:modified xsi:type="dcterms:W3CDTF">2024-02-22T03:43:00Z</dcterms:modified>
</cp:coreProperties>
</file>