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3B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«Мемэнергиясараптама» республикалық мемлекеттік кәсіпорны туралы» Қазақстан Республикасы Үкіметінің 1999 жылғы 26 шілде № 1065 Қаулысы (2013.05.08. берілген өзгерістермен)</w:t>
      </w:r>
    </w:p>
    <w:p w:rsidR="00000000" w:rsidRDefault="003D13B0">
      <w:pPr>
        <w:ind w:firstLine="400"/>
        <w:jc w:val="both"/>
      </w:pPr>
      <w:r>
        <w:rPr>
          <w:rStyle w:val="s0"/>
        </w:rPr>
        <w:t> </w:t>
      </w:r>
    </w:p>
    <w:p w:rsidR="00000000" w:rsidRDefault="003D13B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D13B0">
      <w:pPr>
        <w:ind w:firstLine="400"/>
        <w:jc w:val="both"/>
      </w:pPr>
      <w:r>
        <w:rPr>
          <w:rStyle w:val="s0"/>
        </w:rPr>
        <w:t> </w:t>
      </w:r>
    </w:p>
    <w:p w:rsidR="00000000" w:rsidRDefault="003D13B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2000.04.02. № 167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D13B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D13B0">
      <w:pPr>
        <w:ind w:firstLine="400"/>
        <w:jc w:val="both"/>
      </w:pPr>
      <w:r>
        <w:rPr>
          <w:rStyle w:val="s0"/>
        </w:rPr>
        <w:t> </w:t>
      </w:r>
    </w:p>
    <w:p w:rsidR="00000000" w:rsidRDefault="003D13B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D13B0">
      <w:pPr>
        <w:ind w:firstLine="400"/>
        <w:jc w:val="both"/>
      </w:pPr>
      <w:r>
        <w:rPr>
          <w:rStyle w:val="s0"/>
        </w:rPr>
        <w:t> </w:t>
      </w:r>
    </w:p>
    <w:p w:rsidR="00000000" w:rsidRDefault="003D13B0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D13B0">
      <w:pPr>
        <w:ind w:firstLine="400"/>
        <w:jc w:val="both"/>
      </w:pPr>
      <w:r>
        <w:rPr>
          <w:rStyle w:val="s0"/>
        </w:rPr>
        <w:t> </w:t>
      </w:r>
    </w:p>
    <w:p w:rsidR="00000000" w:rsidRDefault="003D13B0">
      <w:pPr>
        <w:ind w:firstLine="400"/>
        <w:jc w:val="both"/>
      </w:pPr>
      <w:r>
        <w:t> </w:t>
      </w:r>
    </w:p>
    <w:p w:rsidR="00000000" w:rsidRDefault="003D13B0">
      <w:pPr>
        <w:ind w:firstLine="400"/>
        <w:jc w:val="both"/>
      </w:pPr>
      <w:r>
        <w:rPr>
          <w:rStyle w:val="s0"/>
        </w:rPr>
        <w:t> </w:t>
      </w:r>
    </w:p>
    <w:p w:rsidR="00000000" w:rsidRDefault="003D13B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3B0" w:rsidRDefault="003D13B0" w:rsidP="003D13B0">
      <w:r>
        <w:separator/>
      </w:r>
    </w:p>
  </w:endnote>
  <w:endnote w:type="continuationSeparator" w:id="0">
    <w:p w:rsidR="003D13B0" w:rsidRDefault="003D13B0" w:rsidP="003D1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3B0" w:rsidRDefault="003D13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3B0" w:rsidRDefault="003D13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3B0" w:rsidRDefault="003D13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3B0" w:rsidRDefault="003D13B0" w:rsidP="003D13B0">
      <w:r>
        <w:separator/>
      </w:r>
    </w:p>
  </w:footnote>
  <w:footnote w:type="continuationSeparator" w:id="0">
    <w:p w:rsidR="003D13B0" w:rsidRDefault="003D13B0" w:rsidP="003D13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3B0" w:rsidRDefault="003D13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3B0" w:rsidRDefault="003D13B0" w:rsidP="003D13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3B0" w:rsidRPr="003D13B0" w:rsidRDefault="003D13B0" w:rsidP="003D13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1999.26.07 № 1065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3B0" w:rsidRDefault="003D13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3B0"/>
    <w:rsid w:val="003D1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13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13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13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13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13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13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13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13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65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02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519</Characters>
  <Application>Microsoft Office Word</Application>
  <DocSecurity>0</DocSecurity>
  <Lines>4</Lines>
  <Paragraphs>1</Paragraphs>
  <ScaleCrop>false</ScaleCrop>
  <Company>SPecialiST RePack</Company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1999.26.07 № 1065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2024-04-06T09:16:00Z</dcterms:created>
  <dcterms:modified xsi:type="dcterms:W3CDTF">2024-04-06T09:16:00Z</dcterms:modified>
</cp:coreProperties>
</file>