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71E0">
      <w:pPr>
        <w:pStyle w:val="pr"/>
      </w:pPr>
      <w:bookmarkStart w:id="0" w:name="_GoBack"/>
      <w:bookmarkEnd w:id="0"/>
      <w:r>
        <w:t>24.09.2012</w:t>
      </w:r>
    </w:p>
    <w:p w:rsidR="00000000" w:rsidRDefault="003D71E0">
      <w:pPr>
        <w:pStyle w:val="pc"/>
      </w:pPr>
      <w:r>
        <w:rPr>
          <w:rStyle w:val="s1"/>
        </w:rPr>
        <w:t>Масимова назначили руководителем Администрации Президента РК</w:t>
      </w:r>
    </w:p>
    <w:p w:rsidR="00000000" w:rsidRDefault="003D71E0">
      <w:pPr>
        <w:pStyle w:val="pj"/>
      </w:pPr>
      <w:r>
        <w:rPr>
          <w:rStyle w:val="s0"/>
        </w:rPr>
        <w:t> </w:t>
      </w:r>
    </w:p>
    <w:p w:rsidR="00000000" w:rsidRDefault="003D71E0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619250"/>
            <wp:effectExtent l="0" t="0" r="0" b="0"/>
            <wp:wrapSquare wrapText="bothSides"/>
            <wp:docPr id="2" name="Рисунок 2" descr="http://192.168.0.93/api/DocumentObject/GetImageAsync?ImageId=405017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501720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61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Президент РК Нурсултан Назарбаев подписал Указ о назначении </w:t>
      </w:r>
      <w:hyperlink r:id="rId8" w:history="1">
        <w:r>
          <w:rPr>
            <w:rStyle w:val="a4"/>
            <w:b/>
            <w:bCs/>
          </w:rPr>
          <w:t>Карима Масимова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Руководителем Администрации Президента Республики Казахстан</w:t>
      </w:r>
      <w:r>
        <w:rPr>
          <w:rStyle w:val="s0"/>
        </w:rPr>
        <w:t>, сообщает Zakon.kz, со ссылкой на пресс-службу Главы государства.  </w:t>
      </w:r>
    </w:p>
    <w:p w:rsidR="00000000" w:rsidRDefault="003D71E0">
      <w:pPr>
        <w:pStyle w:val="pj"/>
      </w:pPr>
      <w:r>
        <w:rPr>
          <w:rStyle w:val="s0"/>
        </w:rPr>
        <w:t xml:space="preserve">«Назначить Масимова Карима Кажимкановича Руководителем Администрации Президента Республики Казахстан», - говорится в сообщении. </w:t>
      </w:r>
    </w:p>
    <w:p w:rsidR="00000000" w:rsidRDefault="003D71E0">
      <w:pPr>
        <w:pStyle w:val="p"/>
      </w:pPr>
      <w:r>
        <w:t> </w:t>
      </w:r>
    </w:p>
    <w:p w:rsidR="00000000" w:rsidRDefault="003D71E0">
      <w:pPr>
        <w:pStyle w:val="p"/>
      </w:pPr>
      <w:r>
        <w:rPr>
          <w:sz w:val="20"/>
          <w:szCs w:val="20"/>
        </w:rPr>
        <w:t> </w:t>
      </w:r>
    </w:p>
    <w:p w:rsidR="00000000" w:rsidRDefault="003D71E0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71E0" w:rsidRDefault="003D71E0" w:rsidP="003D71E0">
      <w:r>
        <w:separator/>
      </w:r>
    </w:p>
  </w:endnote>
  <w:endnote w:type="continuationSeparator" w:id="0">
    <w:p w:rsidR="003D71E0" w:rsidRDefault="003D71E0" w:rsidP="003D71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1E0" w:rsidRDefault="003D71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1E0" w:rsidRDefault="003D71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1E0" w:rsidRDefault="003D71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71E0" w:rsidRDefault="003D71E0" w:rsidP="003D71E0">
      <w:r>
        <w:separator/>
      </w:r>
    </w:p>
  </w:footnote>
  <w:footnote w:type="continuationSeparator" w:id="0">
    <w:p w:rsidR="003D71E0" w:rsidRDefault="003D71E0" w:rsidP="003D71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1E0" w:rsidRDefault="003D71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1E0" w:rsidRDefault="003D71E0" w:rsidP="003D71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71E0" w:rsidRDefault="003D71E0" w:rsidP="003D71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Масимова назначили руководителем Администрации Президента РК</w:t>
    </w:r>
  </w:p>
  <w:p w:rsidR="003D71E0" w:rsidRPr="003D71E0" w:rsidRDefault="003D71E0" w:rsidP="003D71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24.09.2012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1E0" w:rsidRDefault="003D71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71E0"/>
    <w:rsid w:val="003D7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D71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71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71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71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D71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71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71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71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527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50172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544</Characters>
  <Application>Microsoft Office Word</Application>
  <DocSecurity>0</DocSecurity>
  <Lines>4</Lines>
  <Paragraphs>1</Paragraphs>
  <ScaleCrop>false</ScaleCrop>
  <Company/>
  <LinksUpToDate>false</LinksUpToDate>
  <CharactersWithSpaces>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2025-06-08T18:07:00Z</dcterms:created>
  <dcterms:modified xsi:type="dcterms:W3CDTF">2025-06-08T18:07:00Z</dcterms:modified>
</cp:coreProperties>
</file>