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5D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защите конкуренции (Антимонопольное агентство) от 28 мая 2013 года № 141-ОД «Об утверждении Методики по выявлению монопсонически низкой цены» (утратил силу)</w:t>
      </w:r>
    </w:p>
    <w:p w:rsidR="00000000" w:rsidRDefault="00F95D5D">
      <w:r>
        <w:t> </w:t>
      </w:r>
    </w:p>
    <w:p w:rsidR="00000000" w:rsidRDefault="00F95D5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июля 2013 года под № 8537</w:t>
      </w:r>
    </w:p>
    <w:p w:rsidR="00000000" w:rsidRDefault="00F95D5D">
      <w:r>
        <w:t> </w:t>
      </w:r>
    </w:p>
    <w:p w:rsidR="00000000" w:rsidRDefault="00F95D5D">
      <w:pPr>
        <w:ind w:firstLine="400"/>
        <w:jc w:val="both"/>
      </w:pPr>
      <w:r>
        <w:rPr>
          <w:rStyle w:val="s0"/>
        </w:rPr>
        <w:t>Опубликован: «Казахстанская правда» от 14 августа 2013 г. № 251 (275225)</w:t>
      </w:r>
    </w:p>
    <w:p w:rsidR="00000000" w:rsidRDefault="00F95D5D">
      <w:r>
        <w:t> </w:t>
      </w:r>
    </w:p>
    <w:p w:rsidR="00000000" w:rsidRDefault="00F95D5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 апреля 2015 года № 300</w:t>
      </w:r>
    </w:p>
    <w:p w:rsidR="00000000" w:rsidRDefault="00F95D5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D5D" w:rsidRDefault="00F95D5D" w:rsidP="00F95D5D">
      <w:r>
        <w:separator/>
      </w:r>
    </w:p>
  </w:endnote>
  <w:endnote w:type="continuationSeparator" w:id="0">
    <w:p w:rsidR="00F95D5D" w:rsidRDefault="00F95D5D" w:rsidP="00F95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D5D" w:rsidRDefault="00F95D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D5D" w:rsidRDefault="00F95D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D5D" w:rsidRDefault="00F95D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D5D" w:rsidRDefault="00F95D5D" w:rsidP="00F95D5D">
      <w:r>
        <w:separator/>
      </w:r>
    </w:p>
  </w:footnote>
  <w:footnote w:type="continuationSeparator" w:id="0">
    <w:p w:rsidR="00F95D5D" w:rsidRDefault="00F95D5D" w:rsidP="00F95D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D5D" w:rsidRDefault="00F95D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D5D" w:rsidRDefault="00F95D5D" w:rsidP="00F95D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5D5D" w:rsidRPr="00F95D5D" w:rsidRDefault="00F95D5D" w:rsidP="00F95D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ЗАЩИТЕ КОНКУРЕНЦИ...28...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D5D" w:rsidRDefault="00F95D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5D5D"/>
    <w:rsid w:val="00F95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5D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D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5D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D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5D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D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5D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D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214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517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ЗАЩИТЕ КОНКУРЕНЦИ...28... (©Paragraph 2023)</dc:title>
  <dc:subject/>
  <dc:creator>Сергей М</dc:creator>
  <cp:keywords/>
  <dc:description/>
  <cp:lastModifiedBy>Сергей М</cp:lastModifiedBy>
  <cp:revision>2</cp:revision>
  <dcterms:created xsi:type="dcterms:W3CDTF">2023-10-23T19:18:00Z</dcterms:created>
  <dcterms:modified xsi:type="dcterms:W3CDTF">2023-10-23T19:18:00Z</dcterms:modified>
</cp:coreProperties>
</file>