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72F4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16 августа 2001 года № 1074 </w:t>
      </w:r>
      <w:r>
        <w:br/>
      </w:r>
      <w:r>
        <w:rPr>
          <w:rStyle w:val="s1"/>
        </w:rPr>
        <w:t xml:space="preserve">Об утверждении Положения о Министерстве обороны Республики Казахстан </w:t>
      </w:r>
    </w:p>
    <w:p w:rsidR="00000000" w:rsidRDefault="00CC72F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30.10.2017 г.)</w:t>
      </w:r>
    </w:p>
    <w:p w:rsidR="00000000" w:rsidRDefault="00CC72F4">
      <w:pPr>
        <w:ind w:firstLine="400"/>
        <w:jc w:val="both"/>
      </w:pPr>
      <w:r>
        <w:t> </w:t>
      </w:r>
    </w:p>
    <w:p w:rsidR="00000000" w:rsidRDefault="00CC72F4">
      <w:pPr>
        <w:jc w:val="both"/>
      </w:pPr>
      <w:r>
        <w:rPr>
          <w:rStyle w:val="s3"/>
        </w:rPr>
        <w:t>Данная редакция действовала до внесения изменений от 25 января 2018 года</w:t>
      </w:r>
    </w:p>
    <w:p w:rsidR="00000000" w:rsidRDefault="00CC72F4">
      <w:pPr>
        <w:jc w:val="both"/>
      </w:pPr>
      <w:r>
        <w:rPr>
          <w:rStyle w:val="s3"/>
        </w:rPr>
        <w:t> </w:t>
      </w:r>
    </w:p>
    <w:p w:rsidR="00000000" w:rsidRDefault="00CC72F4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05.07.12 г. № 916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72F4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7 мая 2003 года № 1085 «О мерах по дальнейшему совер</w:t>
      </w:r>
      <w:r>
        <w:rPr>
          <w:rStyle w:val="s0"/>
        </w:rPr>
        <w:t xml:space="preserve">шенствованию структуры Вооруженных Сил Республики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CC72F4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обороны Республики Казахстан. </w:t>
      </w:r>
    </w:p>
    <w:p w:rsidR="00000000" w:rsidRDefault="00CC72F4">
      <w:pPr>
        <w:ind w:firstLine="400"/>
        <w:jc w:val="both"/>
      </w:pPr>
      <w:r>
        <w:rPr>
          <w:rStyle w:val="s0"/>
        </w:rPr>
        <w:t>2. Признать утратившим силу подпункт</w:t>
      </w:r>
      <w:r>
        <w:rPr>
          <w:rStyle w:val="s0"/>
        </w:rPr>
        <w:t xml:space="preserve"> 1) пункта 1 </w:t>
      </w:r>
      <w:hyperlink r:id="rId1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9 марта 2000 года № 368 «Вопросы Министерства обороны Республики Казахстан» (САПП Республики Казахстан, 2000 год, № 15, ст. 142</w:t>
      </w:r>
      <w:r>
        <w:rPr>
          <w:rStyle w:val="s0"/>
        </w:rPr>
        <w:t xml:space="preserve">). </w:t>
      </w:r>
    </w:p>
    <w:p w:rsidR="00000000" w:rsidRDefault="00CC72F4">
      <w:pPr>
        <w:ind w:firstLine="400"/>
        <w:jc w:val="both"/>
      </w:pPr>
      <w:r>
        <w:rPr>
          <w:rStyle w:val="s0"/>
        </w:rPr>
        <w:t>3. Настоящее постановление вступает в силу со дня подписания.</w:t>
      </w:r>
    </w:p>
    <w:p w:rsidR="00000000" w:rsidRDefault="00CC72F4">
      <w:pPr>
        <w:ind w:firstLine="400"/>
        <w:jc w:val="both"/>
      </w:pPr>
      <w:r>
        <w:rPr>
          <w:rStyle w:val="s0"/>
        </w:rPr>
        <w:t> </w:t>
      </w:r>
    </w:p>
    <w:p w:rsidR="00000000" w:rsidRDefault="00CC72F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72F4">
            <w:pPr>
              <w:jc w:val="both"/>
            </w:pPr>
            <w:r>
              <w:rPr>
                <w:b/>
                <w:bCs/>
              </w:rPr>
              <w:t xml:space="preserve">Премьер-Министр </w:t>
            </w:r>
          </w:p>
          <w:p w:rsidR="00000000" w:rsidRDefault="00CC72F4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72F4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CC72F4">
            <w:pPr>
              <w:jc w:val="right"/>
            </w:pPr>
            <w:r>
              <w:rPr>
                <w:b/>
                <w:bCs/>
              </w:rPr>
              <w:t>К. Токаев</w:t>
            </w:r>
          </w:p>
        </w:tc>
      </w:tr>
    </w:tbl>
    <w:p w:rsidR="00000000" w:rsidRDefault="00CC72F4">
      <w:pPr>
        <w:ind w:firstLine="400"/>
        <w:jc w:val="both"/>
      </w:pPr>
      <w:r>
        <w:t> </w:t>
      </w:r>
    </w:p>
    <w:p w:rsidR="00000000" w:rsidRDefault="00CC72F4">
      <w:pPr>
        <w:jc w:val="both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19.12.07 г. № 1241 (</w:t>
      </w:r>
      <w:hyperlink r:id="rId13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27.06.14 г. № 707 (</w:t>
      </w:r>
      <w:hyperlink r:id="rId15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01.07.14 г. № 754 (секретно)</w:t>
      </w:r>
    </w:p>
    <w:p w:rsidR="00000000" w:rsidRDefault="00CC72F4">
      <w:pPr>
        <w:jc w:val="right"/>
      </w:pPr>
      <w:r>
        <w:rPr>
          <w:rStyle w:val="s0"/>
        </w:rPr>
        <w:t>Утверждено</w:t>
      </w:r>
    </w:p>
    <w:p w:rsidR="00000000" w:rsidRDefault="00CC72F4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</w:p>
    <w:p w:rsidR="00000000" w:rsidRDefault="00CC72F4">
      <w:pPr>
        <w:jc w:val="right"/>
      </w:pPr>
      <w:r>
        <w:rPr>
          <w:rStyle w:val="s0"/>
        </w:rPr>
        <w:t>Правительства РК</w:t>
      </w:r>
    </w:p>
    <w:p w:rsidR="00000000" w:rsidRDefault="00CC72F4">
      <w:pPr>
        <w:jc w:val="right"/>
      </w:pPr>
      <w:r>
        <w:rPr>
          <w:rStyle w:val="s0"/>
        </w:rPr>
        <w:t>от 16 августа 2001 года № 1074</w:t>
      </w:r>
    </w:p>
    <w:p w:rsidR="00000000" w:rsidRDefault="00CC72F4">
      <w:pPr>
        <w:jc w:val="right"/>
      </w:pPr>
      <w:r>
        <w:rPr>
          <w:rStyle w:val="s0"/>
        </w:rPr>
        <w:t> </w:t>
      </w:r>
    </w:p>
    <w:p w:rsidR="00000000" w:rsidRDefault="00CC72F4">
      <w:pPr>
        <w:jc w:val="both"/>
      </w:pPr>
      <w:r>
        <w:rPr>
          <w:rStyle w:val="s3"/>
        </w:rPr>
        <w:t> </w:t>
      </w:r>
    </w:p>
    <w:p w:rsidR="00000000" w:rsidRDefault="00CC72F4">
      <w:pPr>
        <w:spacing w:after="240"/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Министерстве обороны Республики Казахстан</w:t>
      </w:r>
    </w:p>
    <w:p w:rsidR="00000000" w:rsidRDefault="00CC72F4">
      <w:pPr>
        <w:jc w:val="center"/>
      </w:pPr>
      <w:r>
        <w:rPr>
          <w:rStyle w:val="s1"/>
        </w:rPr>
        <w:t> </w:t>
      </w:r>
    </w:p>
    <w:p w:rsidR="00000000" w:rsidRDefault="00CC72F4">
      <w:pPr>
        <w:jc w:val="center"/>
      </w:pPr>
      <w:r>
        <w:rPr>
          <w:rStyle w:val="s1"/>
        </w:rPr>
        <w:t>1. Общие положения</w:t>
      </w:r>
    </w:p>
    <w:p w:rsidR="00000000" w:rsidRDefault="00CC72F4">
      <w:pPr>
        <w:jc w:val="center"/>
      </w:pPr>
      <w:r>
        <w:rPr>
          <w:rStyle w:val="s1"/>
        </w:rPr>
        <w:t> </w:t>
      </w:r>
    </w:p>
    <w:p w:rsidR="00000000" w:rsidRDefault="00CC72F4">
      <w:pPr>
        <w:jc w:val="both"/>
      </w:pPr>
      <w:r>
        <w:rPr>
          <w:rStyle w:val="s3"/>
        </w:rPr>
        <w:t xml:space="preserve">Пункт 1 изложен в редакции </w:t>
      </w:r>
      <w:hyperlink r:id="rId17" w:anchor="sub_id=1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30.10.17 г. № 685 (</w:t>
      </w:r>
      <w:hyperlink r:id="rId1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72F4">
      <w:pPr>
        <w:ind w:firstLine="400"/>
        <w:jc w:val="both"/>
      </w:pPr>
      <w:r>
        <w:rPr>
          <w:rStyle w:val="s0"/>
        </w:rPr>
        <w:t>1. Министерство обороны Республики Казахстан является центральным исполнительным органом, осуществляю</w:t>
      </w:r>
      <w:r>
        <w:rPr>
          <w:rStyle w:val="s0"/>
        </w:rPr>
        <w:t>щим государственную политику в области обороны, военно-политическое и военно-экономическое управление Вооруженными Силами Республики Казахстан, а также уполномоченным органом в сфере государственной авиации.</w:t>
      </w:r>
    </w:p>
    <w:p w:rsidR="00000000" w:rsidRDefault="00CC72F4">
      <w:pPr>
        <w:jc w:val="both"/>
      </w:pPr>
      <w:r>
        <w:rPr>
          <w:rStyle w:val="s3"/>
        </w:rPr>
        <w:t xml:space="preserve">Пункт 2 изложен в редакции </w:t>
      </w:r>
      <w:hyperlink r:id="rId19" w:anchor="sub_id=1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30.10.17 г. № 685 (</w:t>
      </w:r>
      <w:hyperlink r:id="rId20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72F4">
      <w:pPr>
        <w:ind w:firstLine="400"/>
        <w:jc w:val="both"/>
      </w:pPr>
      <w:r>
        <w:rPr>
          <w:rStyle w:val="s0"/>
        </w:rPr>
        <w:t>2. Министерство обороны Республики Казахстан имеет в мирное время ведомство - Генеральный штаб Вооруженных Сил Республики Казахстан.</w:t>
      </w:r>
    </w:p>
    <w:p w:rsidR="00000000" w:rsidRDefault="00CC72F4">
      <w:pPr>
        <w:ind w:firstLine="400"/>
        <w:jc w:val="both"/>
      </w:pPr>
      <w:r>
        <w:rPr>
          <w:rStyle w:val="s0"/>
        </w:rPr>
        <w:t xml:space="preserve">3. Министерство обороны Республики Казахстан осуществляет свою деятельность в соответствии с </w:t>
      </w:r>
      <w:hyperlink r:id="rId21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CC72F4">
      <w:pPr>
        <w:ind w:firstLine="400"/>
        <w:jc w:val="both"/>
      </w:pPr>
      <w:r>
        <w:rPr>
          <w:rStyle w:val="s0"/>
        </w:rPr>
        <w:t>4. Министерство обороны Республики Казахстан является</w:t>
      </w:r>
      <w:r>
        <w:rPr>
          <w:rStyle w:val="s0"/>
        </w:rPr>
        <w:t xml:space="preserve">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</w:t>
      </w:r>
      <w:r>
        <w:rPr>
          <w:rStyle w:val="s0"/>
        </w:rPr>
        <w:t>ганах казначейства.</w:t>
      </w:r>
    </w:p>
    <w:p w:rsidR="00000000" w:rsidRDefault="00CC72F4">
      <w:pPr>
        <w:ind w:firstLine="400"/>
        <w:jc w:val="both"/>
      </w:pPr>
      <w:r>
        <w:rPr>
          <w:rStyle w:val="s0"/>
        </w:rPr>
        <w:t>5. Министерство обороны Республики Казахстан вступает в гражданско-правовые отношения от собственного имени.</w:t>
      </w:r>
    </w:p>
    <w:p w:rsidR="00000000" w:rsidRDefault="00CC72F4">
      <w:pPr>
        <w:ind w:firstLine="400"/>
        <w:jc w:val="both"/>
      </w:pPr>
      <w:r>
        <w:rPr>
          <w:rStyle w:val="s0"/>
        </w:rPr>
        <w:t>6. Министерство обороны Республики Казахстан имеет право выступать стороной гражданско-правовых отношений от имени государства,</w:t>
      </w:r>
      <w:r>
        <w:rPr>
          <w:rStyle w:val="s0"/>
        </w:rPr>
        <w:t xml:space="preserve"> если оно уполномочено на это в соответствии с законодательством.</w:t>
      </w:r>
    </w:p>
    <w:p w:rsidR="00000000" w:rsidRDefault="00CC72F4">
      <w:pPr>
        <w:ind w:firstLine="400"/>
        <w:jc w:val="both"/>
      </w:pPr>
      <w:r>
        <w:rPr>
          <w:rStyle w:val="s0"/>
        </w:rPr>
        <w:t>7. Министерство обороны Республики Казахстан по вопросам своей компетенции в установленном законодательством порядке принимает решения, оформляемые приказами и директивами Министра обороны Р</w:t>
      </w:r>
      <w:r>
        <w:rPr>
          <w:rStyle w:val="s0"/>
        </w:rPr>
        <w:t>еспублики Казахстан и другими актами, предусмотренными законодательством Республики Казахстан.</w:t>
      </w:r>
    </w:p>
    <w:p w:rsidR="00000000" w:rsidRDefault="00CC72F4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обороны Республики Казахстан утверждаются в соответствии с действующим законодательством.</w:t>
      </w:r>
    </w:p>
    <w:p w:rsidR="00000000" w:rsidRDefault="00CC72F4">
      <w:pPr>
        <w:ind w:firstLine="400"/>
        <w:jc w:val="both"/>
      </w:pPr>
      <w:r>
        <w:rPr>
          <w:rStyle w:val="s0"/>
        </w:rPr>
        <w:t>9. Юридический ад</w:t>
      </w:r>
      <w:r>
        <w:rPr>
          <w:rStyle w:val="s0"/>
        </w:rPr>
        <w:t>рес Министерства: 010000, город Астана, улица Достык, дом 14.</w:t>
      </w:r>
    </w:p>
    <w:p w:rsidR="00000000" w:rsidRDefault="00CC72F4">
      <w:pPr>
        <w:ind w:firstLine="400"/>
        <w:jc w:val="both"/>
      </w:pPr>
      <w:r>
        <w:rPr>
          <w:rStyle w:val="s0"/>
        </w:rPr>
        <w:t>10. Полное наименование Министерства - республиканское государственное учреждение «Министерство обороны Республики Казахстан».</w:t>
      </w:r>
    </w:p>
    <w:p w:rsidR="00000000" w:rsidRDefault="00CC72F4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 обороны Республики Казахстан.</w:t>
      </w:r>
    </w:p>
    <w:p w:rsidR="00000000" w:rsidRDefault="00CC72F4">
      <w:pPr>
        <w:ind w:firstLine="400"/>
        <w:jc w:val="both"/>
      </w:pPr>
      <w:r>
        <w:rPr>
          <w:rStyle w:val="s0"/>
        </w:rPr>
        <w:t>12. Финансирование деятельности Министерства обороны Республики Казахстан осуществляется из республиканского бюджета.</w:t>
      </w:r>
    </w:p>
    <w:p w:rsidR="00000000" w:rsidRDefault="00CC72F4">
      <w:pPr>
        <w:ind w:firstLine="400"/>
        <w:jc w:val="both"/>
      </w:pPr>
      <w:r>
        <w:rPr>
          <w:rStyle w:val="s0"/>
        </w:rPr>
        <w:t>13. Министерству обороны Республики К</w:t>
      </w:r>
      <w:r>
        <w:rPr>
          <w:rStyle w:val="s0"/>
        </w:rPr>
        <w:t>азахстан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CC72F4">
      <w:pPr>
        <w:ind w:firstLine="400"/>
        <w:jc w:val="both"/>
      </w:pPr>
      <w:r>
        <w:rPr>
          <w:rStyle w:val="s0"/>
        </w:rPr>
        <w:t>Если Министерству обороны Республики Казахстан законодательными актами предоставлено право осуществ</w:t>
      </w:r>
      <w:r>
        <w:rPr>
          <w:rStyle w:val="s0"/>
        </w:rPr>
        <w:t>лять приносящую доходы деятельность, то доходы, полученные от такой деятельности, направляются в доход государственного бюджета.</w:t>
      </w:r>
    </w:p>
    <w:p w:rsidR="00000000" w:rsidRDefault="00CC72F4">
      <w:pPr>
        <w:ind w:firstLine="400"/>
        <w:jc w:val="both"/>
      </w:pPr>
      <w:r>
        <w:rPr>
          <w:rStyle w:val="s0"/>
        </w:rPr>
        <w:t> </w:t>
      </w:r>
    </w:p>
    <w:p w:rsidR="00000000" w:rsidRDefault="00CC72F4">
      <w:pPr>
        <w:ind w:firstLine="400"/>
        <w:jc w:val="both"/>
      </w:pPr>
      <w:r>
        <w:t> </w:t>
      </w:r>
    </w:p>
    <w:p w:rsidR="00000000" w:rsidRDefault="00CC72F4">
      <w:pPr>
        <w:jc w:val="center"/>
      </w:pPr>
      <w:r>
        <w:rPr>
          <w:rStyle w:val="s1"/>
        </w:rPr>
        <w:t>2. Миссия, основные задачи, функции,</w:t>
      </w:r>
      <w:r>
        <w:rPr>
          <w:b/>
          <w:bCs/>
        </w:rPr>
        <w:br/>
      </w:r>
      <w:r>
        <w:rPr>
          <w:rStyle w:val="s1"/>
        </w:rPr>
        <w:t>права и обязанности Министерства</w:t>
      </w:r>
    </w:p>
    <w:p w:rsidR="00000000" w:rsidRDefault="00CC72F4">
      <w:pPr>
        <w:ind w:firstLine="400"/>
        <w:jc w:val="both"/>
      </w:pPr>
      <w:r>
        <w:rPr>
          <w:rStyle w:val="s0"/>
        </w:rPr>
        <w:t> </w:t>
      </w:r>
    </w:p>
    <w:p w:rsidR="00000000" w:rsidRDefault="00CC72F4">
      <w:pPr>
        <w:ind w:firstLine="400"/>
        <w:jc w:val="both"/>
      </w:pPr>
      <w:r>
        <w:rPr>
          <w:rStyle w:val="s0"/>
        </w:rPr>
        <w:t>14. Миссия Министерства обороны Республики Казахста</w:t>
      </w:r>
      <w:r>
        <w:rPr>
          <w:rStyle w:val="s0"/>
        </w:rPr>
        <w:t>н - обеспечение обороноспособности и военной безопасности Республики Казахстан.</w:t>
      </w:r>
    </w:p>
    <w:p w:rsidR="00000000" w:rsidRDefault="00CC72F4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CC72F4">
      <w:pPr>
        <w:ind w:firstLine="400"/>
        <w:jc w:val="both"/>
      </w:pPr>
      <w:r>
        <w:rPr>
          <w:rStyle w:val="s0"/>
        </w:rPr>
        <w:t>1) осуществление государственной политики в области обороны, а также проведение единой военно-технической политики в государстве;</w:t>
      </w:r>
    </w:p>
    <w:p w:rsidR="00000000" w:rsidRDefault="00CC72F4">
      <w:pPr>
        <w:ind w:firstLine="400"/>
        <w:jc w:val="both"/>
      </w:pPr>
      <w:r>
        <w:rPr>
          <w:rStyle w:val="s0"/>
        </w:rPr>
        <w:t>2) осуществление военно-политическ</w:t>
      </w:r>
      <w:r>
        <w:rPr>
          <w:rStyle w:val="s0"/>
        </w:rPr>
        <w:t>ого и военно-экономического управления Вооруженными Силами;</w:t>
      </w:r>
    </w:p>
    <w:p w:rsidR="00000000" w:rsidRDefault="00CC72F4">
      <w:pPr>
        <w:ind w:firstLine="400"/>
        <w:jc w:val="both"/>
      </w:pPr>
      <w:r>
        <w:rPr>
          <w:rStyle w:val="s0"/>
        </w:rPr>
        <w:t>3) обеспечение боевой готовности и боеспособности Вооруженных Сил для отражения агрессии, вооруженной защиты территориальной целостности и суверенитета Республики Казахстан, охраны и обороны госуд</w:t>
      </w:r>
      <w:r>
        <w:rPr>
          <w:rStyle w:val="s0"/>
        </w:rPr>
        <w:t>арственных и военных объектов, охраны воздушного пространства, а также выполнения задач в соответствии с международными договорами, ратифицированными Республикой Казахстан.</w:t>
      </w:r>
    </w:p>
    <w:p w:rsidR="00000000" w:rsidRDefault="00CC72F4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22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09.06.15 г. № 425 (</w:t>
      </w:r>
      <w:hyperlink r:id="rId2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29.12.15 г. № 1107 (</w:t>
      </w:r>
      <w:hyperlink r:id="rId2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5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15.11.16 г. № 704 (</w:t>
      </w:r>
      <w:hyperlink r:id="rId2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30.10.17 г. № 685 (</w:t>
      </w:r>
      <w:hyperlink r:id="rId2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72F4">
      <w:pPr>
        <w:ind w:firstLine="400"/>
        <w:jc w:val="both"/>
      </w:pPr>
      <w:r>
        <w:rPr>
          <w:rStyle w:val="s0"/>
        </w:rPr>
        <w:t>16. Функции:</w:t>
      </w:r>
    </w:p>
    <w:p w:rsidR="00000000" w:rsidRDefault="00CC72F4">
      <w:pPr>
        <w:ind w:firstLine="400"/>
        <w:jc w:val="both"/>
      </w:pPr>
      <w:r>
        <w:rPr>
          <w:rStyle w:val="s0"/>
        </w:rPr>
        <w:t>функции центрального аппарата:</w:t>
      </w:r>
    </w:p>
    <w:p w:rsidR="00000000" w:rsidRDefault="00CC72F4">
      <w:pPr>
        <w:ind w:firstLine="400"/>
        <w:jc w:val="both"/>
      </w:pPr>
      <w:r>
        <w:rPr>
          <w:rStyle w:val="s0"/>
        </w:rPr>
        <w:t>1) осуществляет государственную политику в области обороны;</w:t>
      </w:r>
    </w:p>
    <w:p w:rsidR="00000000" w:rsidRDefault="00CC72F4">
      <w:pPr>
        <w:ind w:firstLine="400"/>
        <w:jc w:val="both"/>
      </w:pPr>
      <w:r>
        <w:rPr>
          <w:rStyle w:val="s0"/>
        </w:rPr>
        <w:t>2) разрабатывае</w:t>
      </w:r>
      <w:r>
        <w:rPr>
          <w:rStyle w:val="s0"/>
        </w:rPr>
        <w:t>т Военную доктрину, концепцию строительства и развития Вооруженных Сил, других войск и воинских формирований, а также концепции по вопросам военной безопасности и обороны;</w:t>
      </w:r>
    </w:p>
    <w:p w:rsidR="00000000" w:rsidRDefault="00CC72F4">
      <w:pPr>
        <w:ind w:firstLine="400"/>
        <w:jc w:val="both"/>
      </w:pPr>
      <w:r>
        <w:rPr>
          <w:rStyle w:val="s0"/>
        </w:rPr>
        <w:t>2-1) координирует и представляет на утверждение план строительства и развития Вооруж</w:t>
      </w:r>
      <w:r>
        <w:rPr>
          <w:rStyle w:val="s0"/>
        </w:rPr>
        <w:t>енных Сил, других войск и воинских формирований, план обороны Республики Казахстан и директивы Верховного Главнокомандующего Вооруженными Силами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3) разрабатывает структуру Министерства обороны Республики Казахстан, структуру и штатную</w:t>
      </w:r>
      <w:r>
        <w:rPr>
          <w:rStyle w:val="s0"/>
        </w:rPr>
        <w:t xml:space="preserve"> численность Генерального штаба Вооруженных Сил Республики Казахстан и республиканских государственных учреждений, находящихся в ведении Министерства обороны Республики Казахстан и его ведомства, штаты, табели к штатам, ведет учет штатов и табелей к штатам</w:t>
      </w:r>
      <w:r>
        <w:rPr>
          <w:rStyle w:val="s0"/>
        </w:rPr>
        <w:t xml:space="preserve"> органов военного управления в пределах утвержденных Президентом Республики Казахстан и Правительством Республики Казахстан лимитов штатной численности Вооруженных Сил Республики Казахстан, Министерства обороны Республики Казахстан и подведомственных Минис</w:t>
      </w:r>
      <w:r>
        <w:rPr>
          <w:rStyle w:val="s0"/>
        </w:rPr>
        <w:t>терству обороны Республики Казахстан государственных учреждений;</w:t>
      </w:r>
    </w:p>
    <w:p w:rsidR="00000000" w:rsidRDefault="00CC72F4">
      <w:pPr>
        <w:ind w:firstLine="400"/>
        <w:jc w:val="both"/>
      </w:pPr>
      <w:r>
        <w:rPr>
          <w:rStyle w:val="s0"/>
        </w:rPr>
        <w:t>4) проводит единую военно-техническую политику в государстве;</w:t>
      </w:r>
    </w:p>
    <w:p w:rsidR="00000000" w:rsidRDefault="00CC72F4">
      <w:pPr>
        <w:ind w:firstLine="400"/>
        <w:jc w:val="both"/>
      </w:pPr>
      <w:r>
        <w:rPr>
          <w:rStyle w:val="s0"/>
        </w:rPr>
        <w:t xml:space="preserve">5) организует деятельность органов военной разведки Министерства обороны Республики Казахстан на территории Республики Казахстан </w:t>
      </w:r>
      <w:r>
        <w:rPr>
          <w:rStyle w:val="s0"/>
        </w:rPr>
        <w:t>и за ее пределами в целях обеспечения военной составляющей национальной безопасности государства в соответствии с нормативными правовыми актами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6) определяет оперативное предназначение и задачи видов Вооруженных Сил, родов войск и спе</w:t>
      </w:r>
      <w:r>
        <w:rPr>
          <w:rStyle w:val="s0"/>
        </w:rPr>
        <w:t>циальных войск, их применение во взаимодействии с другими войсками и воинскими формированиями, а также вооруженными силами иностранных государств в соответствии с международными договорами, ратифицированными Республикой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7) осуществляет руководст</w:t>
      </w:r>
      <w:r>
        <w:rPr>
          <w:rStyle w:val="s0"/>
        </w:rPr>
        <w:t>во оборонными исследованиями, научно-исследовательскими, опытно-конструкторскими и другими работами в области военной безопасности и обороны, организует контроль за их качеством;</w:t>
      </w:r>
    </w:p>
    <w:p w:rsidR="00000000" w:rsidRDefault="00CC72F4">
      <w:pPr>
        <w:ind w:firstLine="400"/>
        <w:jc w:val="both"/>
      </w:pPr>
      <w:r>
        <w:rPr>
          <w:rStyle w:val="s0"/>
        </w:rPr>
        <w:t>7-1) организует и координирует научное обеспечение обороны, в том числе оборо</w:t>
      </w:r>
      <w:r>
        <w:rPr>
          <w:rStyle w:val="s0"/>
        </w:rPr>
        <w:t>нные исследования;</w:t>
      </w:r>
    </w:p>
    <w:p w:rsidR="00000000" w:rsidRDefault="00CC72F4">
      <w:pPr>
        <w:ind w:firstLine="400"/>
        <w:jc w:val="both"/>
      </w:pPr>
      <w:r>
        <w:rPr>
          <w:rStyle w:val="s0"/>
        </w:rPr>
        <w:t>8) осуществляет инспектирование войск и контроль за расходом финансовых средств в Вооруженных Силах;</w:t>
      </w:r>
    </w:p>
    <w:p w:rsidR="00000000" w:rsidRDefault="00CC72F4">
      <w:pPr>
        <w:ind w:firstLine="400"/>
        <w:jc w:val="both"/>
      </w:pPr>
      <w:r>
        <w:rPr>
          <w:rStyle w:val="s0"/>
        </w:rPr>
        <w:t>9) разрабатывает и утверждает нормативные правовые акты, регламентирующие прием, организацию учебно-воспитательного процесса в ведомстве</w:t>
      </w:r>
      <w:r>
        <w:rPr>
          <w:rStyle w:val="s0"/>
        </w:rPr>
        <w:t>нных военных учебных заведениях;</w:t>
      </w:r>
    </w:p>
    <w:p w:rsidR="00000000" w:rsidRDefault="00CC72F4">
      <w:pPr>
        <w:ind w:firstLine="400"/>
        <w:jc w:val="both"/>
      </w:pPr>
      <w:r>
        <w:rPr>
          <w:rStyle w:val="s0"/>
        </w:rPr>
        <w:t>9-1) определяет порядок финансирования оборонных исследований;</w:t>
      </w:r>
    </w:p>
    <w:p w:rsidR="00000000" w:rsidRDefault="00CC72F4">
      <w:pPr>
        <w:ind w:firstLine="400"/>
        <w:jc w:val="both"/>
      </w:pPr>
      <w:r>
        <w:rPr>
          <w:rStyle w:val="s0"/>
        </w:rPr>
        <w:t>10) осуществляет контроль за деятельностью и качеством учебно-воспитательной работы ведомственных военно-учебных заведений и других организаций образования, осуществляющих военную подготовку;</w:t>
      </w:r>
    </w:p>
    <w:p w:rsidR="00000000" w:rsidRDefault="00CC72F4">
      <w:pPr>
        <w:ind w:firstLine="400"/>
        <w:jc w:val="both"/>
      </w:pPr>
      <w:r>
        <w:rPr>
          <w:rStyle w:val="s0"/>
        </w:rPr>
        <w:t>11) координирует подготовку допризывной и призывной молодежи к в</w:t>
      </w:r>
      <w:r>
        <w:rPr>
          <w:rStyle w:val="s0"/>
        </w:rPr>
        <w:t>оинской службе;</w:t>
      </w:r>
    </w:p>
    <w:p w:rsidR="00000000" w:rsidRDefault="00CC72F4">
      <w:pPr>
        <w:ind w:firstLine="400"/>
        <w:jc w:val="both"/>
      </w:pPr>
      <w:r>
        <w:rPr>
          <w:rStyle w:val="s0"/>
        </w:rPr>
        <w:t>11-1) реализует государственную молодежную политику;</w:t>
      </w:r>
    </w:p>
    <w:p w:rsidR="00000000" w:rsidRDefault="00CC72F4">
      <w:pPr>
        <w:ind w:firstLine="400"/>
        <w:jc w:val="both"/>
      </w:pPr>
      <w:r>
        <w:rPr>
          <w:rStyle w:val="s0"/>
        </w:rPr>
        <w:t>11-2) принимает меры по военно-патриотическому воспитанию молодежи;</w:t>
      </w:r>
    </w:p>
    <w:p w:rsidR="00000000" w:rsidRDefault="00CC72F4">
      <w:pPr>
        <w:ind w:firstLine="400"/>
        <w:jc w:val="both"/>
      </w:pPr>
      <w:r>
        <w:rPr>
          <w:rStyle w:val="s0"/>
        </w:rPr>
        <w:t>11-3) осуществляет взаимодействие и сотрудничество с молодежными организациями по вопросам обороны и воинской службы;</w:t>
      </w:r>
    </w:p>
    <w:p w:rsidR="00000000" w:rsidRDefault="00CC72F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1-4) разрабатывает правила подготовки к миротворческой операции, а также организует их исполнение;</w:t>
      </w:r>
    </w:p>
    <w:p w:rsidR="00000000" w:rsidRDefault="00CC72F4">
      <w:pPr>
        <w:ind w:firstLine="400"/>
        <w:jc w:val="both"/>
      </w:pPr>
      <w:r>
        <w:rPr>
          <w:rStyle w:val="s0"/>
        </w:rPr>
        <w:t>11-5) разрабатывает и утверждает план подготовки к миротворческой операции;</w:t>
      </w:r>
    </w:p>
    <w:p w:rsidR="00000000" w:rsidRDefault="00CC72F4">
      <w:pPr>
        <w:ind w:firstLine="400"/>
        <w:jc w:val="both"/>
      </w:pPr>
      <w:r>
        <w:rPr>
          <w:rStyle w:val="s0"/>
        </w:rPr>
        <w:t>11-6) участвует в организации мобилизационной подготовки экономики, государственн</w:t>
      </w:r>
      <w:r>
        <w:rPr>
          <w:rStyle w:val="s0"/>
        </w:rPr>
        <w:t>ых органов и организаций, независимо от форм собственности;</w:t>
      </w:r>
    </w:p>
    <w:p w:rsidR="00000000" w:rsidRDefault="00CC72F4">
      <w:pPr>
        <w:ind w:firstLine="400"/>
        <w:jc w:val="both"/>
      </w:pPr>
      <w:r>
        <w:rPr>
          <w:rStyle w:val="s0"/>
        </w:rPr>
        <w:t>11-7) определяет порядок оформления личных учетно-воинских документов, их выдачи, учета, хранения и уничтожения, а также организует изготовление бланков личных учетно-воинских документов;</w:t>
      </w:r>
    </w:p>
    <w:p w:rsidR="00000000" w:rsidRDefault="00CC72F4">
      <w:pPr>
        <w:ind w:firstLine="400"/>
        <w:jc w:val="both"/>
      </w:pPr>
      <w:r>
        <w:rPr>
          <w:rStyle w:val="s0"/>
        </w:rPr>
        <w:t>12) прин</w:t>
      </w:r>
      <w:r>
        <w:rPr>
          <w:rStyle w:val="s0"/>
        </w:rPr>
        <w:t>имает участие в разработке и выполнении государственных программ развития оборонной промышленности;</w:t>
      </w:r>
    </w:p>
    <w:p w:rsidR="00000000" w:rsidRDefault="00CC72F4">
      <w:pPr>
        <w:ind w:firstLine="400"/>
        <w:jc w:val="both"/>
      </w:pPr>
      <w:r>
        <w:rPr>
          <w:rStyle w:val="s0"/>
        </w:rPr>
        <w:t>13) осуществляет международное военное и военно-техническое сотрудничество;</w:t>
      </w:r>
    </w:p>
    <w:p w:rsidR="00000000" w:rsidRDefault="00CC72F4">
      <w:pPr>
        <w:ind w:firstLine="400"/>
        <w:jc w:val="both"/>
      </w:pPr>
      <w:r>
        <w:rPr>
          <w:rStyle w:val="s0"/>
        </w:rPr>
        <w:t>14) участвует в обеспечении безопасности воздушного, водного и наземного простра</w:t>
      </w:r>
      <w:r>
        <w:rPr>
          <w:rStyle w:val="s0"/>
        </w:rPr>
        <w:t>нства при проведении антитеррористической операции;</w:t>
      </w:r>
    </w:p>
    <w:p w:rsidR="00000000" w:rsidRDefault="00CC72F4">
      <w:pPr>
        <w:ind w:firstLine="400"/>
        <w:jc w:val="both"/>
      </w:pPr>
      <w:r>
        <w:rPr>
          <w:rStyle w:val="s0"/>
        </w:rPr>
        <w:t>15) поддерживает и обеспечивает обороноспособность государства, постоянную боевую и мобилизационную готовность Вооруженных Сил, осуществляющего в пределах своей компетенции внешнюю разведку, противодейств</w:t>
      </w:r>
      <w:r>
        <w:rPr>
          <w:rStyle w:val="s0"/>
        </w:rPr>
        <w:t>ие терроризму и экстремизму, а также межведомственную координацию деятельности по обеспечению военной безопасности;</w:t>
      </w:r>
    </w:p>
    <w:p w:rsidR="00000000" w:rsidRDefault="00CC72F4">
      <w:pPr>
        <w:ind w:firstLine="400"/>
        <w:jc w:val="both"/>
      </w:pPr>
      <w:r>
        <w:rPr>
          <w:rStyle w:val="s0"/>
        </w:rPr>
        <w:t>15-1) определяет порядок безвозмездной временной передачи зданий, помещений столовых, банно-прачечных комбинатов и находящихся в них военног</w:t>
      </w:r>
      <w:r>
        <w:rPr>
          <w:rStyle w:val="s0"/>
        </w:rPr>
        <w:t>о имущества в имущественный найм (аренду) руководителями республиканских государственных учреждений Вооруженных Сил Республики Казахстан физическим и юридическим лицам, выполняющим договорные обязательства по организации питания и банно-прачечного обслужив</w:t>
      </w:r>
      <w:r>
        <w:rPr>
          <w:rStyle w:val="s0"/>
        </w:rPr>
        <w:t>ания;</w:t>
      </w:r>
    </w:p>
    <w:p w:rsidR="00000000" w:rsidRDefault="00CC72F4">
      <w:pPr>
        <w:ind w:firstLine="400"/>
        <w:jc w:val="both"/>
      </w:pPr>
      <w:r>
        <w:rPr>
          <w:rStyle w:val="s0"/>
        </w:rPr>
        <w:t>16) осуществляет контроль за соблюдением законности и правопорядка в Вооруженных Силах и обеспечивает социальные и правовые гарантии военнослужащим, членам их семей и гражданскому персоналу;</w:t>
      </w:r>
    </w:p>
    <w:p w:rsidR="00000000" w:rsidRDefault="00CC72F4">
      <w:pPr>
        <w:ind w:firstLine="400"/>
        <w:jc w:val="both"/>
      </w:pPr>
      <w:r>
        <w:rPr>
          <w:rStyle w:val="s0"/>
        </w:rPr>
        <w:t>17) принимает в пределах своей компетенции нормативные прав</w:t>
      </w:r>
      <w:r>
        <w:rPr>
          <w:rStyle w:val="s0"/>
        </w:rPr>
        <w:t>овые акты по вопросам прохождения воинской службы, обороны и Вооруженных Сил Республики Казахстан и контролирует их исполнение;</w:t>
      </w:r>
    </w:p>
    <w:p w:rsidR="00000000" w:rsidRDefault="00CC72F4">
      <w:pPr>
        <w:ind w:firstLine="400"/>
        <w:jc w:val="both"/>
      </w:pPr>
      <w:r>
        <w:rPr>
          <w:rStyle w:val="s0"/>
        </w:rPr>
        <w:t xml:space="preserve">18) обеспечивает участие Вооруженных Сил Республики Казахстан в защите и обороне Государственной границы Республики Казахстан в </w:t>
      </w:r>
      <w:r>
        <w:rPr>
          <w:rStyle w:val="s0"/>
        </w:rPr>
        <w:t>порядке, установленном законодательством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19) содействует в подготовке военнослужащих, проходящих воинскую службу по контракту в учебных заведениях;</w:t>
      </w:r>
    </w:p>
    <w:p w:rsidR="00000000" w:rsidRDefault="00CC72F4">
      <w:pPr>
        <w:ind w:firstLine="400"/>
        <w:jc w:val="both"/>
      </w:pPr>
      <w:r>
        <w:rPr>
          <w:rStyle w:val="s0"/>
        </w:rPr>
        <w:t>20) согласовывает выделение и использование радиочастотного спектра в диапазонах совме</w:t>
      </w:r>
      <w:r>
        <w:rPr>
          <w:rStyle w:val="s0"/>
        </w:rPr>
        <w:t>стного использования для радиоэлектронных средств гражданского назначения, а также обеспечивает осуществление регулирования использования радиочастотного спектра и соответствующих радиоэлектронных средств в целях обеспечения нужд обороны и безопасности гос</w:t>
      </w:r>
      <w:r>
        <w:rPr>
          <w:rStyle w:val="s0"/>
        </w:rPr>
        <w:t>ударства;</w:t>
      </w:r>
    </w:p>
    <w:p w:rsidR="00000000" w:rsidRDefault="00CC72F4">
      <w:pPr>
        <w:ind w:firstLine="400"/>
        <w:jc w:val="both"/>
      </w:pPr>
      <w:r>
        <w:rPr>
          <w:rStyle w:val="s0"/>
        </w:rPr>
        <w:t>21) организует государственные закупки для нужд Вооруженных Сил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22) организует защиту государственных секретов и информационной безопасности в Вооруженных Силах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22-1) проводит мониторинг информационного</w:t>
      </w:r>
      <w:r>
        <w:rPr>
          <w:rStyle w:val="s0"/>
        </w:rPr>
        <w:t xml:space="preserve"> пространства в области военной безопасности и противодействия источникам ее угроз в пределах своей компетенции;</w:t>
      </w:r>
    </w:p>
    <w:p w:rsidR="00000000" w:rsidRDefault="00CC72F4">
      <w:pPr>
        <w:ind w:firstLine="400"/>
        <w:jc w:val="both"/>
      </w:pPr>
      <w:r>
        <w:rPr>
          <w:rStyle w:val="s0"/>
        </w:rPr>
        <w:t>23) участвует в организации гражданской обороны;</w:t>
      </w:r>
    </w:p>
    <w:p w:rsidR="00000000" w:rsidRDefault="00CC72F4">
      <w:pPr>
        <w:ind w:firstLine="400"/>
        <w:jc w:val="both"/>
      </w:pPr>
      <w:r>
        <w:rPr>
          <w:rStyle w:val="s0"/>
        </w:rPr>
        <w:t>24) осуществляет руководство в области использования воздушного пространства Республики Казахс</w:t>
      </w:r>
      <w:r>
        <w:rPr>
          <w:rStyle w:val="s0"/>
        </w:rPr>
        <w:t>тан и деятельности государственной авиации;</w:t>
      </w:r>
    </w:p>
    <w:p w:rsidR="00000000" w:rsidRDefault="00CC72F4">
      <w:pPr>
        <w:ind w:firstLine="400"/>
        <w:jc w:val="both"/>
      </w:pPr>
      <w:r>
        <w:rPr>
          <w:rStyle w:val="s0"/>
        </w:rPr>
        <w:t xml:space="preserve">25) - 29) исключены в соответствии с </w:t>
      </w:r>
      <w:hyperlink r:id="rId30" w:anchor="sub_id=5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15.11.16 г. № 704 </w:t>
      </w:r>
      <w:r>
        <w:rPr>
          <w:rStyle w:val="s3"/>
        </w:rPr>
        <w:t>(</w:t>
      </w:r>
      <w:hyperlink r:id="rId3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72F4">
      <w:pPr>
        <w:ind w:firstLine="400"/>
        <w:jc w:val="both"/>
      </w:pPr>
      <w:r>
        <w:rPr>
          <w:rStyle w:val="s0"/>
        </w:rPr>
        <w:t>30) осуществляет контроль за качеством выполнения государственного оборонного заказа, размещаемого Вооруженными Силами Республики Казахстан на предприятиях-ис</w:t>
      </w:r>
      <w:r>
        <w:rPr>
          <w:rStyle w:val="s0"/>
        </w:rPr>
        <w:t>полнителях, независимо от форм собственности на всех этапах производства;</w:t>
      </w:r>
    </w:p>
    <w:p w:rsidR="00000000" w:rsidRDefault="00CC72F4">
      <w:pPr>
        <w:ind w:firstLine="400"/>
        <w:jc w:val="both"/>
      </w:pPr>
      <w:r>
        <w:rPr>
          <w:rStyle w:val="s0"/>
        </w:rPr>
        <w:t>30-1) присваивает условные наименования воинским частям Вооруженных Сил Республики Казахстан и организациям, органам управления гражданской обороны уполномоченного органа в сфере гра</w:t>
      </w:r>
      <w:r>
        <w:rPr>
          <w:rStyle w:val="s0"/>
        </w:rPr>
        <w:t>жданской защиты, органам национальной безопасности, уполномоченному органу в сфере внешней разведки, воинским частям Службы государственной охраны Республики Казахстан по представлению руководителя уполномоченного государственного органа;</w:t>
      </w:r>
    </w:p>
    <w:p w:rsidR="00000000" w:rsidRDefault="00CC72F4">
      <w:pPr>
        <w:ind w:firstLine="400"/>
        <w:jc w:val="both"/>
      </w:pPr>
      <w:r>
        <w:rPr>
          <w:rStyle w:val="s0"/>
        </w:rPr>
        <w:t>31) участвует в предупреждении чрезвычайных ситуаций, вызванных провокационными действиями со стороны других государств с целью навязывания вооруженного конфликта, нарушениями территориальной целостности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32) организует материально-тех</w:t>
      </w:r>
      <w:r>
        <w:rPr>
          <w:rStyle w:val="s0"/>
        </w:rPr>
        <w:t>ническое обеспечение Вооруженных Сил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32-1) организует военно-историческую и культурную работу в Вооруженных Силах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33) в пределах своей компетенции координирует деятельность центральных и местных исполнительных ор</w:t>
      </w:r>
      <w:r>
        <w:rPr>
          <w:rStyle w:val="s0"/>
        </w:rPr>
        <w:t>ганов по вопросам территориальной обороны;</w:t>
      </w:r>
    </w:p>
    <w:p w:rsidR="00000000" w:rsidRDefault="00CC72F4">
      <w:pPr>
        <w:ind w:firstLine="400"/>
        <w:jc w:val="both"/>
      </w:pPr>
      <w:r>
        <w:rPr>
          <w:rStyle w:val="s0"/>
        </w:rPr>
        <w:t>33-1) разрабатывает и утверждает положение о территориальных войсках, нормативные правовые акты по вопросам территориальной обороны, во взаимодействии с местными исполнительными органами осуществляет руководство т</w:t>
      </w:r>
      <w:r>
        <w:rPr>
          <w:rStyle w:val="s0"/>
        </w:rPr>
        <w:t>ерриториальными войсками, определяет порядок и сроки представления центральными и местными исполнительными органами информации по вопросам территориальной обороны;</w:t>
      </w:r>
    </w:p>
    <w:p w:rsidR="00000000" w:rsidRDefault="00CC72F4">
      <w:pPr>
        <w:ind w:firstLine="400"/>
        <w:jc w:val="both"/>
      </w:pPr>
      <w:r>
        <w:rPr>
          <w:rStyle w:val="s0"/>
        </w:rPr>
        <w:t>34) обеспечивает реализацию единой государственной кадровой политики в Вооруженных Силах Рес</w:t>
      </w:r>
      <w:r>
        <w:rPr>
          <w:rStyle w:val="s0"/>
        </w:rPr>
        <w:t>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34-1) разрабатывает и утверждает концепцию кадровой политики Вооруженных Сил Республики Казахстан, осуществляет расстановку кадров и присвоение воинских званий в пределах своей компетенции, вносит на рассмотрение Президенту Республики Ка</w:t>
      </w:r>
      <w:r>
        <w:rPr>
          <w:rStyle w:val="s0"/>
        </w:rPr>
        <w:t>захстан предложения по назначению на должности и присвоению воинских званий согласно перечню должностей;</w:t>
      </w:r>
    </w:p>
    <w:p w:rsidR="00000000" w:rsidRDefault="00CC72F4">
      <w:pPr>
        <w:ind w:firstLine="400"/>
        <w:jc w:val="both"/>
      </w:pPr>
      <w:r>
        <w:rPr>
          <w:rStyle w:val="s0"/>
        </w:rPr>
        <w:t>35) распоряжается неиспользуемым военным имуществом в соответствии с порядком передачи, реализации, ликвидации посредством уничтожения, утилизации, зах</w:t>
      </w:r>
      <w:r>
        <w:rPr>
          <w:rStyle w:val="s0"/>
        </w:rPr>
        <w:t>оронения неиспользуемого военного имущества, а также предоставления в имущественный наем (аренду) оборонных объектов;</w:t>
      </w:r>
    </w:p>
    <w:p w:rsidR="00000000" w:rsidRDefault="00CC72F4">
      <w:pPr>
        <w:ind w:firstLine="400"/>
        <w:jc w:val="both"/>
      </w:pPr>
      <w:r>
        <w:rPr>
          <w:rStyle w:val="s0"/>
        </w:rPr>
        <w:t>36) в пределах своей компетенции заключает международные договоры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36-1) взаимодействует с центральными и местными ис</w:t>
      </w:r>
      <w:r>
        <w:rPr>
          <w:rStyle w:val="s0"/>
        </w:rPr>
        <w:t>полнительными органами по вопросам соблюдения международных договоров в области контроля над вооружениями и наблюдает за выполнением этих договоров другими государствами-участниками;</w:t>
      </w:r>
    </w:p>
    <w:p w:rsidR="00000000" w:rsidRDefault="00CC72F4">
      <w:pPr>
        <w:ind w:firstLine="400"/>
        <w:jc w:val="both"/>
      </w:pPr>
      <w:r>
        <w:rPr>
          <w:rStyle w:val="s0"/>
        </w:rPr>
        <w:t xml:space="preserve">37) исключен в соответствии с </w:t>
      </w:r>
      <w:hyperlink r:id="rId32" w:anchor="sub_id=5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15.11.16 г. № 704 </w:t>
      </w:r>
      <w:r>
        <w:rPr>
          <w:rStyle w:val="s3"/>
        </w:rPr>
        <w:t>(</w:t>
      </w:r>
      <w:hyperlink r:id="rId3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72F4">
      <w:pPr>
        <w:ind w:firstLine="400"/>
        <w:jc w:val="both"/>
      </w:pPr>
      <w:r>
        <w:rPr>
          <w:rStyle w:val="s0"/>
        </w:rPr>
        <w:t>38) реализует программы в сфере обеспечения военной медицины;</w:t>
      </w:r>
    </w:p>
    <w:p w:rsidR="00000000" w:rsidRDefault="00CC72F4">
      <w:pPr>
        <w:ind w:firstLine="400"/>
        <w:jc w:val="both"/>
      </w:pPr>
      <w:r>
        <w:rPr>
          <w:rStyle w:val="s0"/>
        </w:rPr>
        <w:t xml:space="preserve">39) </w:t>
      </w:r>
      <w:r>
        <w:rPr>
          <w:rStyle w:val="s0"/>
        </w:rPr>
        <w:t>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C72F4">
      <w:pPr>
        <w:ind w:firstLine="400"/>
        <w:jc w:val="both"/>
      </w:pPr>
      <w:r>
        <w:rPr>
          <w:rStyle w:val="s0"/>
        </w:rPr>
        <w:t>Функции ведомства:</w:t>
      </w:r>
    </w:p>
    <w:p w:rsidR="00000000" w:rsidRDefault="00CC72F4">
      <w:pPr>
        <w:ind w:firstLine="400"/>
        <w:jc w:val="both"/>
      </w:pPr>
      <w:r>
        <w:rPr>
          <w:rStyle w:val="s0"/>
        </w:rPr>
        <w:t>1) осуществляет оперативно-стратегическое планирование, применение и руководство бо</w:t>
      </w:r>
      <w:r>
        <w:rPr>
          <w:rStyle w:val="s0"/>
        </w:rPr>
        <w:t>евой и повседневной деятельностью Вооруженных Сил, определяет их боевой состав;</w:t>
      </w:r>
    </w:p>
    <w:p w:rsidR="00000000" w:rsidRDefault="00CC72F4">
      <w:pPr>
        <w:ind w:firstLine="400"/>
        <w:jc w:val="both"/>
      </w:pPr>
      <w:r>
        <w:rPr>
          <w:rStyle w:val="s0"/>
        </w:rPr>
        <w:t>2) разрабатывает план строительства и развития Вооруженных Сил, других войск и воинских формирований, план обороны Республики Казахстан и директивы Верховного Главнокомандующег</w:t>
      </w:r>
      <w:r>
        <w:rPr>
          <w:rStyle w:val="s0"/>
        </w:rPr>
        <w:t>о Вооруженными Силами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2-1) принимает нормативные правовые приказы по вопросам, входящим в компетенцию ведомства, при наличии прямой компетенции по их утверждению в приказах Министра обороны Республики Казахстан, за исключением нормати</w:t>
      </w:r>
      <w:r>
        <w:rPr>
          <w:rStyle w:val="s0"/>
        </w:rPr>
        <w:t>вных правовых актов, затрагивающих права и свободы человека и гражданина;</w:t>
      </w:r>
    </w:p>
    <w:p w:rsidR="00000000" w:rsidRDefault="00CC72F4">
      <w:pPr>
        <w:ind w:firstLine="400"/>
        <w:jc w:val="both"/>
      </w:pPr>
      <w:r>
        <w:rPr>
          <w:rStyle w:val="s0"/>
        </w:rPr>
        <w:t>3) осуществляет планирование, подготовку и мобилизационное развертывание войск;</w:t>
      </w:r>
    </w:p>
    <w:p w:rsidR="00000000" w:rsidRDefault="00CC72F4">
      <w:pPr>
        <w:ind w:firstLine="400"/>
        <w:jc w:val="both"/>
      </w:pPr>
      <w:r>
        <w:rPr>
          <w:rStyle w:val="s0"/>
        </w:rPr>
        <w:t>4) координирует разработку планов строительства, развитие других войск и воинских формирований, контро</w:t>
      </w:r>
      <w:r>
        <w:rPr>
          <w:rStyle w:val="s0"/>
        </w:rPr>
        <w:t>лирует их выполнение;</w:t>
      </w:r>
    </w:p>
    <w:p w:rsidR="00000000" w:rsidRDefault="00CC72F4">
      <w:pPr>
        <w:ind w:firstLine="400"/>
        <w:jc w:val="both"/>
      </w:pPr>
      <w:r>
        <w:rPr>
          <w:rStyle w:val="s0"/>
        </w:rPr>
        <w:t>5) разрабатывает с участием государственных органов план применения Вооруженных Сил, участвует в разработке мобилизационного плана Вооруженных Сил;</w:t>
      </w:r>
    </w:p>
    <w:p w:rsidR="00000000" w:rsidRDefault="00CC72F4">
      <w:pPr>
        <w:ind w:firstLine="400"/>
        <w:jc w:val="both"/>
      </w:pPr>
      <w:r>
        <w:rPr>
          <w:rStyle w:val="s0"/>
        </w:rPr>
        <w:t>6) организует и проводит мероприятия по поддержанию боевой и мобилизационной готовност</w:t>
      </w:r>
      <w:r>
        <w:rPr>
          <w:rStyle w:val="s0"/>
        </w:rPr>
        <w:t>и Вооруженных Сил;</w:t>
      </w:r>
    </w:p>
    <w:p w:rsidR="00000000" w:rsidRDefault="00CC72F4">
      <w:pPr>
        <w:ind w:firstLine="400"/>
        <w:jc w:val="both"/>
      </w:pPr>
      <w:r>
        <w:rPr>
          <w:rStyle w:val="s0"/>
        </w:rPr>
        <w:t>7) обеспечивает охрану и защиту воздушного пространства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8) организует и осуществляет взаимодействие Вооруженных Сил с другими войсками и воинскими формированиями в области организации обороны;</w:t>
      </w:r>
    </w:p>
    <w:p w:rsidR="00000000" w:rsidRDefault="00CC72F4">
      <w:pPr>
        <w:ind w:firstLine="400"/>
        <w:jc w:val="both"/>
      </w:pPr>
      <w:r>
        <w:rPr>
          <w:rStyle w:val="s0"/>
        </w:rPr>
        <w:t xml:space="preserve">9) разрабатывает план </w:t>
      </w:r>
      <w:r>
        <w:rPr>
          <w:rStyle w:val="s0"/>
        </w:rPr>
        <w:t>оперативного оборудования территории Республики Казахстан в интересах обороны, правила применения Вооруженных Сил, а также правила оперативного оборудования территории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34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30.10.17 г. № 685 </w:t>
      </w:r>
      <w:r>
        <w:rPr>
          <w:rStyle w:val="s3"/>
        </w:rPr>
        <w:t>(</w:t>
      </w:r>
      <w:hyperlink r:id="rId35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72F4">
      <w:pPr>
        <w:ind w:firstLine="400"/>
        <w:jc w:val="both"/>
      </w:pPr>
      <w:r>
        <w:rPr>
          <w:rStyle w:val="s0"/>
        </w:rPr>
        <w:t>11) координирует разработку планов территориальной обороны, действия сил и средств, участвующих в выполнении задач территориальной обороны;</w:t>
      </w:r>
    </w:p>
    <w:p w:rsidR="00000000" w:rsidRDefault="00CC72F4">
      <w:pPr>
        <w:ind w:firstLine="400"/>
        <w:jc w:val="both"/>
      </w:pPr>
      <w:r>
        <w:rPr>
          <w:rStyle w:val="s0"/>
        </w:rPr>
        <w:t>12) организует и проводит комплектование Вооруженных Сил военнослужащими срочной службы, по контракту и прием гражда</w:t>
      </w:r>
      <w:r>
        <w:rPr>
          <w:rStyle w:val="s0"/>
        </w:rPr>
        <w:t>нского персонала;</w:t>
      </w:r>
    </w:p>
    <w:p w:rsidR="00000000" w:rsidRDefault="00CC72F4">
      <w:pPr>
        <w:ind w:firstLine="400"/>
        <w:jc w:val="both"/>
      </w:pPr>
      <w:r>
        <w:rPr>
          <w:rStyle w:val="s0"/>
        </w:rPr>
        <w:t>13) принимает участие в разработке плана оперативного применения и взаимодействия Вооруженных Сил, других войск и воинских формирований с вооруженными силами иностранных государств в соответствии с международными договорами, ратифицирован</w:t>
      </w:r>
      <w:r>
        <w:rPr>
          <w:rStyle w:val="s0"/>
        </w:rPr>
        <w:t>ными Республикой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14) разрабатывает Правила установления запретных зон и запретных районов;</w:t>
      </w:r>
    </w:p>
    <w:p w:rsidR="00000000" w:rsidRDefault="00CC72F4">
      <w:pPr>
        <w:ind w:firstLine="400"/>
        <w:jc w:val="both"/>
      </w:pPr>
      <w:r>
        <w:rPr>
          <w:rStyle w:val="s0"/>
        </w:rPr>
        <w:t>15) осуществляет расстановку кадров и присвоение воинских званий, внесение на рассмотрение Министру обороны предложений по назначению на должности и присвоению воинских званий согласно номенклатуре;</w:t>
      </w:r>
    </w:p>
    <w:p w:rsidR="00000000" w:rsidRDefault="00CC72F4">
      <w:pPr>
        <w:ind w:firstLine="400"/>
        <w:jc w:val="both"/>
      </w:pPr>
      <w:r>
        <w:rPr>
          <w:rStyle w:val="s0"/>
        </w:rPr>
        <w:t>16) организует текущее и перспективное планирование обесп</w:t>
      </w:r>
      <w:r>
        <w:rPr>
          <w:rStyle w:val="s0"/>
        </w:rPr>
        <w:t>ечения Вооруженных Сил необходимыми видами вооружения, военной техники, боеприпасами и другими материальными средствами, их эксплуатацию, сохранность, учет, списание и утилизацию, а также планирование накопления и размещения в мирное время запасов этих сре</w:t>
      </w:r>
      <w:r>
        <w:rPr>
          <w:rStyle w:val="s0"/>
        </w:rPr>
        <w:t>дств для мобилизационного развертывания войск;</w:t>
      </w:r>
    </w:p>
    <w:p w:rsidR="00000000" w:rsidRDefault="00CC72F4">
      <w:pPr>
        <w:ind w:firstLine="400"/>
        <w:jc w:val="both"/>
      </w:pPr>
      <w:r>
        <w:rPr>
          <w:rStyle w:val="s0"/>
        </w:rPr>
        <w:t>16-1) организует внедрение в Вооруженных Силах автоматизированных систем управления военного назначения;</w:t>
      </w:r>
    </w:p>
    <w:p w:rsidR="00000000" w:rsidRDefault="00CC72F4">
      <w:pPr>
        <w:ind w:firstLine="400"/>
        <w:jc w:val="both"/>
      </w:pPr>
      <w:r>
        <w:rPr>
          <w:rStyle w:val="s0"/>
        </w:rPr>
        <w:t>17) разрабатывает предложения по направлениям развития военной науки;</w:t>
      </w:r>
    </w:p>
    <w:p w:rsidR="00000000" w:rsidRDefault="00CC72F4">
      <w:pPr>
        <w:ind w:firstLine="400"/>
        <w:jc w:val="both"/>
      </w:pPr>
      <w:r>
        <w:rPr>
          <w:rStyle w:val="s0"/>
        </w:rPr>
        <w:t>18) организует работу по морально-</w:t>
      </w:r>
      <w:r>
        <w:rPr>
          <w:rStyle w:val="s0"/>
        </w:rPr>
        <w:t>психологическому и идеологическому обеспечению войск в целях формирования у личного состава высоких боевых и морально-нравственных качеств;</w:t>
      </w:r>
    </w:p>
    <w:p w:rsidR="00000000" w:rsidRDefault="00CC72F4">
      <w:pPr>
        <w:ind w:firstLine="400"/>
        <w:jc w:val="both"/>
      </w:pPr>
      <w:r>
        <w:rPr>
          <w:rStyle w:val="s0"/>
        </w:rPr>
        <w:t>19) проводит мероприятия по обеспечению экологической безопасности и охране окружающей среды в связи с деятельностью</w:t>
      </w:r>
      <w:r>
        <w:rPr>
          <w:rStyle w:val="s0"/>
        </w:rPr>
        <w:t xml:space="preserve"> войск;</w:t>
      </w:r>
    </w:p>
    <w:p w:rsidR="00000000" w:rsidRDefault="00CC72F4">
      <w:pPr>
        <w:ind w:firstLine="400"/>
        <w:jc w:val="both"/>
      </w:pPr>
      <w:r>
        <w:rPr>
          <w:rStyle w:val="s0"/>
        </w:rPr>
        <w:t>20) оповещает уполномоченный орган в области чрезвычайных ситуаций природного и техногенного характера, а через местные органы военного управления - областные, городские управления по чрезвычайным ситуациям о введении соответствующей степени боевой</w:t>
      </w:r>
      <w:r>
        <w:rPr>
          <w:rStyle w:val="s0"/>
        </w:rPr>
        <w:t xml:space="preserve"> готовности, а также объявлении мобилизации;</w:t>
      </w:r>
    </w:p>
    <w:p w:rsidR="00000000" w:rsidRDefault="00CC72F4">
      <w:pPr>
        <w:ind w:firstLine="400"/>
        <w:jc w:val="both"/>
      </w:pPr>
      <w:r>
        <w:rPr>
          <w:rStyle w:val="s0"/>
        </w:rPr>
        <w:t>21) организует и проводит воинские сборы в Вооруженных Силах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22) взаимодействует с уполномоченным органом в области чрезвычайных ситуаций природного и техногенного характера при решении зад</w:t>
      </w:r>
      <w:r>
        <w:rPr>
          <w:rStyle w:val="s0"/>
        </w:rPr>
        <w:t>ач по защите населения и территорий от последствий применения современных средств поражения, а также предупреждению и ликвидации последствий чрезвычайных ситуаций природного и техногенного характера;</w:t>
      </w:r>
    </w:p>
    <w:p w:rsidR="00000000" w:rsidRDefault="00CC72F4">
      <w:pPr>
        <w:ind w:firstLine="400"/>
        <w:jc w:val="both"/>
      </w:pPr>
      <w:r>
        <w:rPr>
          <w:rStyle w:val="s0"/>
        </w:rPr>
        <w:t>23) организует в Вооруженных Силах шифрованную, кодирова</w:t>
      </w:r>
      <w:r>
        <w:rPr>
          <w:rStyle w:val="s0"/>
        </w:rPr>
        <w:t>нную, засекреченную связь, защиту государственных секретов, обеспечение безопасности информации;</w:t>
      </w:r>
    </w:p>
    <w:p w:rsidR="00000000" w:rsidRDefault="00CC72F4">
      <w:pPr>
        <w:ind w:firstLine="400"/>
        <w:jc w:val="both"/>
      </w:pPr>
      <w:r>
        <w:rPr>
          <w:rStyle w:val="s0"/>
        </w:rPr>
        <w:t>24) осуществляет контроль в области деятельности государственной авиации;</w:t>
      </w:r>
    </w:p>
    <w:p w:rsidR="00000000" w:rsidRDefault="00CC72F4">
      <w:pPr>
        <w:ind w:firstLine="400"/>
        <w:jc w:val="both"/>
      </w:pPr>
      <w:r>
        <w:rPr>
          <w:rStyle w:val="s0"/>
        </w:rPr>
        <w:t>25) осуществляет надзор за безопасностью полетов воздушных судов в государственной ав</w:t>
      </w:r>
      <w:r>
        <w:rPr>
          <w:rStyle w:val="s0"/>
        </w:rPr>
        <w:t>иации;</w:t>
      </w:r>
    </w:p>
    <w:p w:rsidR="00000000" w:rsidRDefault="00CC72F4">
      <w:pPr>
        <w:ind w:firstLine="400"/>
        <w:jc w:val="both"/>
      </w:pPr>
      <w:r>
        <w:rPr>
          <w:rStyle w:val="s0"/>
        </w:rPr>
        <w:t>26) осуществляет иные функций в области планирования применения и управления Вооруженными Силами, их взаимодействие с другими войсками и воинскими формированиями в соответствии с законодательством Республики Казахстан.</w:t>
      </w:r>
    </w:p>
    <w:p w:rsidR="00000000" w:rsidRDefault="00CC72F4">
      <w:pPr>
        <w:ind w:firstLine="400"/>
        <w:jc w:val="both"/>
      </w:pPr>
      <w:r>
        <w:rPr>
          <w:rStyle w:val="s0"/>
        </w:rPr>
        <w:t>17. Права и обязанности:</w:t>
      </w:r>
    </w:p>
    <w:p w:rsidR="00000000" w:rsidRDefault="00CC72F4">
      <w:pPr>
        <w:ind w:firstLine="400"/>
        <w:jc w:val="both"/>
      </w:pPr>
      <w:r>
        <w:rPr>
          <w:rStyle w:val="s0"/>
        </w:rPr>
        <w:t>1) пр</w:t>
      </w:r>
      <w:r>
        <w:rPr>
          <w:rStyle w:val="s0"/>
        </w:rPr>
        <w:t>инимать обязательные для исполнения нормативные правовые акты в пределах своей компетенции;</w:t>
      </w:r>
    </w:p>
    <w:p w:rsidR="00000000" w:rsidRDefault="00CC72F4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CC72F4">
      <w:pPr>
        <w:ind w:firstLine="400"/>
        <w:jc w:val="both"/>
      </w:pPr>
      <w:r>
        <w:rPr>
          <w:rStyle w:val="s0"/>
        </w:rPr>
        <w:t>3) получать и использовать спонсорскую, благотворительную помощь, а также помощь, оказываемую в рамках военно-технического сотрудничества;</w:t>
      </w:r>
    </w:p>
    <w:p w:rsidR="00000000" w:rsidRDefault="00CC72F4">
      <w:pPr>
        <w:ind w:firstLine="400"/>
        <w:jc w:val="both"/>
      </w:pPr>
      <w:r>
        <w:rPr>
          <w:rStyle w:val="s0"/>
        </w:rPr>
        <w:t>4) осуществлять иные права, предусмотренные действующими законодательными актами.</w:t>
      </w:r>
    </w:p>
    <w:p w:rsidR="00000000" w:rsidRDefault="00CC72F4">
      <w:pPr>
        <w:ind w:firstLine="400"/>
        <w:jc w:val="both"/>
      </w:pPr>
      <w:r>
        <w:rPr>
          <w:rStyle w:val="s0"/>
        </w:rPr>
        <w:t> </w:t>
      </w:r>
    </w:p>
    <w:p w:rsidR="00000000" w:rsidRDefault="00CC72F4">
      <w:pPr>
        <w:ind w:firstLine="400"/>
        <w:jc w:val="both"/>
      </w:pPr>
      <w:r>
        <w:t> </w:t>
      </w:r>
    </w:p>
    <w:p w:rsidR="00000000" w:rsidRDefault="00CC72F4">
      <w:pPr>
        <w:jc w:val="center"/>
      </w:pPr>
      <w:r>
        <w:rPr>
          <w:rStyle w:val="s1"/>
        </w:rPr>
        <w:t>3. Организация деятельности гос</w:t>
      </w:r>
      <w:r>
        <w:rPr>
          <w:rStyle w:val="s1"/>
        </w:rPr>
        <w:t>ударственного органа</w:t>
      </w:r>
    </w:p>
    <w:p w:rsidR="00000000" w:rsidRDefault="00CC72F4">
      <w:pPr>
        <w:ind w:firstLine="400"/>
        <w:jc w:val="both"/>
      </w:pPr>
      <w:r>
        <w:rPr>
          <w:rStyle w:val="s0"/>
        </w:rPr>
        <w:t> </w:t>
      </w:r>
    </w:p>
    <w:p w:rsidR="00000000" w:rsidRDefault="00CC72F4">
      <w:pPr>
        <w:ind w:firstLine="400"/>
        <w:jc w:val="both"/>
      </w:pPr>
      <w:r>
        <w:rPr>
          <w:rStyle w:val="s0"/>
        </w:rPr>
        <w:t>18. Руководство Министерством обороны Республики Казахстан осуществляется Министром обороны Республики Казахстан, который несет персональную ответственность за выполнение возложенных на Министерство обороны Республики Казахстан задач</w:t>
      </w:r>
      <w:r>
        <w:rPr>
          <w:rStyle w:val="s0"/>
        </w:rPr>
        <w:t xml:space="preserve"> и осуществление им своих функций.</w:t>
      </w:r>
    </w:p>
    <w:p w:rsidR="00000000" w:rsidRDefault="00CC72F4">
      <w:pPr>
        <w:ind w:firstLine="400"/>
        <w:jc w:val="both"/>
      </w:pPr>
      <w:r>
        <w:rPr>
          <w:rStyle w:val="s0"/>
        </w:rPr>
        <w:t>19. Министр обороны Республики Казахстан назначается на должность и освобождается от должности Президентом Республики Казахстан.</w:t>
      </w:r>
    </w:p>
    <w:p w:rsidR="00000000" w:rsidRDefault="00CC72F4">
      <w:pPr>
        <w:ind w:firstLine="400"/>
        <w:jc w:val="both"/>
      </w:pPr>
      <w:r>
        <w:rPr>
          <w:rStyle w:val="s0"/>
        </w:rPr>
        <w:t>20. Министр обороны Республики Казахстан имеет заместителей, которые назначаются на должност</w:t>
      </w:r>
      <w:r>
        <w:rPr>
          <w:rStyle w:val="s0"/>
        </w:rPr>
        <w:t>и и освобождаются от должностей в соответствии с законодательством Республики Казахстан.</w:t>
      </w:r>
    </w:p>
    <w:p w:rsidR="00000000" w:rsidRDefault="00CC72F4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3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28.08.15 г. № 671 (</w:t>
      </w:r>
      <w:hyperlink r:id="rId37" w:anchor="sub_id=2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2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30.10.17 г. № 685 (</w:t>
      </w:r>
      <w:hyperlink r:id="rId39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C72F4">
      <w:pPr>
        <w:ind w:firstLine="400"/>
        <w:jc w:val="both"/>
      </w:pPr>
      <w:r>
        <w:rPr>
          <w:rStyle w:val="s0"/>
        </w:rPr>
        <w:t>21. Полномочия Министра обороны Республики Казахстан:</w:t>
      </w:r>
    </w:p>
    <w:p w:rsidR="00000000" w:rsidRDefault="00CC72F4">
      <w:pPr>
        <w:ind w:firstLine="400"/>
        <w:jc w:val="both"/>
      </w:pPr>
      <w:r>
        <w:rPr>
          <w:rStyle w:val="s0"/>
        </w:rPr>
        <w:t>1) определяет обязанности и полномочия своих заместителей, должностных лиц Министерства и его структурных подразделений, главнокомандующих видами, командующих родами войск и войсками региональных командований Вооруженных Сил;</w:t>
      </w:r>
    </w:p>
    <w:p w:rsidR="00000000" w:rsidRDefault="00CC72F4">
      <w:pPr>
        <w:ind w:firstLine="400"/>
        <w:jc w:val="both"/>
      </w:pPr>
      <w:r>
        <w:rPr>
          <w:rStyle w:val="s0"/>
        </w:rPr>
        <w:t>2) устанавливает структуру, шт</w:t>
      </w:r>
      <w:r>
        <w:rPr>
          <w:rStyle w:val="s0"/>
        </w:rPr>
        <w:t>атную численность видов, родов войск Вооруженных Сил, а также штатную численность подведомственных Министерству государственных учреждений в пределах утвержденных Президентом и Правительством Республики Казахстан лимитов штатной численности Вооруженных Сил</w:t>
      </w:r>
      <w:r>
        <w:rPr>
          <w:rStyle w:val="s0"/>
        </w:rPr>
        <w:t>, Министерства и подведомственных ему государственных учреждений;</w:t>
      </w:r>
    </w:p>
    <w:p w:rsidR="00000000" w:rsidRDefault="00CC72F4">
      <w:pPr>
        <w:ind w:firstLine="400"/>
        <w:jc w:val="both"/>
      </w:pPr>
      <w:r>
        <w:rPr>
          <w:rStyle w:val="s0"/>
        </w:rPr>
        <w:t>3) определяет структуру Министерства и штатную численность его подразделений в пределах утвержденного лимита штатной численности;</w:t>
      </w:r>
    </w:p>
    <w:p w:rsidR="00000000" w:rsidRDefault="00CC72F4">
      <w:pPr>
        <w:ind w:firstLine="400"/>
        <w:jc w:val="both"/>
      </w:pPr>
      <w:r>
        <w:rPr>
          <w:rStyle w:val="s0"/>
        </w:rPr>
        <w:t>4) назначает на должности и освобождает от должностей работн</w:t>
      </w:r>
      <w:r>
        <w:rPr>
          <w:rStyle w:val="s0"/>
        </w:rPr>
        <w:t>иков Министерства;</w:t>
      </w:r>
    </w:p>
    <w:p w:rsidR="00000000" w:rsidRDefault="00CC72F4">
      <w:pPr>
        <w:ind w:firstLine="400"/>
        <w:jc w:val="both"/>
      </w:pPr>
      <w:r>
        <w:rPr>
          <w:rStyle w:val="s0"/>
        </w:rPr>
        <w:t>5) представляет Министерство во всех государственных и иных организациях;</w:t>
      </w:r>
    </w:p>
    <w:p w:rsidR="00000000" w:rsidRDefault="00CC72F4">
      <w:pPr>
        <w:ind w:firstLine="400"/>
        <w:jc w:val="both"/>
      </w:pPr>
      <w:r>
        <w:rPr>
          <w:rStyle w:val="s0"/>
        </w:rPr>
        <w:t>6) осуществляет контроль за состоянием боевой готовности Вооруженных Сил;</w:t>
      </w:r>
    </w:p>
    <w:p w:rsidR="00000000" w:rsidRDefault="00CC72F4">
      <w:pPr>
        <w:ind w:firstLine="400"/>
        <w:jc w:val="both"/>
      </w:pPr>
      <w:r>
        <w:rPr>
          <w:rStyle w:val="s0"/>
        </w:rPr>
        <w:t>7) представляет Президенту Республики Казахстан кандидатуры генералов и офицеров в соотве</w:t>
      </w:r>
      <w:r>
        <w:rPr>
          <w:rStyle w:val="s0"/>
        </w:rPr>
        <w:t>тствии с установленной номенклатурой для замещения на должностях в Вооруженных Силах и к присвоению высших воинских званий;</w:t>
      </w:r>
    </w:p>
    <w:p w:rsidR="00000000" w:rsidRDefault="00CC72F4">
      <w:pPr>
        <w:ind w:firstLine="400"/>
        <w:jc w:val="both"/>
      </w:pPr>
      <w:r>
        <w:rPr>
          <w:rStyle w:val="s0"/>
        </w:rPr>
        <w:t>8) издает приказы и директивы;</w:t>
      </w:r>
    </w:p>
    <w:p w:rsidR="00000000" w:rsidRDefault="00CC72F4">
      <w:pPr>
        <w:ind w:firstLine="400"/>
        <w:jc w:val="both"/>
      </w:pPr>
      <w:r>
        <w:rPr>
          <w:rStyle w:val="s0"/>
        </w:rPr>
        <w:t>9) представляет Президенту Республики Казахстан на утверждение предложения по строительству Вооруженн</w:t>
      </w:r>
      <w:r>
        <w:rPr>
          <w:rStyle w:val="s0"/>
        </w:rPr>
        <w:t>ых Сил, планы их применения, мобилизационного развертывания и финансового обеспечения;</w:t>
      </w:r>
    </w:p>
    <w:p w:rsidR="00000000" w:rsidRDefault="00CC72F4">
      <w:pPr>
        <w:ind w:firstLine="400"/>
        <w:jc w:val="both"/>
      </w:pPr>
      <w:r>
        <w:rPr>
          <w:rStyle w:val="s0"/>
        </w:rPr>
        <w:t xml:space="preserve">10) в пределах своих полномочий назначает на должности, решает вопросы перемещения по службе, присвоения и лишения воинских званий, а также увольнения военнослужащих из </w:t>
      </w:r>
      <w:r>
        <w:rPr>
          <w:rStyle w:val="s0"/>
        </w:rPr>
        <w:t>рядов Вооруженных Сил;</w:t>
      </w:r>
    </w:p>
    <w:p w:rsidR="00000000" w:rsidRDefault="00CC72F4">
      <w:pPr>
        <w:ind w:firstLine="400"/>
        <w:jc w:val="both"/>
      </w:pPr>
      <w:r>
        <w:rPr>
          <w:rStyle w:val="s0"/>
        </w:rPr>
        <w:t>11) утверждает положения о структурных подразделениях Министерства и органах управления видами, родами и войсками региональных командований;</w:t>
      </w:r>
    </w:p>
    <w:p w:rsidR="00000000" w:rsidRDefault="00CC72F4">
      <w:pPr>
        <w:ind w:firstLine="400"/>
        <w:jc w:val="both"/>
      </w:pPr>
      <w:r>
        <w:rPr>
          <w:rStyle w:val="s0"/>
        </w:rPr>
        <w:t>12) утверждает распределение объема заказов, закупок основных видов вооружения, военной техн</w:t>
      </w:r>
      <w:r>
        <w:rPr>
          <w:rStyle w:val="s0"/>
        </w:rPr>
        <w:t>ики, капитальных вложений и других материально-технических средств, а также бюджетных ассигнований по видам Вооруженных Сил, родам войск, региональным командованиям и довольствующим структурным подразделениям Министерства;</w:t>
      </w:r>
    </w:p>
    <w:p w:rsidR="00000000" w:rsidRDefault="00CC72F4">
      <w:pPr>
        <w:ind w:firstLine="400"/>
        <w:jc w:val="both"/>
      </w:pPr>
      <w:r>
        <w:rPr>
          <w:rStyle w:val="s0"/>
        </w:rPr>
        <w:t>13) утверждает Правила принятия н</w:t>
      </w:r>
      <w:r>
        <w:rPr>
          <w:rStyle w:val="s0"/>
        </w:rPr>
        <w:t>а вооружение Вооруженных Сил других войск и воинских формирований Республики Казахстан вооружения и военной техники;</w:t>
      </w:r>
    </w:p>
    <w:p w:rsidR="00000000" w:rsidRDefault="00CC72F4">
      <w:pPr>
        <w:ind w:firstLine="400"/>
        <w:jc w:val="both"/>
      </w:pPr>
      <w:r>
        <w:rPr>
          <w:rStyle w:val="s0"/>
        </w:rPr>
        <w:t>13-1) утверждает Правила снятия с вооружения Вооруженных Сил, других войск и воинских формирований Республики Казахстан вооружения и военно</w:t>
      </w:r>
      <w:r>
        <w:rPr>
          <w:rStyle w:val="s0"/>
        </w:rPr>
        <w:t>й техники;</w:t>
      </w:r>
    </w:p>
    <w:p w:rsidR="00000000" w:rsidRDefault="00CC72F4">
      <w:pPr>
        <w:ind w:firstLine="400"/>
        <w:jc w:val="both"/>
      </w:pPr>
      <w:r>
        <w:rPr>
          <w:rStyle w:val="s0"/>
        </w:rPr>
        <w:t>14) утверждает кадастр вооружения и военной техники Вооруженных Сил, других войск и воинских формирований;</w:t>
      </w:r>
    </w:p>
    <w:p w:rsidR="00000000" w:rsidRDefault="00CC72F4">
      <w:pPr>
        <w:ind w:firstLine="400"/>
        <w:jc w:val="both"/>
      </w:pPr>
      <w:r>
        <w:rPr>
          <w:rStyle w:val="s0"/>
        </w:rPr>
        <w:t>15) устанавливает правила ношения военной формы одежды в Вооруженных Силах, других войсках и воинских формированиях;</w:t>
      </w:r>
    </w:p>
    <w:p w:rsidR="00000000" w:rsidRDefault="00CC72F4">
      <w:pPr>
        <w:ind w:firstLine="400"/>
        <w:jc w:val="both"/>
      </w:pPr>
      <w:r>
        <w:rPr>
          <w:rStyle w:val="s0"/>
        </w:rPr>
        <w:t>16) представляет к на</w:t>
      </w:r>
      <w:r>
        <w:rPr>
          <w:rStyle w:val="s0"/>
        </w:rPr>
        <w:t>граждению государственными наградами и присвоению почетных званий Республики Казахстан, поощряет военнослужащих и гражданский персонал Вооруженных Сил, а также налагает взыскания;</w:t>
      </w:r>
    </w:p>
    <w:p w:rsidR="00000000" w:rsidRDefault="00CC72F4">
      <w:pPr>
        <w:ind w:firstLine="400"/>
        <w:jc w:val="both"/>
      </w:pPr>
      <w:r>
        <w:rPr>
          <w:rStyle w:val="s0"/>
        </w:rPr>
        <w:t>17) организует рассмотрение жалоб, заявлений граждан и защиту прав, свобод и</w:t>
      </w:r>
      <w:r>
        <w:rPr>
          <w:rStyle w:val="s0"/>
        </w:rPr>
        <w:t xml:space="preserve"> законных интересов военнослужащих и членов их семей, пенсионеров, служащих и работников Вооруженных Сил;</w:t>
      </w:r>
    </w:p>
    <w:p w:rsidR="00000000" w:rsidRDefault="00CC72F4">
      <w:pPr>
        <w:ind w:firstLine="400"/>
        <w:jc w:val="both"/>
      </w:pPr>
      <w:r>
        <w:rPr>
          <w:rStyle w:val="s0"/>
        </w:rPr>
        <w:t>18) принимает меры, направленные на противодействие коррупции в Министерстве, и несет персональную ответственность за принятие антикоррупционных мер;</w:t>
      </w:r>
    </w:p>
    <w:p w:rsidR="00000000" w:rsidRDefault="00CC72F4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40" w:anchor="sub_id=100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по работе военных представительств Министерства обороны Республики Казахстан в организациях, независимо от форм собственности;</w:t>
      </w:r>
    </w:p>
    <w:p w:rsidR="00000000" w:rsidRDefault="00CC72F4">
      <w:pPr>
        <w:ind w:firstLine="426"/>
        <w:jc w:val="both"/>
      </w:pPr>
      <w:r>
        <w:t>19-1) утверждает прави</w:t>
      </w:r>
      <w:r>
        <w:t>ла военной подготовки в высших учебных заведениях и военных факультетах при организациях высшего профессионального образования;</w:t>
      </w:r>
    </w:p>
    <w:p w:rsidR="00000000" w:rsidRDefault="00CC72F4">
      <w:pPr>
        <w:ind w:firstLine="426"/>
        <w:jc w:val="both"/>
      </w:pPr>
      <w:r>
        <w:t>19-2) утверждает по согласованию с центральным уполномоченным органом по бюджетному планированию нормы снабжения Вооруженных сил</w:t>
      </w:r>
      <w:r>
        <w:t>;</w:t>
      </w:r>
    </w:p>
    <w:p w:rsidR="00000000" w:rsidRDefault="00CC72F4">
      <w:pPr>
        <w:ind w:firstLine="426"/>
        <w:jc w:val="both"/>
      </w:pPr>
      <w:r>
        <w:t>19-3) утверждает правила о порядке ведения воинского учета военнообязанных и призывников;</w:t>
      </w:r>
    </w:p>
    <w:p w:rsidR="00000000" w:rsidRDefault="00CC72F4">
      <w:pPr>
        <w:ind w:firstLine="426"/>
        <w:jc w:val="both"/>
      </w:pPr>
      <w:r>
        <w:t>19-4) утверждает правила установления запретных зон при арсеналах, базах и складах Вооруженных сил, других войск и воинских формирований и запретных районов при арс</w:t>
      </w:r>
      <w:r>
        <w:t>еналах, базах и складах Вооруженных сил, других войск и воинских формирований;</w:t>
      </w:r>
    </w:p>
    <w:p w:rsidR="00000000" w:rsidRDefault="00CC72F4">
      <w:pPr>
        <w:ind w:firstLine="400"/>
        <w:jc w:val="both"/>
      </w:pPr>
      <w:r>
        <w:rPr>
          <w:rStyle w:val="s0"/>
        </w:rPr>
        <w:t>19-5) утверждает правила организации деятельности и условия прохождения службы военнослужащими аппарата военных атташе;</w:t>
      </w:r>
    </w:p>
    <w:p w:rsidR="00000000" w:rsidRDefault="00CC72F4">
      <w:pPr>
        <w:ind w:firstLine="426"/>
        <w:jc w:val="both"/>
      </w:pPr>
      <w:r>
        <w:t>19-6) утверждает положение о местных органах военного упр</w:t>
      </w:r>
      <w:r>
        <w:t>авления;</w:t>
      </w:r>
    </w:p>
    <w:p w:rsidR="00000000" w:rsidRDefault="00CC72F4">
      <w:pPr>
        <w:ind w:firstLine="426"/>
        <w:jc w:val="both"/>
      </w:pPr>
      <w:r>
        <w:t>19-7) утверждает правила подготовки граждан к воинской службе;</w:t>
      </w:r>
    </w:p>
    <w:p w:rsidR="00000000" w:rsidRDefault="00CC72F4">
      <w:pPr>
        <w:ind w:firstLine="426"/>
        <w:jc w:val="both"/>
      </w:pPr>
      <w:r>
        <w:t>19-8) утверждает порядок организации и проведения, а также формирования учебно-материальной базы начальной военной подготовки;</w:t>
      </w:r>
    </w:p>
    <w:p w:rsidR="00000000" w:rsidRDefault="00CC72F4">
      <w:pPr>
        <w:ind w:firstLine="426"/>
        <w:jc w:val="both"/>
      </w:pPr>
      <w:r>
        <w:t>19-9) утверждает программы всеобщего военного обучения;</w:t>
      </w:r>
    </w:p>
    <w:p w:rsidR="00000000" w:rsidRDefault="00CC72F4">
      <w:pPr>
        <w:ind w:firstLine="426"/>
        <w:jc w:val="both"/>
      </w:pPr>
      <w:r>
        <w:t>19-10) утверждает правила проведения военно-врачебной экспертизы и положение об органах военно-врачебной экспертизы;</w:t>
      </w:r>
    </w:p>
    <w:p w:rsidR="00000000" w:rsidRDefault="00CC72F4">
      <w:pPr>
        <w:ind w:firstLine="426"/>
        <w:jc w:val="both"/>
      </w:pPr>
      <w:r>
        <w:t>19-11) утверждает перечень местностей, служба в которых дает военнослужащим право на предоставление ежегодного основного отпуска, независим</w:t>
      </w:r>
      <w:r>
        <w:t>о от выслуги лет, продолжительностью 40 суток;</w:t>
      </w:r>
    </w:p>
    <w:p w:rsidR="00000000" w:rsidRDefault="00CC72F4">
      <w:pPr>
        <w:ind w:firstLine="426"/>
        <w:jc w:val="both"/>
      </w:pPr>
      <w:r>
        <w:t xml:space="preserve">19-12) по согласованию с первыми руководителями соответствующих уполномоченных государственных органов и центральным уполномоченным органом по бюджетному планированию утверждает размер компенсации на почтовые </w:t>
      </w:r>
      <w:r>
        <w:t>отправления военнослужащим срочной службы, курсантам первых и вторых курсов военных учебных заведений;</w:t>
      </w:r>
    </w:p>
    <w:p w:rsidR="00000000" w:rsidRDefault="00CC72F4">
      <w:pPr>
        <w:ind w:firstLine="426"/>
        <w:jc w:val="both"/>
      </w:pPr>
      <w:r>
        <w:t>19-13) утверждает правила государственной регистрации механических транспортных средств и прицепов к ним Вооруженных сил Республики Казахстан;</w:t>
      </w:r>
    </w:p>
    <w:p w:rsidR="00000000" w:rsidRDefault="00CC72F4">
      <w:pPr>
        <w:ind w:firstLine="426"/>
        <w:jc w:val="both"/>
      </w:pPr>
      <w:r>
        <w:t>19-14) утв</w:t>
      </w:r>
      <w:r>
        <w:t>ерждает правила проведения обязательного технического осмотра механических транспортных средств и прицепов к ним, зарегистрированных в органах военной полиции Вооруженных сил Республики Казахстан;</w:t>
      </w:r>
    </w:p>
    <w:p w:rsidR="00000000" w:rsidRDefault="00CC72F4">
      <w:pPr>
        <w:ind w:firstLine="426"/>
        <w:jc w:val="both"/>
      </w:pPr>
      <w:r>
        <w:t>19-15) утверждает правила расследования авиационных происше</w:t>
      </w:r>
      <w:r>
        <w:t>ствий и инцидентов в государственной авиации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19-16) утверждает описание персонифицированных знаков, нагрудных знаков и иных военно-геральдических знаков, знаков об окончании военных учебных заведений, для классных специалистов, наград</w:t>
      </w:r>
      <w:r>
        <w:rPr>
          <w:rStyle w:val="s0"/>
        </w:rPr>
        <w:t>ных медалей (значков) для призеров военно-прикладных, служебно-прикладных, технических и других спортивных мероприятий, а также порядок их выдачи и ношения военнослужащими Вооруженных Сил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 xml:space="preserve">19-17) утверждает правила присвоения воинским </w:t>
      </w:r>
      <w:r>
        <w:rPr>
          <w:rStyle w:val="s0"/>
        </w:rPr>
        <w:t>частям и организациям действительных и условных наименований и их применения при ведении переписки в Вооруженных Силах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19-18) утверждает правила обеспечения экологической безопасности в Вооруженных Силах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19-19) у</w:t>
      </w:r>
      <w:r>
        <w:rPr>
          <w:rStyle w:val="s0"/>
        </w:rPr>
        <w:t>тверждает правила выдачи военнослужащим центрального аппарата Министерства обороны Республики Казахстан служебного удостоверения и его описание;</w:t>
      </w:r>
    </w:p>
    <w:p w:rsidR="00000000" w:rsidRDefault="00CC72F4">
      <w:pPr>
        <w:ind w:firstLine="400"/>
        <w:jc w:val="both"/>
      </w:pPr>
      <w:r>
        <w:rPr>
          <w:rStyle w:val="s0"/>
        </w:rPr>
        <w:t>19-20) утверждает правила организации финансовой и хозяйственной деятельности в Вооруженных Силах Республики Ка</w:t>
      </w:r>
      <w:r>
        <w:rPr>
          <w:rStyle w:val="s0"/>
        </w:rPr>
        <w:t>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19-21) утверждает правила по организации хранения ракет и боеприпасов на арсеналах, базах и складах Вооруженных Сил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19-22) утверждает правила реагирования командования воинских частей и органов военной полиции Вооруженных Сил</w:t>
      </w:r>
      <w:r>
        <w:rPr>
          <w:rStyle w:val="s0"/>
        </w:rPr>
        <w:t xml:space="preserve"> Республики Казахстан на информацию о хищении, утрате оружия и боеприпасов либо самовольном оставлении военнослужащим месторасположения воинской части с оружием;</w:t>
      </w:r>
    </w:p>
    <w:p w:rsidR="00000000" w:rsidRDefault="00CC72F4">
      <w:pPr>
        <w:ind w:firstLine="400"/>
        <w:jc w:val="both"/>
      </w:pPr>
      <w:r>
        <w:rPr>
          <w:rStyle w:val="s0"/>
        </w:rPr>
        <w:t>19-23) утверждает правила начальной военной подготовки;</w:t>
      </w:r>
    </w:p>
    <w:p w:rsidR="00000000" w:rsidRDefault="00CC72F4">
      <w:pPr>
        <w:ind w:firstLine="400"/>
        <w:jc w:val="both"/>
      </w:pPr>
      <w:r>
        <w:rPr>
          <w:rStyle w:val="s0"/>
        </w:rPr>
        <w:t>19-24) утверждает правила военной подг</w:t>
      </w:r>
      <w:r>
        <w:rPr>
          <w:rStyle w:val="s0"/>
        </w:rPr>
        <w:t>отовки по дополнительным образовательным программам;</w:t>
      </w:r>
    </w:p>
    <w:p w:rsidR="00000000" w:rsidRDefault="00CC72F4">
      <w:pPr>
        <w:ind w:firstLine="400"/>
        <w:jc w:val="both"/>
      </w:pPr>
      <w:r>
        <w:rPr>
          <w:rStyle w:val="s0"/>
        </w:rPr>
        <w:t>19-25) утверждает правила подготовки по военно-техническим и иным специальностям;</w:t>
      </w:r>
    </w:p>
    <w:p w:rsidR="00000000" w:rsidRDefault="00CC72F4">
      <w:pPr>
        <w:ind w:firstLine="400"/>
        <w:jc w:val="both"/>
      </w:pPr>
      <w:r>
        <w:rPr>
          <w:rStyle w:val="s0"/>
        </w:rPr>
        <w:t>19-26) утверждает правила военной подготовки по программе офицеров запаса;</w:t>
      </w:r>
    </w:p>
    <w:p w:rsidR="00000000" w:rsidRDefault="00CC72F4">
      <w:pPr>
        <w:ind w:firstLine="400"/>
        <w:jc w:val="both"/>
      </w:pPr>
      <w:r>
        <w:rPr>
          <w:rStyle w:val="s0"/>
        </w:rPr>
        <w:t>19-27) утверждает правила отчисления из военны</w:t>
      </w:r>
      <w:r>
        <w:rPr>
          <w:rStyle w:val="s0"/>
        </w:rPr>
        <w:t>х учебных заведений Министерства обороны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19-28) утверждает правила подготовки в военной интернатуре и перечень специальностей по согласованию с уполномоченным органом в области здравоохранения;</w:t>
      </w:r>
    </w:p>
    <w:p w:rsidR="00000000" w:rsidRDefault="00CC72F4">
      <w:pPr>
        <w:ind w:firstLine="400"/>
        <w:jc w:val="both"/>
      </w:pPr>
      <w:r>
        <w:rPr>
          <w:rStyle w:val="s0"/>
        </w:rPr>
        <w:t xml:space="preserve">19-29) утверждает правила организации и </w:t>
      </w:r>
      <w:r>
        <w:rPr>
          <w:rStyle w:val="s0"/>
        </w:rPr>
        <w:t>использования учебно-материальной базы военных учебных заведений и военных кафедр по согласованию с уполномоченным органом в области образования;</w:t>
      </w:r>
    </w:p>
    <w:p w:rsidR="00000000" w:rsidRDefault="00CC72F4">
      <w:pPr>
        <w:ind w:firstLine="400"/>
        <w:jc w:val="both"/>
      </w:pPr>
      <w:r>
        <w:rPr>
          <w:rStyle w:val="s0"/>
        </w:rPr>
        <w:t>19-30) утверждает правила отбора военнослужащих Вооруженных Сил Республики Казахстан для подготовки в иностран</w:t>
      </w:r>
      <w:r>
        <w:rPr>
          <w:rStyle w:val="s0"/>
        </w:rPr>
        <w:t>ных военных учебных заведениях;</w:t>
      </w:r>
    </w:p>
    <w:p w:rsidR="00000000" w:rsidRDefault="00CC72F4">
      <w:pPr>
        <w:ind w:firstLine="400"/>
        <w:jc w:val="both"/>
      </w:pPr>
      <w:r>
        <w:rPr>
          <w:rStyle w:val="s0"/>
        </w:rPr>
        <w:t>19-31) утверждает правила физической подготовки в Вооруженных Силах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19-32) разрабатывает и утверждает правила топогеодезического обеспечения Вооруженных Сил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19-33) утверждает правила навигационного обеспечения Вооруженных Сил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19-34) утверждает тарифы на оказываемые услуги, предоставляемые на платной основе государственными учреждениями Вооруженных Сил Республики Казахстан, специализирующимися в сфере культуры и в области спорта;</w:t>
      </w:r>
    </w:p>
    <w:p w:rsidR="00000000" w:rsidRDefault="00CC72F4">
      <w:pPr>
        <w:ind w:firstLine="400"/>
        <w:jc w:val="both"/>
      </w:pPr>
      <w:r>
        <w:rPr>
          <w:rStyle w:val="s0"/>
        </w:rPr>
        <w:t>19-35) утверждает правила проведения проверки с п</w:t>
      </w:r>
      <w:r>
        <w:rPr>
          <w:rStyle w:val="s0"/>
        </w:rPr>
        <w:t>рименением полиграфологического и психофизиологического исследований;</w:t>
      </w:r>
    </w:p>
    <w:p w:rsidR="00000000" w:rsidRDefault="00CC72F4">
      <w:pPr>
        <w:ind w:firstLine="400"/>
        <w:jc w:val="both"/>
      </w:pPr>
      <w:r>
        <w:rPr>
          <w:rStyle w:val="s0"/>
        </w:rPr>
        <w:t>19-36) утверждает правила организации деятельности органов военной полиции Вооруженных Сил Республики Казахстан по обеспечению безопасности дорожного движения транспортных средств Вооруж</w:t>
      </w:r>
      <w:r>
        <w:rPr>
          <w:rStyle w:val="s0"/>
        </w:rPr>
        <w:t>енных Сил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19-37) утверждает правила организации и обеспечения сопровождения колонн военных транспортных средств и транспортных средств специального назначения Вооруженных Сил Республики Казахстан, регулирования дорожного движения на а</w:t>
      </w:r>
      <w:r>
        <w:rPr>
          <w:rStyle w:val="s0"/>
        </w:rPr>
        <w:t>втомобильных дорогах и улицах во время прохождения этих колон;</w:t>
      </w:r>
    </w:p>
    <w:p w:rsidR="00000000" w:rsidRDefault="00CC72F4">
      <w:pPr>
        <w:ind w:firstLine="400"/>
        <w:jc w:val="both"/>
      </w:pPr>
      <w:r>
        <w:rPr>
          <w:rStyle w:val="s0"/>
        </w:rPr>
        <w:t>19-38) утверждает правила внутреннего распорядка и порядка содержания подозреваемых и обвиняемых на гауптвахте органов военной полиции Вооруженных Сил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19-39) утверждает пр</w:t>
      </w:r>
      <w:r>
        <w:rPr>
          <w:rStyle w:val="s0"/>
        </w:rPr>
        <w:t>авила отбывания военнослужащими административного ареста на гауптвахте органов военной полиции Вооруженных Сил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19-40) утверждает правила организации деятельности патрульно-постовой службы органов военной полиции Вооруженных Сил Респуб</w:t>
      </w:r>
      <w:r>
        <w:rPr>
          <w:rStyle w:val="s0"/>
        </w:rPr>
        <w:t>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19-41) утверждает правила осуществления мер безопасности органами военной полиции Вооруженных Сил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19-42) утверждает правила служебной этики военнослужащих органов военной полиции Вооруженных Сил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9-43) утверждает правила организации службы войск в Вооруженных Силах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19-44) утверждает правила организации розыска военнослужащих, скрывающихся от органов дознания, следствия и суда, а также самовольно оставивших месторасположение во</w:t>
      </w:r>
      <w:r>
        <w:rPr>
          <w:rStyle w:val="s0"/>
        </w:rPr>
        <w:t>инских частей Вооруженных Сил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19-45) утверждает перечень негласного состава органов военной разведки Министерства обороны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19-46) утверждает правила учета личного состава Вооруженных Сил Республики Казахстан;</w:t>
      </w:r>
    </w:p>
    <w:p w:rsidR="00000000" w:rsidRDefault="00CC72F4">
      <w:pPr>
        <w:ind w:firstLine="400"/>
        <w:jc w:val="both"/>
      </w:pPr>
      <w:r>
        <w:rPr>
          <w:rStyle w:val="s0"/>
        </w:rPr>
        <w:t>19-4</w:t>
      </w:r>
      <w:r>
        <w:rPr>
          <w:rStyle w:val="s0"/>
        </w:rPr>
        <w:t xml:space="preserve">7) утверждает инструкцию по использованию средств, предусмотренных в республиканском бюджете на представительские расходы по бюджетной подпрограмме «Повышение боевой готовности Вооруженных Сил Республики Казахстан» бюджетной программы «Обеспечение боевой, </w:t>
      </w:r>
      <w:r>
        <w:rPr>
          <w:rStyle w:val="s0"/>
        </w:rPr>
        <w:t>мобилизационной готовности Вооруженных Сил Республики Казахстан»;</w:t>
      </w:r>
    </w:p>
    <w:p w:rsidR="00000000" w:rsidRDefault="00CC72F4">
      <w:pPr>
        <w:ind w:firstLine="400"/>
        <w:jc w:val="both"/>
      </w:pPr>
      <w:r>
        <w:rPr>
          <w:rStyle w:val="s0"/>
        </w:rPr>
        <w:t>20) осуществляет иные полномочия в соответствии с действующим законодательством.</w:t>
      </w:r>
    </w:p>
    <w:p w:rsidR="00000000" w:rsidRDefault="00CC72F4">
      <w:pPr>
        <w:ind w:firstLine="400"/>
        <w:jc w:val="both"/>
      </w:pPr>
      <w:r>
        <w:rPr>
          <w:rStyle w:val="s0"/>
        </w:rPr>
        <w:t>Исполнение полномочий Министра обороны Республики Казахстан в период его отсутствия осуществляется лицом, его</w:t>
      </w:r>
      <w:r>
        <w:rPr>
          <w:rStyle w:val="s0"/>
        </w:rPr>
        <w:t xml:space="preserve"> замещающим, в соответствии с действующим законодательством.</w:t>
      </w:r>
    </w:p>
    <w:p w:rsidR="00000000" w:rsidRDefault="00CC72F4">
      <w:pPr>
        <w:ind w:firstLine="400"/>
        <w:jc w:val="both"/>
      </w:pPr>
      <w:r>
        <w:rPr>
          <w:rStyle w:val="s0"/>
        </w:rPr>
        <w:t>22. Министр обороны Республики Казахстан определяет полномочия своих заместителей в соответствии с действующим законодательством.</w:t>
      </w:r>
    </w:p>
    <w:p w:rsidR="00000000" w:rsidRDefault="00CC72F4">
      <w:pPr>
        <w:ind w:firstLine="400"/>
        <w:jc w:val="both"/>
      </w:pPr>
      <w:r>
        <w:rPr>
          <w:rStyle w:val="s0"/>
        </w:rPr>
        <w:t>23. Аппарат Министерства обороны Республики Казахстан возглавляет</w:t>
      </w:r>
      <w:r>
        <w:rPr>
          <w:rStyle w:val="s0"/>
        </w:rPr>
        <w:t>ся руководителем аппарата,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CC72F4">
      <w:pPr>
        <w:ind w:firstLine="400"/>
        <w:jc w:val="both"/>
      </w:pPr>
      <w:r>
        <w:rPr>
          <w:rStyle w:val="s0"/>
        </w:rPr>
        <w:t> </w:t>
      </w:r>
    </w:p>
    <w:p w:rsidR="00000000" w:rsidRDefault="00CC72F4">
      <w:pPr>
        <w:ind w:firstLine="400"/>
        <w:jc w:val="both"/>
      </w:pPr>
      <w:r>
        <w:t> </w:t>
      </w:r>
    </w:p>
    <w:p w:rsidR="00000000" w:rsidRDefault="00CC72F4">
      <w:pPr>
        <w:jc w:val="center"/>
      </w:pPr>
      <w:r>
        <w:rPr>
          <w:rStyle w:val="s1"/>
        </w:rPr>
        <w:t>4. Имущество государственного органа</w:t>
      </w:r>
    </w:p>
    <w:p w:rsidR="00000000" w:rsidRDefault="00CC72F4">
      <w:pPr>
        <w:ind w:firstLine="400"/>
        <w:jc w:val="both"/>
      </w:pPr>
      <w:r>
        <w:rPr>
          <w:rStyle w:val="s0"/>
        </w:rPr>
        <w:t> </w:t>
      </w:r>
    </w:p>
    <w:p w:rsidR="00000000" w:rsidRDefault="00CC72F4">
      <w:pPr>
        <w:ind w:firstLine="400"/>
        <w:jc w:val="both"/>
      </w:pPr>
      <w:r>
        <w:rPr>
          <w:rStyle w:val="s0"/>
        </w:rPr>
        <w:t>24. Министерство обороны Республики Казахстан может иметь на пр</w:t>
      </w:r>
      <w:r>
        <w:rPr>
          <w:rStyle w:val="s0"/>
        </w:rPr>
        <w:t>аве оперативного управления обособленное имущество в случаях, предусмотренных законодательством.</w:t>
      </w:r>
    </w:p>
    <w:p w:rsidR="00000000" w:rsidRDefault="00CC72F4">
      <w:pPr>
        <w:ind w:firstLine="400"/>
        <w:jc w:val="both"/>
      </w:pPr>
      <w:r>
        <w:rPr>
          <w:rStyle w:val="s0"/>
        </w:rPr>
        <w:t xml:space="preserve">Имущество Министерства обороны Республики Казахстан формируется за счет имущества, переданного ему собственником, а также имущества (включая денежные доходы), </w:t>
      </w:r>
      <w:r>
        <w:rPr>
          <w:rStyle w:val="s0"/>
        </w:rPr>
        <w:t>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CC72F4">
      <w:pPr>
        <w:ind w:firstLine="400"/>
        <w:jc w:val="both"/>
      </w:pPr>
      <w:r>
        <w:rPr>
          <w:rStyle w:val="s0"/>
        </w:rPr>
        <w:t>25. Имущество, закрепленное за Министерством обороны Республики Казахстан, относится к республиканской собственности.</w:t>
      </w:r>
    </w:p>
    <w:p w:rsidR="00000000" w:rsidRDefault="00CC72F4">
      <w:pPr>
        <w:ind w:firstLine="400"/>
        <w:jc w:val="both"/>
      </w:pPr>
      <w:r>
        <w:rPr>
          <w:rStyle w:val="s0"/>
        </w:rPr>
        <w:t>26. Минист</w:t>
      </w:r>
      <w:r>
        <w:rPr>
          <w:rStyle w:val="s0"/>
        </w:rPr>
        <w:t>ерство обороны Республики Казахстан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</w:t>
      </w:r>
      <w:r>
        <w:rPr>
          <w:rStyle w:val="s0"/>
        </w:rPr>
        <w:t>вом.</w:t>
      </w:r>
    </w:p>
    <w:p w:rsidR="00000000" w:rsidRDefault="00CC72F4">
      <w:pPr>
        <w:ind w:firstLine="400"/>
        <w:jc w:val="both"/>
      </w:pPr>
      <w:r>
        <w:rPr>
          <w:rStyle w:val="s0"/>
        </w:rPr>
        <w:t> </w:t>
      </w:r>
    </w:p>
    <w:p w:rsidR="00000000" w:rsidRDefault="00CC72F4">
      <w:pPr>
        <w:ind w:firstLine="400"/>
        <w:jc w:val="both"/>
      </w:pPr>
      <w:r>
        <w:t> </w:t>
      </w:r>
    </w:p>
    <w:p w:rsidR="00000000" w:rsidRDefault="00CC72F4">
      <w:pPr>
        <w:jc w:val="center"/>
      </w:pPr>
      <w:r>
        <w:rPr>
          <w:rStyle w:val="s1"/>
        </w:rPr>
        <w:t>5. Реорганизация и упразднение государственного органа</w:t>
      </w:r>
    </w:p>
    <w:p w:rsidR="00000000" w:rsidRDefault="00CC72F4">
      <w:pPr>
        <w:ind w:firstLine="400"/>
        <w:jc w:val="both"/>
      </w:pPr>
      <w:r>
        <w:rPr>
          <w:rStyle w:val="s0"/>
        </w:rPr>
        <w:t> </w:t>
      </w:r>
    </w:p>
    <w:p w:rsidR="00000000" w:rsidRDefault="00CC72F4">
      <w:pPr>
        <w:ind w:firstLine="400"/>
        <w:jc w:val="both"/>
      </w:pPr>
      <w:r>
        <w:rPr>
          <w:rStyle w:val="s0"/>
        </w:rPr>
        <w:t>27. Реорганизация и упразднение Министерства обороны Республики Казахстан осуществляются в соответствии с законодательством Республики Казахстан.</w:t>
      </w:r>
    </w:p>
    <w:p w:rsidR="00000000" w:rsidRDefault="00CC72F4">
      <w:pPr>
        <w:ind w:firstLine="400"/>
        <w:jc w:val="both"/>
      </w:pPr>
      <w:r>
        <w:rPr>
          <w:rStyle w:val="s0"/>
        </w:rPr>
        <w:t> </w:t>
      </w:r>
    </w:p>
    <w:p w:rsidR="00000000" w:rsidRDefault="00CC72F4">
      <w:pPr>
        <w:ind w:firstLine="400"/>
        <w:jc w:val="both"/>
      </w:pPr>
      <w:r>
        <w:t> </w:t>
      </w:r>
    </w:p>
    <w:p w:rsidR="00000000" w:rsidRDefault="00CC72F4">
      <w:pPr>
        <w:jc w:val="center"/>
      </w:pPr>
      <w:r>
        <w:rPr>
          <w:rStyle w:val="s1"/>
        </w:rPr>
        <w:t>Перечень организаций, находящихся в ведении</w:t>
      </w:r>
      <w:r>
        <w:rPr>
          <w:b/>
          <w:bCs/>
        </w:rPr>
        <w:br/>
      </w:r>
      <w:r>
        <w:rPr>
          <w:rStyle w:val="s1"/>
        </w:rPr>
        <w:t>Министерства обороны Республики Казахстан, и его ведомства</w:t>
      </w:r>
    </w:p>
    <w:p w:rsidR="00000000" w:rsidRDefault="00CC72F4">
      <w:pPr>
        <w:ind w:firstLine="400"/>
        <w:jc w:val="both"/>
      </w:pPr>
      <w:r>
        <w:rPr>
          <w:rStyle w:val="s0"/>
        </w:rPr>
        <w:t> </w:t>
      </w:r>
    </w:p>
    <w:p w:rsidR="00000000" w:rsidRDefault="00CC72F4">
      <w:pPr>
        <w:ind w:firstLine="400"/>
        <w:jc w:val="both"/>
      </w:pPr>
      <w:r>
        <w:rPr>
          <w:rStyle w:val="s0"/>
        </w:rPr>
        <w:t>Секретно.</w:t>
      </w:r>
    </w:p>
    <w:p w:rsidR="00000000" w:rsidRDefault="00CC72F4">
      <w:pPr>
        <w:ind w:firstLine="400"/>
        <w:jc w:val="both"/>
      </w:pPr>
      <w:r>
        <w:rPr>
          <w:rStyle w:val="s0"/>
        </w:rPr>
        <w:t> </w:t>
      </w:r>
    </w:p>
    <w:p w:rsidR="00000000" w:rsidRDefault="00CC72F4">
      <w:pPr>
        <w:ind w:firstLine="400"/>
        <w:jc w:val="both"/>
      </w:pPr>
      <w:r>
        <w:t> </w:t>
      </w:r>
    </w:p>
    <w:p w:rsidR="00000000" w:rsidRDefault="00CC72F4">
      <w:pPr>
        <w:jc w:val="both"/>
      </w:pPr>
      <w:r>
        <w:rPr>
          <w:rStyle w:val="s3"/>
        </w:rPr>
        <w:t xml:space="preserve">В Перечень вносятся изменения в соответствии с </w:t>
      </w:r>
      <w:hyperlink r:id="rId41" w:anchor="sub_id=100" w:history="1">
        <w:r>
          <w:rPr>
            <w:rStyle w:val="a3"/>
            <w:i/>
            <w:iCs/>
          </w:rPr>
          <w:t>постановл</w:t>
        </w:r>
        <w:r>
          <w:rPr>
            <w:rStyle w:val="a3"/>
            <w:i/>
            <w:iCs/>
          </w:rPr>
          <w:t>ением</w:t>
        </w:r>
      </w:hyperlink>
      <w:r>
        <w:rPr>
          <w:rStyle w:val="s3"/>
        </w:rPr>
        <w:t xml:space="preserve"> Правительства РК от 26.09.15 г. № 789; </w:t>
      </w:r>
      <w:hyperlink r:id="rId42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07.04.16 г. № 184 (секретно)</w:t>
      </w:r>
    </w:p>
    <w:p w:rsidR="00000000" w:rsidRDefault="00CC72F4">
      <w:pPr>
        <w:jc w:val="center"/>
      </w:pPr>
      <w:r>
        <w:rPr>
          <w:rStyle w:val="s1"/>
        </w:rPr>
        <w:t>Перечень республиканских государственных учреждений,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обороны</w:t>
      </w:r>
      <w:r>
        <w:rPr>
          <w:b/>
          <w:bCs/>
        </w:rPr>
        <w:br/>
      </w:r>
      <w:r>
        <w:rPr>
          <w:rStyle w:val="s1"/>
        </w:rPr>
        <w:t>Республики Казахстан, и его ведомства</w:t>
      </w:r>
    </w:p>
    <w:p w:rsidR="00000000" w:rsidRDefault="00CC72F4">
      <w:pPr>
        <w:jc w:val="center"/>
      </w:pPr>
      <w:r>
        <w:rPr>
          <w:rStyle w:val="s1"/>
        </w:rPr>
        <w:t> </w:t>
      </w:r>
    </w:p>
    <w:p w:rsidR="00000000" w:rsidRDefault="00CC72F4">
      <w:pPr>
        <w:ind w:firstLine="400"/>
        <w:jc w:val="both"/>
      </w:pPr>
      <w:r>
        <w:rPr>
          <w:rStyle w:val="s0"/>
        </w:rPr>
        <w:t>Секретно.</w:t>
      </w:r>
    </w:p>
    <w:p w:rsidR="00000000" w:rsidRDefault="00CC72F4">
      <w:pPr>
        <w:autoSpaceDE w:val="0"/>
        <w:autoSpaceDN w:val="0"/>
        <w:ind w:firstLine="400"/>
        <w:jc w:val="center"/>
      </w:pPr>
      <w:r>
        <w:t> </w:t>
      </w:r>
    </w:p>
    <w:p w:rsidR="00000000" w:rsidRDefault="00CC72F4">
      <w:pPr>
        <w:autoSpaceDE w:val="0"/>
        <w:autoSpaceDN w:val="0"/>
        <w:ind w:firstLine="400"/>
        <w:jc w:val="thaiDistribute"/>
      </w:pPr>
      <w:r>
        <w:t> </w:t>
      </w:r>
    </w:p>
    <w:p w:rsidR="00000000" w:rsidRDefault="00CC72F4">
      <w:pPr>
        <w:autoSpaceDE w:val="0"/>
        <w:autoSpaceDN w:val="0"/>
        <w:ind w:firstLine="400"/>
        <w:jc w:val="thaiDistribute"/>
      </w:pPr>
      <w:r>
        <w:t> </w:t>
      </w:r>
    </w:p>
    <w:p w:rsidR="00000000" w:rsidRDefault="00CC72F4">
      <w:pPr>
        <w:autoSpaceDE w:val="0"/>
        <w:autoSpaceDN w:val="0"/>
        <w:ind w:firstLine="400"/>
        <w:jc w:val="thaiDistribute"/>
      </w:pPr>
      <w: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2F4" w:rsidRDefault="00CC72F4" w:rsidP="00CC72F4">
      <w:r>
        <w:separator/>
      </w:r>
    </w:p>
  </w:endnote>
  <w:endnote w:type="continuationSeparator" w:id="0">
    <w:p w:rsidR="00CC72F4" w:rsidRDefault="00CC72F4" w:rsidP="00CC7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2F4" w:rsidRDefault="00CC72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2F4" w:rsidRDefault="00CC72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2F4" w:rsidRDefault="00CC72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2F4" w:rsidRDefault="00CC72F4" w:rsidP="00CC72F4">
      <w:r>
        <w:separator/>
      </w:r>
    </w:p>
  </w:footnote>
  <w:footnote w:type="continuationSeparator" w:id="0">
    <w:p w:rsidR="00CC72F4" w:rsidRDefault="00CC72F4" w:rsidP="00CC72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2F4" w:rsidRDefault="00CC72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2F4" w:rsidRDefault="00CC72F4" w:rsidP="00CC72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72F4" w:rsidRPr="00CC72F4" w:rsidRDefault="00CC72F4" w:rsidP="00CC72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2F4" w:rsidRDefault="00CC72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72F4"/>
    <w:rsid w:val="00CC7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72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72F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72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72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72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72F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72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72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49515" TargetMode="External"/><Relationship Id="rId18" Type="http://schemas.openxmlformats.org/officeDocument/2006/relationships/hyperlink" Target="http://online.zakon.kz/Document/?doc_id=32397388" TargetMode="External"/><Relationship Id="rId26" Type="http://schemas.openxmlformats.org/officeDocument/2006/relationships/hyperlink" Target="http://online.zakon.kz/Document/?doc_id=33574103" TargetMode="External"/><Relationship Id="rId39" Type="http://schemas.openxmlformats.org/officeDocument/2006/relationships/hyperlink" Target="http://online.zakon.kz/Document/?doc_id=32397388" TargetMode="External"/><Relationship Id="rId21" Type="http://schemas.openxmlformats.org/officeDocument/2006/relationships/hyperlink" Target="http://online.zakon.kz/Document/?doc_id=1005029" TargetMode="External"/><Relationship Id="rId34" Type="http://schemas.openxmlformats.org/officeDocument/2006/relationships/hyperlink" Target="http://online.zakon.kz/Document/?doc_id=35299442" TargetMode="External"/><Relationship Id="rId42" Type="http://schemas.openxmlformats.org/officeDocument/2006/relationships/hyperlink" Target="http://online.zakon.kz/Document/?doc_id=35744540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202434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8436" TargetMode="External"/><Relationship Id="rId29" Type="http://schemas.openxmlformats.org/officeDocument/2006/relationships/hyperlink" Target="http://online.zakon.kz/Document/?doc_id=32397388" TargetMode="External"/><Relationship Id="rId11" Type="http://schemas.openxmlformats.org/officeDocument/2006/relationships/hyperlink" Target="http://online.zakon.kz/Document/?doc_id=1017028" TargetMode="External"/><Relationship Id="rId24" Type="http://schemas.openxmlformats.org/officeDocument/2006/relationships/hyperlink" Target="http://online.zakon.kz/Document/?doc_id=31742062" TargetMode="External"/><Relationship Id="rId32" Type="http://schemas.openxmlformats.org/officeDocument/2006/relationships/hyperlink" Target="http://online.zakon.kz/Document/?doc_id=33574103" TargetMode="External"/><Relationship Id="rId37" Type="http://schemas.openxmlformats.org/officeDocument/2006/relationships/hyperlink" Target="http://online.zakon.kz/Document/?doc_id=39268481" TargetMode="External"/><Relationship Id="rId40" Type="http://schemas.openxmlformats.org/officeDocument/2006/relationships/hyperlink" Target="http://online.zakon.kz/Document/?doc_id=36937037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5790" TargetMode="External"/><Relationship Id="rId23" Type="http://schemas.openxmlformats.org/officeDocument/2006/relationships/hyperlink" Target="http://online.zakon.kz/Document/?doc_id=35402644" TargetMode="External"/><Relationship Id="rId28" Type="http://schemas.openxmlformats.org/officeDocument/2006/relationships/hyperlink" Target="http://online.zakon.kz/Document/?doc_id=35299442" TargetMode="External"/><Relationship Id="rId36" Type="http://schemas.openxmlformats.org/officeDocument/2006/relationships/hyperlink" Target="http://online.zakon.kz/Document/?doc_id=39320844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1039507" TargetMode="External"/><Relationship Id="rId19" Type="http://schemas.openxmlformats.org/officeDocument/2006/relationships/hyperlink" Target="http://online.zakon.kz/Document/?doc_id=35299442" TargetMode="External"/><Relationship Id="rId31" Type="http://schemas.openxmlformats.org/officeDocument/2006/relationships/hyperlink" Target="http://online.zakon.kz/Document/?doc_id=36701026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0907" TargetMode="External"/><Relationship Id="rId14" Type="http://schemas.openxmlformats.org/officeDocument/2006/relationships/hyperlink" Target="http://online.zakon.kz/Document/?doc_id=31575627" TargetMode="External"/><Relationship Id="rId22" Type="http://schemas.openxmlformats.org/officeDocument/2006/relationships/hyperlink" Target="http://online.zakon.kz/Document/?doc_id=36487661" TargetMode="External"/><Relationship Id="rId27" Type="http://schemas.openxmlformats.org/officeDocument/2006/relationships/hyperlink" Target="http://online.zakon.kz/Document/?doc_id=36701026" TargetMode="External"/><Relationship Id="rId30" Type="http://schemas.openxmlformats.org/officeDocument/2006/relationships/hyperlink" Target="http://online.zakon.kz/Document/?doc_id=33574103" TargetMode="External"/><Relationship Id="rId35" Type="http://schemas.openxmlformats.org/officeDocument/2006/relationships/hyperlink" Target="http://online.zakon.kz/Document/?doc_id=32397388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3122089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49492" TargetMode="External"/><Relationship Id="rId17" Type="http://schemas.openxmlformats.org/officeDocument/2006/relationships/hyperlink" Target="http://online.zakon.kz/Document/?doc_id=35299442" TargetMode="External"/><Relationship Id="rId25" Type="http://schemas.openxmlformats.org/officeDocument/2006/relationships/hyperlink" Target="http://online.zakon.kz/Document/?doc_id=32052667" TargetMode="External"/><Relationship Id="rId33" Type="http://schemas.openxmlformats.org/officeDocument/2006/relationships/hyperlink" Target="http://online.zakon.kz/Document/?doc_id=36701026" TargetMode="External"/><Relationship Id="rId38" Type="http://schemas.openxmlformats.org/officeDocument/2006/relationships/hyperlink" Target="http://online.zakon.kz/Document/?doc_id=35299442" TargetMode="External"/><Relationship Id="rId46" Type="http://schemas.openxmlformats.org/officeDocument/2006/relationships/footer" Target="footer2.xml"/><Relationship Id="rId20" Type="http://schemas.openxmlformats.org/officeDocument/2006/relationships/hyperlink" Target="http://online.zakon.kz/Document/?doc_id=32397388" TargetMode="External"/><Relationship Id="rId41" Type="http://schemas.openxmlformats.org/officeDocument/2006/relationships/hyperlink" Target="http://online.zakon.kz/Document/?doc_id=3835428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3781</Words>
  <Characters>31955</Characters>
  <Application>Microsoft Office Word</Application>
  <DocSecurity>0</DocSecurity>
  <Lines>266</Lines>
  <Paragraphs>71</Paragraphs>
  <ScaleCrop>false</ScaleCrop>
  <Company/>
  <LinksUpToDate>false</LinksUpToDate>
  <CharactersWithSpaces>35665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2023-11-01T04:19:00Z</dcterms:created>
  <dcterms:modified xsi:type="dcterms:W3CDTF">2023-11-01T04:19:00Z</dcterms:modified>
</cp:coreProperties>
</file>