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35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4 июня 2021 года № 276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</w:t>
      </w:r>
      <w:r>
        <w:rPr>
          <w:rStyle w:val="s0"/>
          <w:b/>
          <w:bCs/>
        </w:rPr>
        <w:t>и образования, реализующие образовательные программы технического и профессионального, послесреднего образования»</w:t>
      </w:r>
    </w:p>
    <w:p w:rsidR="00000000" w:rsidRDefault="00425350">
      <w:pPr>
        <w:ind w:firstLine="397"/>
        <w:jc w:val="both"/>
      </w:pPr>
      <w:r>
        <w:rPr>
          <w:rStyle w:val="s0"/>
        </w:rPr>
        <w:t> </w:t>
      </w:r>
    </w:p>
    <w:p w:rsidR="00000000" w:rsidRDefault="0042535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июня 2021 года под № 22942</w:t>
      </w:r>
    </w:p>
    <w:p w:rsidR="00000000" w:rsidRDefault="00425350">
      <w:pPr>
        <w:ind w:firstLine="397"/>
        <w:jc w:val="both"/>
      </w:pPr>
      <w:r>
        <w:rPr>
          <w:rStyle w:val="s0"/>
        </w:rPr>
        <w:t> </w:t>
      </w:r>
    </w:p>
    <w:p w:rsidR="00000000" w:rsidRDefault="0042535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323/rus" w:history="1">
        <w:r>
          <w:rPr>
            <w:rStyle w:val="a4"/>
          </w:rPr>
          <w:t>ИС «Эталонный контрольный банк НПА РК в электронном виде» 10 июня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350" w:rsidRDefault="00425350" w:rsidP="00425350">
      <w:r>
        <w:separator/>
      </w:r>
    </w:p>
  </w:endnote>
  <w:endnote w:type="continuationSeparator" w:id="0">
    <w:p w:rsidR="00425350" w:rsidRDefault="00425350" w:rsidP="00425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50" w:rsidRDefault="004253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50" w:rsidRDefault="004253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50" w:rsidRDefault="004253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350" w:rsidRDefault="00425350" w:rsidP="00425350">
      <w:r>
        <w:separator/>
      </w:r>
    </w:p>
  </w:footnote>
  <w:footnote w:type="continuationSeparator" w:id="0">
    <w:p w:rsidR="00425350" w:rsidRDefault="00425350" w:rsidP="00425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50" w:rsidRDefault="004253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50" w:rsidRDefault="00425350" w:rsidP="00425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350" w:rsidRPr="00425350" w:rsidRDefault="00425350" w:rsidP="00425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4 июня 2021 года № 276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350" w:rsidRDefault="004253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350"/>
    <w:rsid w:val="0042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53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53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53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53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53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53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53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53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575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4 июня 2021 года № 276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2023-12-03T10:25:00Z</dcterms:created>
  <dcterms:modified xsi:type="dcterms:W3CDTF">2023-12-03T10:25:00Z</dcterms:modified>
</cp:coreProperties>
</file>