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810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48281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11.01.2020 г.)</w:t>
      </w:r>
    </w:p>
    <w:p w:rsidR="00000000" w:rsidRDefault="00482810">
      <w:pPr>
        <w:jc w:val="both"/>
      </w:pPr>
      <w:r>
        <w:t> </w:t>
      </w:r>
    </w:p>
    <w:p w:rsidR="00000000" w:rsidRDefault="00482810">
      <w:pPr>
        <w:jc w:val="both"/>
      </w:pPr>
      <w:r>
        <w:rPr>
          <w:rStyle w:val="s3"/>
        </w:rPr>
        <w:t>Данная редакция действовала до внесения изменений от 26 ноября 2019 года (введены в действие с 30 мая 2020 г.)</w:t>
      </w:r>
    </w:p>
    <w:p w:rsidR="00000000" w:rsidRDefault="00482810">
      <w:pPr>
        <w:jc w:val="both"/>
      </w:pPr>
      <w:r>
        <w:t> 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</w:t>
      </w:r>
      <w:r>
        <w:rPr>
          <w:rStyle w:val="s3"/>
        </w:rPr>
        <w:t>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</w:t>
      </w:r>
      <w:r>
        <w:rPr>
          <w:rStyle w:val="s3"/>
        </w:rPr>
        <w:t>льства»</w:t>
      </w:r>
    </w:p>
    <w:p w:rsidR="00000000" w:rsidRDefault="00482810">
      <w:pPr>
        <w:jc w:val="both"/>
      </w:pPr>
      <w:r>
        <w:rPr>
          <w:rStyle w:val="s3"/>
        </w:rPr>
        <w:t> </w:t>
      </w:r>
    </w:p>
    <w:p w:rsidR="00000000" w:rsidRDefault="00482810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</w:t>
      </w:r>
      <w:r>
        <w:rPr>
          <w:rStyle w:val="s3"/>
        </w:rPr>
        <w:t>. № 268-VI (введены в действие с 6 января 2020 г.)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482810">
      <w:r>
        <w:t> </w:t>
      </w:r>
    </w:p>
    <w:p w:rsidR="00000000" w:rsidRDefault="00482810">
      <w:hyperlink w:anchor="sub10000" w:history="1">
        <w:r>
          <w:rPr>
            <w:rStyle w:val="a4"/>
          </w:rPr>
          <w:t>Глава 1. </w:t>
        </w:r>
        <w:r>
          <w:rPr>
            <w:rStyle w:val="a4"/>
          </w:rPr>
          <w:t>ПРАВОВЫЕ ОСНОВЫ ВЗАИМОДЕЙСТВИЯ СУБЪЕКТОВ ПРЕДПРИНИМАТЕЛЬСТВА И ГОСУДАРСТВА</w:t>
        </w:r>
      </w:hyperlink>
    </w:p>
    <w:p w:rsidR="00000000" w:rsidRDefault="00482810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0000" w:history="1">
        <w:r>
          <w:rPr>
            <w:rStyle w:val="a4"/>
          </w:rPr>
          <w:t>Статья 2. Понятие предпринимательства и пре</w:t>
        </w:r>
        <w:r>
          <w:rPr>
            <w:rStyle w:val="a4"/>
          </w:rPr>
          <w:t>делы его правового регулирования</w:t>
        </w:r>
      </w:hyperlink>
    </w:p>
    <w:p w:rsidR="00000000" w:rsidRDefault="00482810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482810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482810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Свобода предпр</w:t>
        </w:r>
        <w:r>
          <w:rPr>
            <w:rStyle w:val="a4"/>
          </w:rPr>
          <w:t>инимательства</w:t>
        </w:r>
      </w:hyperlink>
    </w:p>
    <w:p w:rsidR="00000000" w:rsidRDefault="00482810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482810">
      <w:pPr>
        <w:ind w:left="1985" w:hanging="1276"/>
        <w:jc w:val="both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482810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482810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482810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</w:t>
        </w:r>
        <w:r>
          <w:rPr>
            <w:rStyle w:val="a4"/>
          </w:rPr>
          <w:t>. Эффективность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482810">
      <w:pPr>
        <w:ind w:left="1985" w:hanging="1276"/>
        <w:jc w:val="both"/>
      </w:pPr>
      <w:hyperlink w:anchor="sub130000" w:history="1">
        <w:r>
          <w:rPr>
            <w:rStyle w:val="a4"/>
          </w:rPr>
          <w:t>Стать</w:t>
        </w:r>
        <w:r>
          <w:rPr>
            <w:rStyle w:val="a4"/>
          </w:rPr>
          <w:t>я 13. Приоритет предупреждения правонарушения</w:t>
        </w:r>
      </w:hyperlink>
    </w:p>
    <w:p w:rsidR="00000000" w:rsidRDefault="00482810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482810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482810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482810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482810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</w:t>
        </w:r>
        <w:r>
          <w:rPr>
            <w:rStyle w:val="a4"/>
          </w:rPr>
          <w:t>Недопустимость незаконного вмешательства государства в дела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482810">
      <w:pPr>
        <w:ind w:left="1985" w:hanging="1276"/>
        <w:jc w:val="both"/>
      </w:pPr>
      <w:hyperlink w:anchor="sub200000" w:history="1">
        <w:r>
          <w:rPr>
            <w:rStyle w:val="a4"/>
          </w:rPr>
          <w:t xml:space="preserve">Статья 20. Стимулирование </w:t>
        </w:r>
        <w:r>
          <w:rPr>
            <w:rStyle w:val="a4"/>
          </w:rPr>
          <w:t>социальной ответственности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482810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482810">
      <w:r>
        <w:t> </w:t>
      </w:r>
    </w:p>
    <w:p w:rsidR="00000000" w:rsidRDefault="00482810">
      <w:hyperlink w:anchor="sub230000" w:history="1">
        <w:r>
          <w:rPr>
            <w:rStyle w:val="a4"/>
          </w:rPr>
          <w:t>Гла</w:t>
        </w:r>
        <w:r>
          <w:rPr>
            <w:rStyle w:val="a4"/>
          </w:rPr>
          <w:t>ва 2. СУБЪЕКТЫ ПРЕДПРИНИМАТЕЛЬСТВА И УСЛОВИЯ ИХ ФУНКЦИОНИРОВАНИЯ</w:t>
        </w:r>
      </w:hyperlink>
    </w:p>
    <w:p w:rsidR="00000000" w:rsidRDefault="00482810">
      <w:hyperlink w:anchor="sub230000" w:history="1">
        <w:r>
          <w:rPr>
            <w:rStyle w:val="a4"/>
          </w:rPr>
          <w:t>Параграф 1. Общие положения о субъектах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</w:t>
        </w:r>
        <w:r>
          <w:rPr>
            <w:rStyle w:val="a4"/>
          </w:rPr>
          <w:t>. Обязанности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Охрана информации, составляющей коммерческую тайну</w:t>
        </w:r>
      </w:hyperlink>
    </w:p>
    <w:p w:rsidR="00000000" w:rsidRDefault="00482810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482810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300000" w:history="1">
        <w:r>
          <w:rPr>
            <w:rStyle w:val="a4"/>
          </w:rPr>
          <w:t>Статья 30. Понятие и виды индивидуального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482810">
      <w:pPr>
        <w:ind w:left="1985" w:hanging="1276"/>
        <w:jc w:val="both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482810">
      <w:pPr>
        <w:ind w:left="1985" w:hanging="1276"/>
        <w:jc w:val="both"/>
      </w:pPr>
      <w:hyperlink w:anchor="sub330000" w:history="1">
        <w:r>
          <w:rPr>
            <w:rStyle w:val="a4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482810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</w:t>
        </w:r>
        <w:r>
          <w:rPr>
            <w:rStyle w:val="a4"/>
          </w:rPr>
          <w:t>Социальная защита индивидуального предпринимателя</w:t>
        </w:r>
      </w:hyperlink>
    </w:p>
    <w:p w:rsidR="00000000" w:rsidRDefault="00482810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предпринимателей</w:t>
        </w:r>
      </w:hyperlink>
    </w:p>
    <w:p w:rsidR="00000000" w:rsidRDefault="00482810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</w:t>
        </w:r>
        <w:r>
          <w:rPr>
            <w:rStyle w:val="a4"/>
          </w:rPr>
          <w:t>мателей</w:t>
        </w:r>
      </w:hyperlink>
    </w:p>
    <w:p w:rsidR="00000000" w:rsidRDefault="00482810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482810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Прекращение деятельности индивидуального предпринимателя</w:t>
        </w:r>
      </w:hyperlink>
    </w:p>
    <w:p w:rsidR="00000000" w:rsidRDefault="00482810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482810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482810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20000" w:history="1">
        <w:r>
          <w:rPr>
            <w:rStyle w:val="a4"/>
          </w:rPr>
          <w:t>Стат</w:t>
        </w:r>
        <w:r>
          <w:rPr>
            <w:rStyle w:val="a4"/>
          </w:rPr>
          <w:t>ья 42. Глава и члены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30000" w:history="1">
        <w:r>
          <w:rPr>
            <w:rStyle w:val="a4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</w:t>
        </w:r>
        <w:r>
          <w:rPr>
            <w:rStyle w:val="a4"/>
          </w:rPr>
          <w:t xml:space="preserve">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50000" w:history="1">
        <w:r>
          <w:rPr>
            <w:rStyle w:val="a4"/>
          </w:rPr>
          <w:t>Статья 45. Крестьянское или фермерское хозяйство как форма хозяйствования</w:t>
        </w:r>
      </w:hyperlink>
    </w:p>
    <w:p w:rsidR="00000000" w:rsidRDefault="00482810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482810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</w:t>
        </w:r>
        <w:r>
          <w:rPr>
            <w:rStyle w:val="a4"/>
          </w:rPr>
          <w:t>щение деятельности крестьянского или фермерского хозяйства</w:t>
        </w:r>
      </w:hyperlink>
    </w:p>
    <w:p w:rsidR="00000000" w:rsidRDefault="00482810">
      <w:hyperlink w:anchor="sub500000" w:history="1">
        <w:r>
          <w:rPr>
            <w:rStyle w:val="a4"/>
          </w:rPr>
          <w:t>Параграф 3. Предпринимательство юридических лиц</w:t>
        </w:r>
      </w:hyperlink>
    </w:p>
    <w:p w:rsidR="00000000" w:rsidRDefault="00482810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482810">
      <w:pPr>
        <w:ind w:left="1985" w:hanging="1276"/>
        <w:jc w:val="both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482810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482810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482810">
      <w:r>
        <w:t> </w:t>
      </w:r>
    </w:p>
    <w:p w:rsidR="00000000" w:rsidRDefault="00482810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482810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Национальная палата предпринимат</w:t>
        </w:r>
        <w:r>
          <w:rPr>
            <w:rStyle w:val="a4"/>
          </w:rPr>
          <w:t>елей Республики Казахстан, ее цель и задачи</w:t>
        </w:r>
      </w:hyperlink>
    </w:p>
    <w:p w:rsidR="00000000" w:rsidRDefault="00482810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Национальной палаты</w:t>
        </w:r>
      </w:hyperlink>
    </w:p>
    <w:p w:rsidR="00000000" w:rsidRDefault="00482810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482810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</w:t>
        </w:r>
        <w:r>
          <w:rPr>
            <w:rStyle w:val="a4"/>
          </w:rPr>
          <w:t>льной палаты</w:t>
        </w:r>
      </w:hyperlink>
    </w:p>
    <w:p w:rsidR="00000000" w:rsidRDefault="00482810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482810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482810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</w:t>
        </w:r>
        <w:r>
          <w:rPr>
            <w:rStyle w:val="a4"/>
          </w:rPr>
          <w:t>едение саморегулирования и его виды</w:t>
        </w:r>
      </w:hyperlink>
    </w:p>
    <w:p w:rsidR="00000000" w:rsidRDefault="00482810">
      <w:r>
        <w:t> </w:t>
      </w:r>
    </w:p>
    <w:p w:rsidR="00000000" w:rsidRDefault="00482810">
      <w:hyperlink w:anchor="sub630000" w:history="1">
        <w:r>
          <w:rPr>
            <w:rStyle w:val="a5"/>
          </w:rPr>
          <w:t>РАЗДЕЛ 2. ВЗАИМОДЕЙСТВИЕ СУБЪЕКТОВ ПРЕДПРИНИМАТЕЛЬСТВА И ГОСУДАРСТВА</w:t>
        </w:r>
      </w:hyperlink>
    </w:p>
    <w:p w:rsidR="00000000" w:rsidRDefault="00482810">
      <w:r>
        <w:t> </w:t>
      </w:r>
    </w:p>
    <w:p w:rsidR="00000000" w:rsidRDefault="00482810"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482810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482810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Экспертные советы по вопросам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</w:t>
        </w:r>
        <w:r>
          <w:rPr>
            <w:rStyle w:val="a4"/>
          </w:rPr>
          <w:t>ов, затрагивающих интересы субъектов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660000" w:history="1">
        <w:r>
          <w:rPr>
            <w:rStyle w:val="a4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482810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</w:t>
        </w:r>
        <w:r>
          <w:rPr>
            <w:rStyle w:val="a4"/>
          </w:rPr>
          <w:t>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</w:t>
        </w:r>
        <w:r>
          <w:rPr>
            <w:rStyle w:val="a4"/>
          </w:rPr>
          <w:t>ельства</w:t>
        </w:r>
      </w:hyperlink>
    </w:p>
    <w:p w:rsidR="00000000" w:rsidRDefault="00482810">
      <w:r>
        <w:t> </w:t>
      </w:r>
    </w:p>
    <w:p w:rsidR="00000000" w:rsidRDefault="00482810"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482810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482810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Субъекты государственно-частного партнер</w:t>
        </w:r>
        <w:r>
          <w:rPr>
            <w:rStyle w:val="a4"/>
          </w:rPr>
          <w:t>ства</w:t>
        </w:r>
      </w:hyperlink>
    </w:p>
    <w:p w:rsidR="00000000" w:rsidRDefault="00482810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482810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482810">
      <w:pPr>
        <w:ind w:left="1985" w:hanging="1276"/>
        <w:jc w:val="both"/>
      </w:pPr>
      <w:hyperlink w:anchor="sub740000" w:history="1">
        <w:r>
          <w:rPr>
            <w:rStyle w:val="a4"/>
          </w:rPr>
          <w:t>Статья 74. Сферы применени</w:t>
        </w:r>
        <w:r>
          <w:rPr>
            <w:rStyle w:val="a4"/>
          </w:rPr>
          <w:t>я государственно-частного партнерства и способы его осуществления</w:t>
        </w:r>
      </w:hyperlink>
    </w:p>
    <w:p w:rsidR="00000000" w:rsidRDefault="00482810">
      <w:r>
        <w:t> </w:t>
      </w:r>
    </w:p>
    <w:p w:rsidR="00000000" w:rsidRDefault="00482810">
      <w:hyperlink w:anchor="sub750000" w:history="1">
        <w:r>
          <w:rPr>
            <w:rStyle w:val="a4"/>
          </w:rPr>
          <w:t>Глава 6. СОЦИАЛЬНАЯ ОТВЕТСТВЕННОСТЬ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</w:t>
        </w:r>
        <w:r>
          <w:rPr>
            <w:rStyle w:val="a4"/>
          </w:rPr>
          <w:t>ьства</w:t>
        </w:r>
      </w:hyperlink>
    </w:p>
    <w:p w:rsidR="00000000" w:rsidRDefault="00482810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482810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482810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</w:t>
        </w:r>
        <w:r>
          <w:rPr>
            <w:rStyle w:val="a4"/>
          </w:rPr>
          <w:t>льностью</w:t>
        </w:r>
      </w:hyperlink>
    </w:p>
    <w:p w:rsidR="00000000" w:rsidRDefault="00482810">
      <w:r>
        <w:t> </w:t>
      </w:r>
    </w:p>
    <w:p w:rsidR="00000000" w:rsidRDefault="00482810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</w:t>
        </w:r>
        <w:r>
          <w:rPr>
            <w:rStyle w:val="a4"/>
          </w:rPr>
          <w:t>Формы и средства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20000" w:history="1">
        <w:r>
          <w:rPr>
            <w:rStyle w:val="a4"/>
          </w:rPr>
          <w:t xml:space="preserve"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</w:t>
        </w:r>
        <w:r>
          <w:rPr>
            <w:rStyle w:val="a4"/>
          </w:rPr>
          <w:t>в отношении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482810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</w:t>
        </w:r>
        <w:r>
          <w:rPr>
            <w:rStyle w:val="a4"/>
          </w:rPr>
          <w:t>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его компетенция в области государственного регулирования пр</w:t>
        </w:r>
        <w:r>
          <w:rPr>
            <w:rStyle w:val="a4"/>
          </w:rPr>
          <w:t>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</w:t>
        </w:r>
        <w:r>
          <w:rPr>
            <w:rStyle w:val="a4"/>
          </w:rPr>
          <w:t>нция в области государственного регулирования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482810">
      <w:pPr>
        <w:ind w:left="1985" w:hanging="1276"/>
        <w:jc w:val="both"/>
      </w:pPr>
      <w:hyperlink w:anchor="sub890000" w:history="1">
        <w:r>
          <w:rPr>
            <w:rStyle w:val="a4"/>
          </w:rPr>
          <w:t>Статья 89. Компетенция иных государственных органов в области государственного регулирования предпринимат</w:t>
        </w:r>
        <w:r>
          <w:rPr>
            <w:rStyle w:val="a4"/>
          </w:rPr>
          <w:t>ельства</w:t>
        </w:r>
      </w:hyperlink>
    </w:p>
    <w:p w:rsidR="00000000" w:rsidRDefault="00482810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482810">
      <w:pPr>
        <w:ind w:left="1985" w:hanging="1276"/>
      </w:pPr>
      <w:r>
        <w:t> </w:t>
      </w:r>
    </w:p>
    <w:p w:rsidR="00000000" w:rsidRDefault="00482810">
      <w:hyperlink w:anchor="sub90010000" w:history="1">
        <w:r>
          <w:rPr>
            <w:rStyle w:val="a5"/>
          </w:rPr>
          <w:t>Глава 7-1. АНТИМОНОПОЛЬНЫЙ ОРГАН И ЕГО ПОЛНОМОЧИЯ</w:t>
        </w:r>
      </w:hyperlink>
    </w:p>
    <w:p w:rsidR="00000000" w:rsidRDefault="00482810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Руководство ведомством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482810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482810">
      <w:pPr>
        <w:ind w:left="1985" w:hanging="1276"/>
        <w:jc w:val="both"/>
      </w:pPr>
      <w:hyperlink w:anchor="sub90060000" w:history="1">
        <w:r>
          <w:rPr>
            <w:rStyle w:val="a5"/>
          </w:rPr>
          <w:t>Ст</w:t>
        </w:r>
        <w:r>
          <w:rPr>
            <w:rStyle w:val="a5"/>
          </w:rPr>
          <w:t>атья 90-6. Компетенция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482810">
      <w:r>
        <w:t> </w:t>
      </w:r>
    </w:p>
    <w:p w:rsidR="00000000" w:rsidRDefault="00482810"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 Понятие государственной</w:t>
        </w:r>
        <w:r>
          <w:rPr>
            <w:rStyle w:val="a4"/>
          </w:rPr>
          <w:t xml:space="preserve">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</w:t>
        </w:r>
        <w:r>
          <w:rPr>
            <w:rStyle w:val="a4"/>
          </w:rPr>
          <w:t>ринимательства</w:t>
        </w:r>
      </w:hyperlink>
    </w:p>
    <w:p w:rsidR="00000000" w:rsidRDefault="00482810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80000" w:history="1">
        <w:r>
          <w:rPr>
            <w:rStyle w:val="a4"/>
          </w:rPr>
          <w:t xml:space="preserve">Статья 98. Компетенция Правительства Республики Казахстан в </w:t>
        </w:r>
        <w:r>
          <w:rPr>
            <w:rStyle w:val="a4"/>
          </w:rPr>
          <w:t>области государственной поддержки и развития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000000" w:history="1">
        <w:r>
          <w:rPr>
            <w:rStyle w:val="a4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010000" w:history="1">
        <w:r>
          <w:rPr>
            <w:rStyle w:val="a4"/>
          </w:rPr>
          <w:t>Ст</w:t>
        </w:r>
        <w:r>
          <w:rPr>
            <w:rStyle w:val="a4"/>
          </w:rPr>
          <w:t>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</w:t>
        </w:r>
        <w:r>
          <w:rPr>
            <w:rStyle w:val="a4"/>
          </w:rPr>
          <w:t>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</w:t>
        </w:r>
        <w:r>
          <w:rPr>
            <w:rStyle w:val="a4"/>
          </w:rPr>
          <w:t>ной поддержки и развития частного предпринимательства</w:t>
        </w:r>
      </w:hyperlink>
    </w:p>
    <w:p w:rsidR="00000000" w:rsidRDefault="00482810">
      <w:r>
        <w:t> </w:t>
      </w:r>
    </w:p>
    <w:p w:rsidR="00000000" w:rsidRDefault="00482810"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482810">
      <w:r>
        <w:t> </w:t>
      </w:r>
    </w:p>
    <w:p w:rsidR="00000000" w:rsidRDefault="00482810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482810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482810">
      <w:pPr>
        <w:ind w:left="1985" w:hanging="1276"/>
        <w:jc w:val="both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482810">
      <w:pPr>
        <w:ind w:left="1985" w:hanging="1276"/>
        <w:jc w:val="both"/>
      </w:pPr>
      <w:hyperlink w:anchor="sub1080000" w:history="1">
        <w:r>
          <w:rPr>
            <w:rStyle w:val="a4"/>
          </w:rPr>
          <w:t>Ста</w:t>
        </w:r>
        <w:r>
          <w:rPr>
            <w:rStyle w:val="a4"/>
          </w:rPr>
          <w:t>тья 108. Разрешительный и уведомительный порядок</w:t>
        </w:r>
      </w:hyperlink>
    </w:p>
    <w:p w:rsidR="00000000" w:rsidRDefault="00482810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482810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482810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Права и обязанности разрешительных органов</w:t>
        </w:r>
      </w:hyperlink>
    </w:p>
    <w:p w:rsidR="00000000" w:rsidRDefault="00482810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482810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2810">
      <w:hyperlink w:anchor="sub112010000" w:history="1">
        <w:r>
          <w:rPr>
            <w:rStyle w:val="a5"/>
          </w:rPr>
          <w:t>Глава 9-1. Информ</w:t>
        </w:r>
        <w:r>
          <w:rPr>
            <w:rStyle w:val="a5"/>
          </w:rPr>
          <w:t>ационные инструменты</w:t>
        </w:r>
      </w:hyperlink>
    </w:p>
    <w:p w:rsidR="00000000" w:rsidRDefault="00482810">
      <w:pPr>
        <w:ind w:left="1985" w:hanging="1276"/>
        <w:jc w:val="both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482810">
      <w:pPr>
        <w:ind w:left="1985" w:hanging="1276"/>
        <w:jc w:val="both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482810">
      <w:pPr>
        <w:ind w:left="1985" w:hanging="1276"/>
        <w:jc w:val="both"/>
      </w:pPr>
      <w:hyperlink w:anchor="sub112030000" w:history="1">
        <w:r>
          <w:rPr>
            <w:rStyle w:val="a5"/>
          </w:rPr>
          <w:t>Статья 112-3. Особенности введения информа</w:t>
        </w:r>
        <w:r>
          <w:rPr>
            <w:rStyle w:val="a5"/>
          </w:rPr>
          <w:t>ционных инструментов</w:t>
        </w:r>
      </w:hyperlink>
    </w:p>
    <w:p w:rsidR="00000000" w:rsidRDefault="00482810">
      <w:pPr>
        <w:ind w:left="1985" w:hanging="1276"/>
      </w:pPr>
      <w:r>
        <w:t> </w:t>
      </w:r>
    </w:p>
    <w:p w:rsidR="00000000" w:rsidRDefault="00482810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482810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</w:t>
        </w:r>
        <w:r>
          <w:rPr>
            <w:rStyle w:val="a4"/>
          </w:rPr>
          <w:t>Объекты технического регулирования</w:t>
        </w:r>
      </w:hyperlink>
    </w:p>
    <w:p w:rsidR="00000000" w:rsidRDefault="00482810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технического регулирования</w:t>
        </w:r>
      </w:hyperlink>
    </w:p>
    <w:p w:rsidR="00000000" w:rsidRDefault="00482810">
      <w:r>
        <w:t> </w:t>
      </w:r>
    </w:p>
    <w:p w:rsidR="00000000" w:rsidRDefault="00482810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482810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</w:t>
        </w:r>
        <w:r>
          <w:rPr>
            <w:rStyle w:val="a4"/>
          </w:rPr>
          <w:t>Государственное регулирование цен и тарифов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170000" w:history="1">
        <w:r>
          <w:rPr>
            <w:rStyle w:val="a4"/>
          </w:rPr>
          <w:t>Статья 117. Ценообразование на социально значимые продовольственные товары</w:t>
        </w:r>
      </w:hyperlink>
    </w:p>
    <w:p w:rsidR="00000000" w:rsidRDefault="00482810">
      <w:pPr>
        <w:ind w:left="1985" w:hanging="1276"/>
        <w:jc w:val="both"/>
      </w:pPr>
      <w:hyperlink w:anchor="sub1180000" w:history="1">
        <w:r>
          <w:rPr>
            <w:rStyle w:val="a5"/>
          </w:rPr>
          <w:t>Статья 118. Формирование тарифов на регул</w:t>
        </w:r>
        <w:r>
          <w:rPr>
            <w:rStyle w:val="a5"/>
          </w:rPr>
          <w:t>ируемые услуги субъектов естественной монополии</w:t>
        </w:r>
      </w:hyperlink>
    </w:p>
    <w:p w:rsidR="00000000" w:rsidRDefault="00482810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Государственное ценовое регулирование</w:t>
        </w:r>
      </w:hyperlink>
    </w:p>
    <w:p w:rsidR="00000000" w:rsidRDefault="00482810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</w:t>
        </w:r>
        <w:r>
          <w:rPr>
            <w:rStyle w:val="a4"/>
          </w:rPr>
          <w:t xml:space="preserve"> государственной монополии</w:t>
        </w:r>
      </w:hyperlink>
    </w:p>
    <w:p w:rsidR="00000000" w:rsidRDefault="00482810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Ценообразование на общественно значимых рынках</w:t>
        </w:r>
      </w:hyperlink>
    </w:p>
    <w:p w:rsidR="00000000" w:rsidRDefault="00482810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</w:t>
        </w:r>
        <w:r>
          <w:rPr>
            <w:rStyle w:val="a4"/>
          </w:rPr>
          <w:t xml:space="preserve"> связанных с международными деловыми операциями</w:t>
        </w:r>
      </w:hyperlink>
    </w:p>
    <w:p w:rsidR="00000000" w:rsidRDefault="00482810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482810">
      <w:pPr>
        <w:ind w:firstLine="709"/>
        <w:jc w:val="both"/>
      </w:pPr>
      <w:hyperlink w:anchor="sub122010000" w:history="1">
        <w:r>
          <w:rPr>
            <w:rStyle w:val="a5"/>
          </w:rPr>
          <w:t>Статья 122-1. У</w:t>
        </w:r>
        <w:r>
          <w:rPr>
            <w:rStyle w:val="a5"/>
          </w:rPr>
          <w:t>тверждение предельных цен на лекарственные средства</w:t>
        </w:r>
      </w:hyperlink>
    </w:p>
    <w:p w:rsidR="00000000" w:rsidRDefault="00482810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482810">
      <w:pPr>
        <w:ind w:left="1985" w:hanging="1276"/>
      </w:pPr>
      <w:hyperlink w:anchor="sub1240000" w:history="1">
        <w:r>
          <w:rPr>
            <w:rStyle w:val="a5"/>
          </w:rPr>
          <w:t>Статья 124. Установление минима</w:t>
        </w:r>
        <w:r>
          <w:rPr>
            <w:rStyle w:val="a5"/>
          </w:rPr>
          <w:t>льных розничных цен на сигареты с фильтром, без фильтра и папиросы</w:t>
        </w:r>
      </w:hyperlink>
    </w:p>
    <w:p w:rsidR="00000000" w:rsidRDefault="00482810">
      <w:pPr>
        <w:ind w:left="1985" w:hanging="1276"/>
        <w:jc w:val="both"/>
      </w:pPr>
      <w:hyperlink w:anchor="sub124010000" w:history="1">
        <w:r>
          <w:rPr>
            <w:rStyle w:val="a5"/>
          </w:rPr>
          <w:t xml:space="preserve">Статья 124-1. Утверждение предельных цен оптовой реализации товарного газа на внутреннем рынке Республики Казахстан и предельных цен сжиженного нефтяного </w:t>
        </w:r>
        <w:r>
          <w:rPr>
            <w:rStyle w:val="a5"/>
          </w:rPr>
          <w:t>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482810">
      <w:pPr>
        <w:ind w:left="1985" w:hanging="1276"/>
        <w:jc w:val="both"/>
      </w:pPr>
      <w:hyperlink w:anchor="sub124020000" w:history="1">
        <w:r>
          <w:rPr>
            <w:rStyle w:val="a5"/>
          </w:rPr>
          <w:t>Статья 124-2. Утверждение предельной цены сырого и товарного газа, приобретае</w:t>
        </w:r>
        <w:r>
          <w:rPr>
            <w:rStyle w:val="a5"/>
          </w:rPr>
          <w:t>мого национальным оператором в рамках преимущественного права государства</w:t>
        </w:r>
      </w:hyperlink>
    </w:p>
    <w:p w:rsidR="00000000" w:rsidRDefault="00482810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482810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</w:t>
        </w:r>
        <w:r>
          <w:rPr>
            <w:rStyle w:val="a4"/>
          </w:rPr>
          <w:t>Регулирование цен на субсидируемые услуги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482810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482810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Компетенция у</w:t>
        </w:r>
        <w:r>
          <w:rPr>
            <w:rStyle w:val="a5"/>
          </w:rPr>
          <w:t>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482810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</w:t>
        </w:r>
        <w:r>
          <w:rPr>
            <w:rStyle w:val="a5"/>
          </w:rPr>
          <w:t>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482810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Обязанности субъекта общественно значимого рынка</w:t>
        </w:r>
      </w:hyperlink>
    </w:p>
    <w:p w:rsidR="00000000" w:rsidRDefault="00482810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потребителя услуг (товаров, работ) субъекта общественно значимого рынка</w:t>
        </w:r>
      </w:hyperlink>
    </w:p>
    <w:p w:rsidR="00000000" w:rsidRDefault="00482810">
      <w:pPr>
        <w:ind w:left="1985" w:hanging="1276"/>
        <w:jc w:val="both"/>
      </w:pPr>
      <w:hyperlink w:anchor="sub124100000" w:history="1">
        <w:r>
          <w:rPr>
            <w:rStyle w:val="a5"/>
          </w:rPr>
          <w:t>Статья 124-10. Государственный контроль за соблюдением порядка ценообразования и обяза</w:t>
        </w:r>
        <w:r>
          <w:rPr>
            <w:rStyle w:val="a5"/>
          </w:rPr>
          <w:t>нностей субъекта общественно значимого рынка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482810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482810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</w:t>
        </w:r>
        <w:r>
          <w:rPr>
            <w:rStyle w:val="a4"/>
          </w:rPr>
          <w:t>28. Осуществление обязательного страхования</w:t>
        </w:r>
      </w:hyperlink>
    </w:p>
    <w:p w:rsidR="00000000" w:rsidRDefault="00482810">
      <w:r>
        <w:t> </w:t>
      </w:r>
    </w:p>
    <w:p w:rsidR="00000000" w:rsidRDefault="00482810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482810">
      <w:hyperlink w:anchor="sub1290000" w:history="1">
        <w:r>
          <w:rPr>
            <w:rStyle w:val="a4"/>
          </w:rPr>
          <w:t>Параграф 1. Общие положения о государственном контроле и надзоре</w:t>
        </w:r>
      </w:hyperlink>
    </w:p>
    <w:p w:rsidR="00000000" w:rsidRDefault="00482810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Гарантии при осуществлении государственного контроля и на</w:t>
        </w:r>
        <w:r>
          <w:rPr>
            <w:rStyle w:val="a4"/>
          </w:rPr>
          <w:t>дзора</w:t>
        </w:r>
      </w:hyperlink>
    </w:p>
    <w:p w:rsidR="00000000" w:rsidRDefault="00482810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</w:t>
        </w:r>
        <w:r>
          <w:rPr>
            <w:rStyle w:val="a4"/>
          </w:rPr>
          <w:t>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482810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482810">
      <w:pPr>
        <w:ind w:left="1985" w:hanging="1276"/>
        <w:jc w:val="both"/>
      </w:pPr>
      <w:hyperlink w:anchor="sub1350000" w:history="1">
        <w:r>
          <w:rPr>
            <w:rStyle w:val="a4"/>
          </w:rPr>
          <w:t xml:space="preserve">Статья 135. Государственный </w:t>
        </w:r>
        <w:r>
          <w:rPr>
            <w:rStyle w:val="a4"/>
          </w:rPr>
          <w:t>надзор</w:t>
        </w:r>
      </w:hyperlink>
    </w:p>
    <w:p w:rsidR="00000000" w:rsidRDefault="00482810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482810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138. Сферы деятельности субъектов предпринимательства, в которы</w:t>
        </w:r>
        <w:r>
          <w:rPr>
            <w:rStyle w:val="a4"/>
          </w:rPr>
          <w:t>х осуществляется контроль</w:t>
        </w:r>
      </w:hyperlink>
    </w:p>
    <w:p w:rsidR="00000000" w:rsidRDefault="00482810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482810">
      <w:hyperlink w:anchor="sub1400000" w:history="1">
        <w:r>
          <w:rPr>
            <w:rStyle w:val="a5"/>
          </w:rPr>
          <w:t>Параграф 2. Порядок организации и проведения проверок и профилактическ</w:t>
        </w:r>
        <w:r>
          <w:rPr>
            <w:rStyle w:val="a5"/>
          </w:rPr>
          <w:t>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482810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482810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Проверочные листы</w:t>
        </w:r>
      </w:hyperlink>
    </w:p>
    <w:p w:rsidR="00000000" w:rsidRDefault="00482810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</w:t>
        </w:r>
        <w:r>
          <w:rPr>
            <w:rStyle w:val="a4"/>
          </w:rPr>
          <w:t>Виды проверок</w:t>
        </w:r>
      </w:hyperlink>
    </w:p>
    <w:p w:rsidR="00000000" w:rsidRDefault="00482810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</w:t>
        </w:r>
        <w:r>
          <w:rPr>
            <w:rStyle w:val="a5"/>
          </w:rPr>
  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Порядок проведения проверки и профилактич</w:t>
        </w:r>
        <w:r>
          <w:rPr>
            <w:rStyle w:val="a5"/>
          </w:rPr>
          <w:t>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482810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482810">
      <w:pPr>
        <w:ind w:left="1985" w:hanging="1276"/>
        <w:jc w:val="both"/>
      </w:pPr>
      <w:hyperlink w:anchor="sub1510000" w:history="1">
        <w:r>
          <w:rPr>
            <w:rStyle w:val="a5"/>
          </w:rPr>
          <w:t>Статья 151. Ограничения при проведении проверки и п</w:t>
        </w:r>
        <w:r>
          <w:rPr>
            <w:rStyle w:val="a5"/>
          </w:rPr>
          <w:t>рофилактического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482810">
      <w:pPr>
        <w:ind w:left="1985" w:hanging="1276"/>
        <w:jc w:val="both"/>
      </w:pPr>
      <w:hyperlink w:anchor="sub152010000" w:history="1">
        <w:r>
          <w:rPr>
            <w:rStyle w:val="a5"/>
          </w:rPr>
          <w:t>Статья 152-1. Порядок оформления результатов проф</w:t>
        </w:r>
        <w:r>
          <w:rPr>
            <w:rStyle w:val="a5"/>
          </w:rPr>
          <w:t>илактического контроля и надзора с посещением субъекта (объекта)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482810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482810">
      <w:pPr>
        <w:ind w:left="1985" w:hanging="1276"/>
        <w:jc w:val="both"/>
      </w:pPr>
      <w:hyperlink w:anchor="sub1550000" w:history="1">
        <w:r>
          <w:rPr>
            <w:rStyle w:val="a5"/>
          </w:rPr>
          <w:t>Статья 155. Права и обязанности субъекта контроля и надзора либо его уполномоченного пр</w:t>
        </w:r>
        <w:r>
          <w:rPr>
            <w:rStyle w:val="a5"/>
          </w:rPr>
          <w:t>едставителя при осуществлении контроля и надзораа</w:t>
        </w:r>
      </w:hyperlink>
    </w:p>
    <w:p w:rsidR="00000000" w:rsidRDefault="00482810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требований</w:t>
        </w:r>
        <w:r>
          <w:rPr>
            <w:rStyle w:val="a5"/>
          </w:rPr>
          <w:t xml:space="preserve"> настоящего Кодекса</w:t>
        </w:r>
      </w:hyperlink>
    </w:p>
    <w:p w:rsidR="00000000" w:rsidRDefault="00482810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482810">
      <w:hyperlink w:anchor="sub1580000" w:history="1">
        <w:r>
          <w:rPr>
            <w:rStyle w:val="a4"/>
          </w:rPr>
          <w:t>Параграф 3. Контроль за соблюдением условий инвестиционных</w:t>
        </w:r>
        <w:r>
          <w:rPr>
            <w:rStyle w:val="a4"/>
          </w:rPr>
          <w:t xml:space="preserve"> контрактов</w:t>
        </w:r>
      </w:hyperlink>
    </w:p>
    <w:p w:rsidR="00000000" w:rsidRDefault="00482810">
      <w:pPr>
        <w:ind w:left="1985" w:hanging="1276"/>
        <w:jc w:val="both"/>
      </w:pPr>
      <w:hyperlink w:anchor="sub1580000" w:history="1">
        <w:r>
          <w:rPr>
            <w:rStyle w:val="a4"/>
          </w:rPr>
          <w:t>Статья 158. Формы контроля за соблюдением условий инвестиционных контрактов</w:t>
        </w:r>
      </w:hyperlink>
    </w:p>
    <w:p w:rsidR="00000000" w:rsidRDefault="00482810">
      <w:pPr>
        <w:ind w:left="1985" w:hanging="1276"/>
        <w:jc w:val="both"/>
      </w:pPr>
      <w:hyperlink w:anchor="sub1590000" w:history="1">
        <w:r>
          <w:rPr>
            <w:rStyle w:val="a4"/>
          </w:rPr>
          <w:t>Статья 159. </w:t>
        </w:r>
        <w:r>
          <w:rPr>
            <w:rStyle w:val="a4"/>
          </w:rPr>
          <w:t>Порядок организации и осуществления контроля за соблюдением условий инвестиционных контрактов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482810">
      <w:pPr>
        <w:ind w:left="1985" w:hanging="1276"/>
        <w:jc w:val="both"/>
      </w:pPr>
      <w:hyperlink w:anchor="sub1600000" w:history="1">
        <w:r>
          <w:rPr>
            <w:rStyle w:val="a4"/>
          </w:rPr>
          <w:t>С</w:t>
        </w:r>
        <w:r>
          <w:rPr>
            <w:rStyle w:val="a4"/>
          </w:rPr>
          <w:t>татья 160. Цели государственного регулирования конкуренции</w:t>
        </w:r>
      </w:hyperlink>
    </w:p>
    <w:p w:rsidR="00000000" w:rsidRDefault="00482810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482810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482810">
      <w:pPr>
        <w:ind w:left="1985" w:hanging="1276"/>
        <w:jc w:val="both"/>
      </w:pPr>
      <w:hyperlink w:anchor="sub1630000" w:history="1">
        <w:r>
          <w:rPr>
            <w:rStyle w:val="a4"/>
          </w:rPr>
          <w:t>Статья 163. Государственная политика в сфере конкуренции</w:t>
        </w:r>
      </w:hyperlink>
    </w:p>
    <w:p w:rsidR="00000000" w:rsidRDefault="00482810">
      <w:pPr>
        <w:ind w:left="1985" w:hanging="1276"/>
        <w:jc w:val="both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482810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</w:t>
        </w:r>
        <w:r>
          <w:rPr>
            <w:rStyle w:val="a4"/>
          </w:rPr>
          <w:t> Субъект рынка</w:t>
        </w:r>
      </w:hyperlink>
    </w:p>
    <w:p w:rsidR="00000000" w:rsidRDefault="00482810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482810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482810">
      <w:r>
        <w:t> </w:t>
      </w:r>
    </w:p>
    <w:p w:rsidR="00000000" w:rsidRDefault="00482810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482810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167. Понятие и виды монополистической деятельности</w:t>
        </w:r>
      </w:hyperlink>
    </w:p>
    <w:p w:rsidR="00000000" w:rsidRDefault="00482810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482810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482810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482810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482810">
      <w:pPr>
        <w:ind w:left="1985" w:hanging="1276"/>
        <w:jc w:val="both"/>
      </w:pPr>
      <w:hyperlink w:anchor="sub1710000" w:history="1">
        <w:r>
          <w:rPr>
            <w:rStyle w:val="a4"/>
          </w:rPr>
          <w:t>Ста</w:t>
        </w:r>
        <w:r>
          <w:rPr>
            <w:rStyle w:val="a4"/>
          </w:rPr>
          <w:t>тья 171. Предварительное рассмотрение проекта соглашения субъектов рынка</w:t>
        </w:r>
      </w:hyperlink>
    </w:p>
    <w:p w:rsidR="00000000" w:rsidRDefault="00482810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482810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482810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</w:t>
        </w:r>
        <w:r>
          <w:rPr>
            <w:rStyle w:val="a4"/>
          </w:rPr>
          <w:t> Злоупотребление доминирующим или монопольным положением</w:t>
        </w:r>
      </w:hyperlink>
    </w:p>
    <w:p w:rsidR="00000000" w:rsidRDefault="00482810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482810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482810">
      <w:r>
        <w:t> </w:t>
      </w:r>
    </w:p>
    <w:p w:rsidR="00000000" w:rsidRDefault="00482810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482810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482810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Неправомерное использование средств индивидуализации товар</w:t>
        </w:r>
        <w:r>
          <w:rPr>
            <w:rStyle w:val="a4"/>
          </w:rPr>
          <w:t>ов, работ, услуг, а также объектов авторского права</w:t>
        </w:r>
      </w:hyperlink>
    </w:p>
    <w:p w:rsidR="00000000" w:rsidRDefault="00482810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482810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482810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482810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482810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 Реализация (приобретение) товара с принудительным ассорти</w:t>
        </w:r>
        <w:r>
          <w:rPr>
            <w:rStyle w:val="a4"/>
          </w:rPr>
          <w:t>ментом</w:t>
        </w:r>
      </w:hyperlink>
    </w:p>
    <w:p w:rsidR="00000000" w:rsidRDefault="00482810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482810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482810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</w:t>
        </w:r>
        <w:r>
          <w:rPr>
            <w:rStyle w:val="a4"/>
          </w:rPr>
          <w:t>Призыв к разрыву договора с конкурентом</w:t>
        </w:r>
      </w:hyperlink>
    </w:p>
    <w:p w:rsidR="00000000" w:rsidRDefault="00482810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482810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482810">
      <w:pPr>
        <w:ind w:left="1985" w:hanging="1276"/>
        <w:jc w:val="both"/>
      </w:pPr>
      <w:hyperlink w:anchor="sub1890000" w:history="1">
        <w:r>
          <w:rPr>
            <w:rStyle w:val="a4"/>
          </w:rPr>
          <w:t>Статья 189. </w:t>
        </w:r>
        <w:r>
          <w:rPr>
            <w:rStyle w:val="a4"/>
          </w:rPr>
          <w:t>Неправомерное использование информации, составляющей коммерческую тайну</w:t>
        </w:r>
      </w:hyperlink>
    </w:p>
    <w:p w:rsidR="00000000" w:rsidRDefault="00482810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</w:t>
        </w:r>
        <w:r>
          <w:rPr>
            <w:rStyle w:val="a4"/>
          </w:rPr>
          <w:t>их свойств, качества и количества товара и (или) его производителей</w:t>
        </w:r>
      </w:hyperlink>
    </w:p>
    <w:p w:rsidR="00000000" w:rsidRDefault="00482810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</w:t>
        </w:r>
        <w:r>
          <w:rPr>
            <w:rStyle w:val="a4"/>
          </w:rPr>
          <w:t>ктами рынка</w:t>
        </w:r>
      </w:hyperlink>
    </w:p>
    <w:p w:rsidR="00000000" w:rsidRDefault="00482810">
      <w:r>
        <w:t> </w:t>
      </w:r>
    </w:p>
    <w:p w:rsidR="00000000" w:rsidRDefault="00482810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482810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482810">
      <w:r>
        <w:t> </w:t>
      </w:r>
    </w:p>
    <w:p w:rsidR="00000000" w:rsidRDefault="00482810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482810">
      <w:pPr>
        <w:ind w:left="1985" w:hanging="1276"/>
        <w:jc w:val="both"/>
      </w:pPr>
      <w:hyperlink w:anchor="sub1940000" w:history="1">
        <w:r>
          <w:rPr>
            <w:rStyle w:val="a5"/>
          </w:rPr>
          <w:t>Статья 194.  Антиконкурентные действия (бездействие), соглашения государственных, местных исполнительных органов, организ</w:t>
        </w:r>
        <w:r>
          <w:rPr>
            <w:rStyle w:val="a5"/>
          </w:rPr>
          <w:t xml:space="preserve">аций, наделенных государством функциями регулирования деятельности субъектов рынка </w:t>
        </w:r>
      </w:hyperlink>
    </w:p>
    <w:p w:rsidR="00000000" w:rsidRDefault="00482810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Антимонопольный комплаенс</w:t>
        </w:r>
      </w:hyperlink>
    </w:p>
    <w:p w:rsidR="00000000" w:rsidRDefault="00482810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482810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482810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Предостережение о недоп</w:t>
        </w:r>
        <w:r>
          <w:rPr>
            <w:rStyle w:val="a4"/>
          </w:rPr>
          <w:t>устимости нарушения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наличии в действиях (бездействии) субъекта рынка, государственного, местного исполнительного органов, организа</w:t>
        </w:r>
        <w:r>
          <w:rPr>
            <w:rStyle w:val="a5"/>
          </w:rPr>
          <w:t>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482810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482810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482810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</w:t>
        </w:r>
        <w:r>
          <w:rPr>
            <w:rStyle w:val="a4"/>
          </w:rPr>
          <w:t>Порядок подачи ходатайства</w:t>
        </w:r>
      </w:hyperlink>
    </w:p>
    <w:p w:rsidR="00000000" w:rsidRDefault="00482810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482810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</w:t>
        </w:r>
        <w:r>
          <w:rPr>
            <w:rStyle w:val="a4"/>
          </w:rPr>
          <w:t>номическую концентрацию</w:t>
        </w:r>
      </w:hyperlink>
    </w:p>
    <w:p w:rsidR="00000000" w:rsidRDefault="00482810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482810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</w:t>
        </w:r>
        <w:r>
          <w:rPr>
            <w:rStyle w:val="a4"/>
          </w:rPr>
          <w:t>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482810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Решение по ходатайству о согласии на экономическую концентрацию</w:t>
        </w:r>
      </w:hyperlink>
    </w:p>
    <w:p w:rsidR="00000000" w:rsidRDefault="00482810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482810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Основания прекращения рассмотрения ходатайства о согласии на экономическую концентр</w:t>
        </w:r>
        <w:r>
          <w:rPr>
            <w:rStyle w:val="a4"/>
          </w:rPr>
          <w:t>ацию</w:t>
        </w:r>
      </w:hyperlink>
    </w:p>
    <w:p w:rsidR="00000000" w:rsidRDefault="00482810">
      <w:pPr>
        <w:ind w:firstLine="709"/>
        <w:jc w:val="both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482810">
      <w:pPr>
        <w:ind w:left="993" w:hanging="993"/>
        <w:jc w:val="both"/>
      </w:pPr>
      <w:r>
        <w:t> </w:t>
      </w:r>
    </w:p>
    <w:p w:rsidR="00000000" w:rsidRDefault="00482810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993" w:hanging="993"/>
        <w:jc w:val="both"/>
      </w:pPr>
      <w:r>
        <w:t> </w:t>
      </w:r>
    </w:p>
    <w:p w:rsidR="00000000" w:rsidRDefault="00482810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170000" w:history="1">
        <w:r>
          <w:rPr>
            <w:rStyle w:val="a4"/>
          </w:rPr>
          <w:t>Статья 217. Лица, участвующие в расследовании нарушений законодательства Р</w:t>
        </w:r>
        <w:r>
          <w:rPr>
            <w:rStyle w:val="a4"/>
          </w:rPr>
          <w:t>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482810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 при расследовании нарушения законодательства Республики Казахстан в области з</w:t>
        </w:r>
        <w:r>
          <w:rPr>
            <w:rStyle w:val="a4"/>
          </w:rPr>
          <w:t>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210000" w:history="1">
        <w:r>
          <w:rPr>
            <w:rStyle w:val="a4"/>
          </w:rPr>
          <w:t xml:space="preserve">Статья 221. Права и обязанности должностных </w:t>
        </w:r>
        <w:r>
          <w:rPr>
            <w:rStyle w:val="a4"/>
          </w:rPr>
          <w:t>лиц антимонопольного органа при проведении расследования</w:t>
        </w:r>
      </w:hyperlink>
    </w:p>
    <w:p w:rsidR="00000000" w:rsidRDefault="00482810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</w:t>
        </w:r>
        <w:r>
          <w:rPr>
            <w:rStyle w:val="a4"/>
          </w:rPr>
          <w:t>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hyperlink w:anchor="sub2240000" w:history="1">
        <w:r>
          <w:rPr>
            <w:rStyle w:val="a4"/>
          </w:rPr>
          <w:t>Статья 224. Решения антимонопольного органа по результатам расследования нарушений законодательства Республики Каза</w:t>
        </w:r>
        <w:r>
          <w:rPr>
            <w:rStyle w:val="a4"/>
          </w:rPr>
          <w:t>хстан в области защиты конкуренции</w:t>
        </w:r>
      </w:hyperlink>
    </w:p>
    <w:p w:rsidR="00000000" w:rsidRDefault="00482810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2810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2250000" w:history="1">
        <w:r>
          <w:rPr>
            <w:rStyle w:val="a4"/>
          </w:rPr>
          <w:t>Статья </w:t>
        </w:r>
        <w:r>
          <w:rPr>
            <w:rStyle w:val="a4"/>
          </w:rPr>
          <w:t>225. Основания и порядок определения монопольного дохода</w:t>
        </w:r>
      </w:hyperlink>
    </w:p>
    <w:p w:rsidR="00000000" w:rsidRDefault="00482810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482810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227. Требования к оформлению предписания</w:t>
        </w:r>
      </w:hyperlink>
    </w:p>
    <w:p w:rsidR="00000000" w:rsidRDefault="00482810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Пересмотр предписаний антимонопольного органа</w:t>
        </w:r>
      </w:hyperlink>
    </w:p>
    <w:p w:rsidR="00000000" w:rsidRDefault="00482810">
      <w:pPr>
        <w:ind w:left="1985" w:hanging="1276"/>
        <w:jc w:val="both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482810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</w:t>
        </w:r>
        <w:r>
          <w:rPr>
            <w:rStyle w:val="a4"/>
          </w:rPr>
          <w:t>польного органа</w:t>
        </w:r>
      </w:hyperlink>
    </w:p>
    <w:p w:rsidR="00000000" w:rsidRDefault="00482810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2320000" w:history="1">
        <w:r>
          <w:rPr>
            <w:rStyle w:val="a5"/>
          </w:rPr>
          <w:t xml:space="preserve">РАЗДЕЛ 5. ОСНОВНЫЕ НАПРАВЛЕНИЯ И ВИДЫ ГОСУДАРСТВЕННОЙ </w:t>
        </w:r>
        <w:r>
          <w:rPr>
            <w:rStyle w:val="a5"/>
          </w:rPr>
          <w:t>ПОДДЕРЖКИ ЧАСТНОГО ПРЕДПРИНИМАТЕЛЬСТВА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</w:t>
        </w:r>
        <w:r>
          <w:rPr>
            <w:rStyle w:val="a4"/>
          </w:rPr>
          <w:t>льства</w:t>
        </w:r>
      </w:hyperlink>
    </w:p>
    <w:p w:rsidR="00000000" w:rsidRDefault="00482810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</w:t>
        </w:r>
        <w:r>
          <w:rPr>
            <w:rStyle w:val="a4"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482810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поддержка развития агропромышленного комплекса</w:t>
        </w:r>
      </w:hyperlink>
    </w:p>
    <w:p w:rsidR="00000000" w:rsidRDefault="00482810">
      <w:pPr>
        <w:ind w:left="1985" w:hanging="1276"/>
        <w:jc w:val="both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482810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482810">
      <w:pPr>
        <w:ind w:left="1985" w:hanging="1276"/>
        <w:jc w:val="both"/>
      </w:pPr>
      <w:hyperlink w:anchor="sub2380000" w:history="1">
        <w:r>
          <w:rPr>
            <w:rStyle w:val="a5"/>
          </w:rPr>
          <w:t>Статья 238. Реализация механ</w:t>
        </w:r>
        <w:r>
          <w:rPr>
            <w:rStyle w:val="a5"/>
          </w:rPr>
          <w:t>измов стабилизации цен на социально значимые продовольственные товары</w:t>
        </w:r>
      </w:hyperlink>
    </w:p>
    <w:p w:rsidR="00000000" w:rsidRDefault="00482810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482810">
      <w:pPr>
        <w:ind w:left="1985" w:hanging="1276"/>
        <w:jc w:val="both"/>
      </w:pPr>
      <w:hyperlink w:anchor="sub2400000" w:history="1">
        <w:r>
          <w:rPr>
            <w:rStyle w:val="a5"/>
          </w:rPr>
          <w:t>Статья 240. Государственная поддержка страхования в а</w:t>
        </w:r>
        <w:r>
          <w:rPr>
            <w:rStyle w:val="a5"/>
          </w:rPr>
          <w:t>гропромышленном комплексе</w:t>
        </w:r>
      </w:hyperlink>
    </w:p>
    <w:p w:rsidR="00000000" w:rsidRDefault="00482810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2420000" w:history="1">
        <w:r>
          <w:rPr>
            <w:rStyle w:val="a4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482810"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482810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</w:t>
        </w:r>
        <w:r>
          <w:rPr>
            <w:rStyle w:val="a4"/>
          </w:rPr>
          <w:t>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482810">
      <w:hyperlink w:anchor="sub2450000" w:history="1">
        <w:r>
          <w:rPr>
            <w:rStyle w:val="a4"/>
          </w:rPr>
          <w:t>Параграф 2. </w:t>
        </w:r>
        <w:r>
          <w:rPr>
            <w:rStyle w:val="a4"/>
          </w:rPr>
          <w:t>Индустриально-инновационная система Республики Казахстан</w:t>
        </w:r>
      </w:hyperlink>
    </w:p>
    <w:p w:rsidR="00000000" w:rsidRDefault="00482810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482810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индустриально-инновационн</w:t>
        </w:r>
        <w:r>
          <w:rPr>
            <w:rStyle w:val="a4"/>
          </w:rPr>
          <w:t>ой системы, участвующие в государственной поддержке индустриально-инновационной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482810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482810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482810">
      <w:pPr>
        <w:ind w:left="1985" w:hanging="1276"/>
        <w:jc w:val="both"/>
      </w:pPr>
      <w:hyperlink w:anchor="sub2500000" w:history="1">
        <w:r>
          <w:rPr>
            <w:rStyle w:val="a4"/>
          </w:rPr>
          <w:t>Статья 250. Технологический парк</w:t>
        </w:r>
      </w:hyperlink>
    </w:p>
    <w:p w:rsidR="00000000" w:rsidRDefault="00482810">
      <w:pPr>
        <w:ind w:left="1985" w:hanging="1276"/>
        <w:jc w:val="both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482810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</w:t>
        </w:r>
        <w:r>
          <w:rPr>
            <w:rStyle w:val="a5"/>
          </w:rPr>
          <w:t>251-1. Венчурные фонды и венчурное финансирование</w:t>
        </w:r>
      </w:hyperlink>
    </w:p>
    <w:p w:rsidR="00000000" w:rsidRDefault="00482810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482810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482810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Международные це</w:t>
        </w:r>
        <w:r>
          <w:rPr>
            <w:rStyle w:val="a4"/>
          </w:rPr>
          <w:t>нтры трансферта технологий</w:t>
        </w:r>
      </w:hyperlink>
    </w:p>
    <w:p w:rsidR="00000000" w:rsidRDefault="00482810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482810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482810">
      <w:hyperlink w:anchor="sub2570000" w:history="1">
        <w:r>
          <w:rPr>
            <w:rStyle w:val="a4"/>
          </w:rPr>
          <w:t>Параграф 3. Государственная поддержк</w:t>
        </w:r>
        <w:r>
          <w:rPr>
            <w:rStyle w:val="a4"/>
          </w:rPr>
          <w:t>а субъектов индустриально-инновационной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 включая софинан</w:t>
        </w:r>
        <w:r>
          <w:rPr>
            <w:rStyle w:val="a4"/>
          </w:rPr>
          <w:t>сирование, проектов, лизинговое финансирование</w:t>
        </w:r>
      </w:hyperlink>
    </w:p>
    <w:p w:rsidR="00000000" w:rsidRDefault="00482810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482810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482810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482810">
      <w:pPr>
        <w:ind w:left="1985" w:hanging="1276"/>
        <w:jc w:val="both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482810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482810">
      <w:pPr>
        <w:ind w:left="1985" w:hanging="1276"/>
        <w:jc w:val="both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482810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482810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482810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482810">
      <w:pPr>
        <w:ind w:left="1985" w:hanging="1276"/>
        <w:jc w:val="both"/>
      </w:pPr>
      <w:hyperlink w:anchor="sub2680000" w:history="1">
        <w:r>
          <w:rPr>
            <w:rStyle w:val="a4"/>
          </w:rPr>
          <w:t>Статья 268. </w:t>
        </w:r>
        <w:r>
          <w:rPr>
            <w:rStyle w:val="a4"/>
          </w:rPr>
          <w:t>Поддержка на внутреннем рынке</w:t>
        </w:r>
      </w:hyperlink>
    </w:p>
    <w:p w:rsidR="00000000" w:rsidRDefault="00482810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482810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482810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482810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2730000" w:history="1">
        <w:r>
          <w:rPr>
            <w:rStyle w:val="a4"/>
          </w:rPr>
          <w:t>Глава 25. ГОСУДАРС</w:t>
        </w:r>
        <w:r>
          <w:rPr>
            <w:rStyle w:val="a4"/>
          </w:rPr>
          <w:t>ТВЕННАЯ ПОДДЕРЖКА ИНВЕСТИЦИОННОЙ ДЕЯТЕЛЬНОСТИ</w:t>
        </w:r>
      </w:hyperlink>
    </w:p>
    <w:p w:rsidR="00000000" w:rsidRDefault="00482810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482810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482810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инвестиции, инве</w:t>
        </w:r>
        <w:r>
          <w:rPr>
            <w:rStyle w:val="a4"/>
          </w:rPr>
          <w:t>стор, крупный инвестор и инвестиционная деятельность</w:t>
        </w:r>
      </w:hyperlink>
    </w:p>
    <w:p w:rsidR="00000000" w:rsidRDefault="00482810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</w:t>
        </w:r>
        <w:r>
          <w:rPr>
            <w:rStyle w:val="a4"/>
          </w:rPr>
          <w:t>ахстан</w:t>
        </w:r>
      </w:hyperlink>
    </w:p>
    <w:p w:rsidR="00000000" w:rsidRDefault="00482810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482810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</w:t>
        </w:r>
        <w:r>
          <w:rPr>
            <w:rStyle w:val="a4"/>
          </w:rPr>
          <w:t xml:space="preserve"> осуществлением инвестиционной деятельности</w:t>
        </w:r>
      </w:hyperlink>
    </w:p>
    <w:p w:rsidR="00000000" w:rsidRDefault="00482810">
      <w:pPr>
        <w:ind w:left="1985" w:hanging="1276"/>
        <w:jc w:val="both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 реквизиции</w:t>
        </w:r>
      </w:hyperlink>
    </w:p>
    <w:p w:rsidR="00000000" w:rsidRDefault="00482810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482810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482810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281. Цель государственной поддержки инвестиций</w:t>
        </w:r>
      </w:hyperlink>
    </w:p>
    <w:p w:rsidR="00000000" w:rsidRDefault="00482810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482810">
      <w:pPr>
        <w:ind w:left="1985" w:hanging="1276"/>
        <w:jc w:val="both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482810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Понятие и виды инвестиционных преференций</w:t>
        </w:r>
      </w:hyperlink>
    </w:p>
    <w:p w:rsidR="00000000" w:rsidRDefault="00482810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482810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285. Поря</w:t>
        </w:r>
        <w:r>
          <w:rPr>
            <w:rStyle w:val="a4"/>
          </w:rPr>
          <w:t>док получения инвестиционных преференций</w:t>
        </w:r>
      </w:hyperlink>
    </w:p>
    <w:p w:rsidR="00000000" w:rsidRDefault="00482810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преференций</w:t>
        </w:r>
      </w:hyperlink>
    </w:p>
    <w:p w:rsidR="00000000" w:rsidRDefault="00482810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482810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482810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482810">
      <w:pPr>
        <w:ind w:left="1985" w:hanging="1276"/>
        <w:jc w:val="both"/>
      </w:pPr>
      <w:hyperlink w:anchor="sub2900000" w:history="1">
        <w:r>
          <w:rPr>
            <w:rStyle w:val="a4"/>
          </w:rPr>
          <w:t>Статья 290. Преференции по налогам</w:t>
        </w:r>
      </w:hyperlink>
    </w:p>
    <w:p w:rsidR="00000000" w:rsidRDefault="00482810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482810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482810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</w:t>
        </w:r>
        <w:r>
          <w:rPr>
            <w:rStyle w:val="a4"/>
          </w:rPr>
          <w:t>Сроки рассмотрения заявки на предоставление инвестиционных преференций</w:t>
        </w:r>
      </w:hyperlink>
    </w:p>
    <w:p w:rsidR="00000000" w:rsidRDefault="00482810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Заключение инвестиционного контракта</w:t>
        </w:r>
      </w:hyperlink>
    </w:p>
    <w:p w:rsidR="00000000" w:rsidRDefault="00482810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482810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482810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482810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2810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ЗАЩИТНЫЕ, АНТИДЕМПИН</w:t>
        </w:r>
        <w:r>
          <w:rPr>
            <w:rStyle w:val="a4"/>
          </w:rPr>
          <w:t>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3000000" w:history="1">
        <w:r>
          <w:rPr>
            <w:rStyle w:val="a4"/>
          </w:rPr>
          <w:t>Глава 27. ЗАЩИТА ПРАВ СУБЪ</w:t>
        </w:r>
        <w:r>
          <w:rPr>
            <w:rStyle w:val="a4"/>
          </w:rPr>
          <w:t>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Досудебное урегулирова</w:t>
        </w:r>
        <w:r>
          <w:rPr>
            <w:rStyle w:val="a4"/>
          </w:rPr>
          <w:t>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050000" w:history="1">
        <w:r>
          <w:rPr>
            <w:rStyle w:val="a4"/>
          </w:rPr>
          <w:t>Статья 305. З</w:t>
        </w:r>
        <w:r>
          <w:rPr>
            <w:rStyle w:val="a4"/>
          </w:rPr>
          <w:t>ащита прав путем применения процедуры медиации</w:t>
        </w:r>
      </w:hyperlink>
    </w:p>
    <w:p w:rsidR="00000000" w:rsidRDefault="00482810">
      <w:pPr>
        <w:ind w:left="1985" w:hanging="1276"/>
        <w:jc w:val="both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КАЗАХСТАНА. ИНВЕСТИЦИОН</w:t>
        </w:r>
        <w:r>
          <w:rPr>
            <w:rStyle w:val="a4"/>
          </w:rPr>
          <w:t>НЫЙ ОМБУДСМЕН</w:t>
        </w:r>
      </w:hyperlink>
    </w:p>
    <w:p w:rsidR="00000000" w:rsidRDefault="00482810"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482810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</w:t>
        </w:r>
        <w:r>
          <w:rPr>
            <w:rStyle w:val="a4"/>
          </w:rPr>
          <w:t>ринимателей Казахстана</w:t>
        </w:r>
      </w:hyperlink>
    </w:p>
    <w:p w:rsidR="00000000" w:rsidRDefault="00482810"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482810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482810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Функции инвестиционного омбудс</w:t>
        </w:r>
        <w:r>
          <w:rPr>
            <w:rStyle w:val="a4"/>
          </w:rPr>
          <w:t>мена</w:t>
        </w:r>
      </w:hyperlink>
    </w:p>
    <w:p w:rsidR="00000000" w:rsidRDefault="00482810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482810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482810">
      <w:pPr>
        <w:ind w:left="1985" w:hanging="1276"/>
        <w:jc w:val="both"/>
      </w:pPr>
      <w:r>
        <w:rPr>
          <w:rStyle w:val="s0"/>
        </w:rPr>
        <w:t> </w:t>
      </w:r>
    </w:p>
    <w:p w:rsidR="00000000" w:rsidRDefault="00482810">
      <w:pPr>
        <w:jc w:val="both"/>
      </w:pPr>
      <w:hyperlink w:anchor="sub3180000" w:history="1">
        <w:r>
          <w:rPr>
            <w:rStyle w:val="a4"/>
          </w:rPr>
          <w:t>Глава 29. ОБЖАЛОВАНИЕ РЕШЕН</w:t>
        </w:r>
        <w:r>
          <w:rPr>
            <w:rStyle w:val="a4"/>
          </w:rPr>
          <w:t>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ОТВЕТСТВЕННОСТЬ ЗА НАРУШЕНИЕ ЗАКОНОДАТЕЛЬ</w:t>
        </w:r>
        <w:r>
          <w:rPr>
            <w:rStyle w:val="a4"/>
          </w:rPr>
          <w:t>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482810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482810">
      <w:pPr>
        <w:ind w:left="1985" w:hanging="1276"/>
        <w:jc w:val="both"/>
      </w:pPr>
      <w:hyperlink w:anchor="sub3210000" w:history="1">
        <w:r>
          <w:rPr>
            <w:rStyle w:val="a4"/>
          </w:rPr>
          <w:t xml:space="preserve">Статья 321. Ответственность </w:t>
        </w:r>
        <w:r>
          <w:rPr>
            <w:rStyle w:val="a4"/>
          </w:rPr>
          <w:t>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482810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482810">
      <w:pPr>
        <w:ind w:left="1985" w:hanging="1276"/>
        <w:jc w:val="both"/>
      </w:pPr>
      <w:r>
        <w:t> </w:t>
      </w:r>
    </w:p>
    <w:p w:rsidR="00000000" w:rsidRDefault="00482810"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482810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482810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</w:t>
        </w:r>
        <w:r>
          <w:rPr>
            <w:rStyle w:val="a4"/>
          </w:rPr>
          <w:t>Порядок введения в действие настоящего Кодекса</w:t>
        </w:r>
      </w:hyperlink>
    </w:p>
    <w:p w:rsidR="00000000" w:rsidRDefault="00482810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</w:t>
      </w:r>
      <w:r>
        <w:t>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</w:t>
      </w:r>
      <w:r>
        <w:rPr>
          <w:rStyle w:val="s1"/>
        </w:rPr>
        <w:t>А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482810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33" w:anchor="sub_id=60000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482810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</w:t>
      </w:r>
      <w:r>
        <w:t xml:space="preserve"> отношения регулируются </w:t>
      </w:r>
      <w:hyperlink r:id="rId34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</w:t>
      </w:r>
      <w:r>
        <w:t xml:space="preserve"> чем те, которые предусмотрены настоящим Кодексом, то применяются правила международного договора.</w:t>
      </w:r>
    </w:p>
    <w:p w:rsidR="00000000" w:rsidRDefault="00482810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</w:t>
      </w:r>
      <w:r>
        <w:t>ктах Республики Казахстан, положениям настоящего Кодекса применяются положения настоящего Кодекса.</w:t>
      </w:r>
    </w:p>
    <w:p w:rsidR="00000000" w:rsidRDefault="00482810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</w:t>
      </w:r>
      <w:r>
        <w:rPr>
          <w:rStyle w:val="s1"/>
        </w:rPr>
        <w:t>делы его правового регулирования</w:t>
      </w:r>
    </w:p>
    <w:p w:rsidR="00000000" w:rsidRDefault="00482810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</w:t>
      </w:r>
      <w:r>
        <w:t>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</w:t>
      </w:r>
      <w:r>
        <w:t>тельность осуществляется от имени, за риск и под имущественную ответственность предпринимателя.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3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</w:t>
      </w:r>
      <w:r>
        <w:rPr>
          <w:rStyle w:val="s3"/>
        </w:rPr>
        <w:t>004 года № 2 «О некоторых вопросах квалификации уголовных правонарушений в сфере экономической деятельности»</w:t>
      </w:r>
    </w:p>
    <w:p w:rsidR="00000000" w:rsidRDefault="00482810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482810">
      <w:pPr>
        <w:ind w:firstLine="426"/>
        <w:jc w:val="both"/>
      </w:pPr>
      <w:r>
        <w:t>3. Запрещается принятие государственными орг</w:t>
      </w:r>
      <w:r>
        <w:t>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482810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482810">
      <w:pPr>
        <w:ind w:firstLine="426"/>
        <w:jc w:val="both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482810">
      <w:pPr>
        <w:ind w:firstLine="426"/>
        <w:jc w:val="both"/>
      </w:pPr>
      <w:r>
        <w:t>1) законность;</w:t>
      </w:r>
    </w:p>
    <w:p w:rsidR="00000000" w:rsidRDefault="00482810">
      <w:pPr>
        <w:ind w:firstLine="426"/>
        <w:jc w:val="both"/>
      </w:pPr>
      <w:r>
        <w:t>2) свобода предпринимательства;</w:t>
      </w:r>
    </w:p>
    <w:p w:rsidR="00000000" w:rsidRDefault="00482810">
      <w:pPr>
        <w:ind w:firstLine="426"/>
        <w:jc w:val="both"/>
      </w:pPr>
      <w:r>
        <w:t>3) равенство субъектов предпринимательства;</w:t>
      </w:r>
    </w:p>
    <w:p w:rsidR="00000000" w:rsidRDefault="00482810">
      <w:pPr>
        <w:ind w:firstLine="426"/>
        <w:jc w:val="both"/>
      </w:pPr>
      <w:r>
        <w:t>4) неприкосновенность собственности;</w:t>
      </w:r>
    </w:p>
    <w:p w:rsidR="00000000" w:rsidRDefault="00482810">
      <w:pPr>
        <w:ind w:firstLine="426"/>
        <w:jc w:val="both"/>
      </w:pPr>
      <w:r>
        <w:t>5) добросовестная конкуренция;</w:t>
      </w:r>
    </w:p>
    <w:p w:rsidR="00000000" w:rsidRDefault="00482810">
      <w:pPr>
        <w:ind w:firstLine="426"/>
        <w:jc w:val="both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482810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482810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482810">
      <w:pPr>
        <w:ind w:firstLine="426"/>
        <w:jc w:val="both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482810">
      <w:pPr>
        <w:ind w:firstLine="426"/>
        <w:jc w:val="both"/>
      </w:pPr>
      <w:r>
        <w:t>10) приоритет предупреждения правонарушения;</w:t>
      </w:r>
    </w:p>
    <w:p w:rsidR="00000000" w:rsidRDefault="00482810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482810">
      <w:pPr>
        <w:ind w:firstLine="426"/>
        <w:jc w:val="both"/>
      </w:pPr>
      <w:r>
        <w:t>12) свобода от коррупции;</w:t>
      </w:r>
    </w:p>
    <w:p w:rsidR="00000000" w:rsidRDefault="00482810">
      <w:pPr>
        <w:ind w:firstLine="426"/>
        <w:jc w:val="both"/>
      </w:pPr>
      <w:r>
        <w:t>13) стимулирование предпринимательской деятельности и обеспечение ее защиты</w:t>
      </w:r>
      <w:r>
        <w:t xml:space="preserve"> и поддержки;</w:t>
      </w:r>
    </w:p>
    <w:p w:rsidR="00000000" w:rsidRDefault="00482810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482810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482810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482810">
      <w:pPr>
        <w:ind w:firstLine="426"/>
        <w:jc w:val="both"/>
      </w:pPr>
      <w:r>
        <w:t>17) стимули</w:t>
      </w:r>
      <w:r>
        <w:t>рование социальной ответственности предпринимательства;</w:t>
      </w:r>
    </w:p>
    <w:p w:rsidR="00000000" w:rsidRDefault="00482810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482810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36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482810">
      <w:pPr>
        <w:ind w:firstLine="426"/>
        <w:jc w:val="both"/>
      </w:pPr>
      <w:r>
        <w:t>1. Субъекты предпринимательства при осуществлении предпринимательской деятельности, государственные органы, должностные ли</w:t>
      </w:r>
      <w:r>
        <w:t xml:space="preserve">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37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</w:t>
      </w:r>
      <w:r>
        <w:t>кса и иных нормативных правовых актов Республики Казахстан.</w:t>
      </w:r>
    </w:p>
    <w:p w:rsidR="00000000" w:rsidRDefault="00482810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38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</w:t>
      </w:r>
      <w:r>
        <w:rPr>
          <w:rStyle w:val="s1"/>
        </w:rPr>
        <w:t>принимательства</w:t>
      </w:r>
    </w:p>
    <w:p w:rsidR="00000000" w:rsidRDefault="00482810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482810">
      <w:pPr>
        <w:ind w:firstLine="426"/>
        <w:jc w:val="both"/>
      </w:pPr>
      <w:r>
        <w:t>2. Субъекты предпринимательства вправе осуществлять любые виды предпринимательс</w:t>
      </w:r>
      <w:r>
        <w:t>кой деятельности, не запрещенные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482810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482810">
      <w:pPr>
        <w:ind w:firstLine="426"/>
        <w:jc w:val="both"/>
      </w:pPr>
      <w:r>
        <w:t>2. Субъекты пре</w:t>
      </w:r>
      <w:r>
        <w:t>дпринимательства имеют равные возможности при осуществлении предпринимательской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482810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39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482810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482810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</w:t>
      </w:r>
      <w:r>
        <w:t>о его возмещения.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482810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482810">
      <w:pPr>
        <w:ind w:firstLine="426"/>
        <w:jc w:val="both"/>
      </w:pPr>
      <w:r>
        <w:t>Монополистическая деятельность рег</w:t>
      </w:r>
      <w:r>
        <w:t xml:space="preserve">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482810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</w:t>
      </w:r>
      <w:r>
        <w:t>тва, свободного перемещения товаров и свободы экономической деятельности в Республике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482810">
      <w:pPr>
        <w:ind w:firstLine="426"/>
        <w:jc w:val="both"/>
      </w:pPr>
      <w:r>
        <w:t>1. Введение форм и средств государственного регулирования предпринимател</w:t>
      </w:r>
      <w:r>
        <w:t>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482810">
      <w:pPr>
        <w:ind w:firstLine="426"/>
        <w:jc w:val="both"/>
      </w:pPr>
      <w:r>
        <w:t>2. Государств</w:t>
      </w:r>
      <w:r>
        <w:t>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482810">
      <w:pPr>
        <w:ind w:firstLine="426"/>
        <w:jc w:val="both"/>
      </w:pPr>
      <w:r>
        <w:t>3. Квалифика</w:t>
      </w:r>
      <w:r>
        <w:t>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</w:t>
      </w:r>
      <w:r>
        <w:t>й) или безопасности объекта.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482810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40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482810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</w:t>
      </w:r>
      <w:r>
        <w:t>ановленных законами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</w:t>
        </w:r>
        <w:r>
          <w:rPr>
            <w:rStyle w:val="a5"/>
          </w:rPr>
          <w:t>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482810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</w:t>
      </w:r>
      <w:r>
        <w:rPr>
          <w:rStyle w:val="s3"/>
        </w:rPr>
        <w:t>усмотрению»</w:t>
      </w:r>
    </w:p>
    <w:p w:rsidR="00000000" w:rsidRDefault="00482810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44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Эффективность государственного регулирования предпринимательства дос</w:t>
      </w:r>
      <w:r>
        <w:t>тигается через внедрение обязательных процедур его обоснования, согласования и мониторинга.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482810">
      <w:pPr>
        <w:ind w:firstLine="426"/>
        <w:jc w:val="both"/>
      </w:pPr>
      <w:r>
        <w:t xml:space="preserve">1. Субъекты предпринимательства вправе не </w:t>
      </w:r>
      <w:r>
        <w:t xml:space="preserve">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482810">
      <w:pPr>
        <w:ind w:firstLine="426"/>
        <w:jc w:val="both"/>
      </w:pPr>
      <w:r>
        <w:t xml:space="preserve">2. В целях защиты своих прав и </w:t>
      </w:r>
      <w:r>
        <w:t>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482810">
      <w:pPr>
        <w:ind w:firstLine="426"/>
        <w:jc w:val="both"/>
      </w:pPr>
      <w:r>
        <w:t>1. Профилактика правонарушений и мотивация суб</w:t>
      </w:r>
      <w:r>
        <w:t>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482810">
      <w:pPr>
        <w:ind w:firstLine="426"/>
        <w:jc w:val="both"/>
      </w:pPr>
      <w:r>
        <w:t xml:space="preserve">2. Меры государственного принуждения </w:t>
      </w:r>
      <w:r>
        <w:t>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482810">
      <w:pPr>
        <w:ind w:firstLine="426"/>
        <w:jc w:val="both"/>
      </w:pPr>
      <w:r>
        <w:t xml:space="preserve">1. Государство посредством выдачи </w:t>
      </w:r>
      <w:hyperlink r:id="rId45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82810">
      <w:pPr>
        <w:ind w:firstLine="426"/>
        <w:jc w:val="both"/>
      </w:pPr>
      <w:r>
        <w:t xml:space="preserve">2. В процессе государственного </w:t>
      </w:r>
      <w:r>
        <w:t>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482810">
      <w:pPr>
        <w:ind w:firstLine="426"/>
        <w:jc w:val="both"/>
      </w:pPr>
      <w:r>
        <w:t>3. В процессе государственного регулирования предпринимательств</w:t>
      </w:r>
      <w:r>
        <w:t>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482810">
      <w:pPr>
        <w:ind w:firstLine="426"/>
        <w:jc w:val="both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</w:t>
      </w:r>
      <w:r>
        <w:t xml:space="preserve"> соответствии с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</w:t>
      </w:r>
      <w:r>
        <w:t xml:space="preserve">ных лиц этих органов, подлежат возмещению в порядке, предусмотренном </w:t>
      </w:r>
      <w:hyperlink r:id="rId46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</w:t>
      </w:r>
      <w:r>
        <w:t>публики Казахстан.</w:t>
      </w:r>
    </w:p>
    <w:p w:rsidR="00000000" w:rsidRDefault="00482810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</w:t>
      </w:r>
      <w:r>
        <w:t>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7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</w:t>
      </w:r>
      <w:r>
        <w:rPr>
          <w:rStyle w:val="s3"/>
        </w:rPr>
        <w:t>.19 г. № 249-VI (введены в действие 1 августа 2019 г.)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48" w:anchor="sub_id=1001601" w:history="1">
        <w:r>
          <w:rPr>
            <w:rStyle w:val="a5"/>
          </w:rPr>
          <w:t>уполномоче</w:t>
        </w:r>
        <w:r>
          <w:rPr>
            <w:rStyle w:val="a5"/>
          </w:rPr>
          <w:t>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482810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482810">
      <w:pPr>
        <w:ind w:firstLine="426"/>
        <w:jc w:val="both"/>
      </w:pPr>
      <w:r>
        <w:t>2. В целях ог</w:t>
      </w:r>
      <w:r>
        <w:t>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</w:t>
      </w:r>
      <w:r>
        <w:t>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482810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государственных функций</w:t>
      </w:r>
      <w:r>
        <w:t>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482810">
      <w:pPr>
        <w:ind w:firstLine="426"/>
        <w:jc w:val="both"/>
      </w:pPr>
      <w:r>
        <w:t xml:space="preserve">1. В целях </w:t>
      </w:r>
      <w:r>
        <w:t>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482810">
      <w:pPr>
        <w:ind w:firstLine="426"/>
        <w:jc w:val="both"/>
      </w:pPr>
      <w:r>
        <w:t>2. Стимулирование предп</w:t>
      </w:r>
      <w:r>
        <w:t>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482810">
      <w:pPr>
        <w:ind w:firstLine="426"/>
        <w:jc w:val="both"/>
      </w:pPr>
      <w:r>
        <w:t>1. Государственными органами и иными организациями реализуютс</w:t>
      </w:r>
      <w:r>
        <w:t>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482810">
      <w:pPr>
        <w:ind w:firstLine="426"/>
        <w:jc w:val="both"/>
      </w:pPr>
      <w:r>
        <w:t xml:space="preserve">2. При разработке и экспертизе проектов нормативных правовых актов, заключении международных договоров Республики Казахстан и участии в </w:t>
      </w:r>
      <w:r>
        <w:t>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</w:t>
      </w:r>
      <w:r>
        <w:rPr>
          <w:rStyle w:val="s1"/>
        </w:rPr>
        <w:t>в предпринимательства</w:t>
      </w:r>
    </w:p>
    <w:p w:rsidR="00000000" w:rsidRDefault="00482810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2" w:name="SUB190000"/>
      <w:bookmarkEnd w:id="22"/>
      <w:r>
        <w:rPr>
          <w:rStyle w:val="s3"/>
        </w:rPr>
        <w:t>Статья 19 изложена в ред</w:t>
      </w:r>
      <w:r>
        <w:rPr>
          <w:rStyle w:val="s3"/>
        </w:rPr>
        <w:t xml:space="preserve">акции </w:t>
      </w:r>
      <w:hyperlink r:id="rId4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19. Участие субъектов частно</w:t>
      </w:r>
      <w:r>
        <w:rPr>
          <w:rStyle w:val="s1"/>
        </w:rPr>
        <w:t>го предпринимательства в нормотворчестве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51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</w:t>
      </w:r>
      <w:r>
        <w:rPr>
          <w:rStyle w:val="s0"/>
        </w:rPr>
        <w:t>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</w:t>
      </w:r>
      <w:r>
        <w:rPr>
          <w:rStyle w:val="s0"/>
        </w:rPr>
        <w:t>ые советы по вопросам частного предпринимательства (далее - экспертные советы).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482810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482810">
      <w:pPr>
        <w:ind w:firstLine="426"/>
        <w:jc w:val="both"/>
      </w:pPr>
      <w:r>
        <w:t>1. Государство участвует в предпринимательско</w:t>
      </w:r>
      <w:r>
        <w:t xml:space="preserve">й деятельности в пределах, ограниченных настоящим Кодексом и </w:t>
      </w:r>
      <w:hyperlink r:id="rId52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2. В целях развития частного предпринимательства и конкуренции государством при</w:t>
      </w:r>
      <w:r>
        <w:t>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5" w:name="SUB220000"/>
      <w:bookmarkEnd w:id="25"/>
      <w:r>
        <w:rPr>
          <w:rStyle w:val="s3"/>
        </w:rPr>
        <w:t>Стат</w:t>
      </w:r>
      <w:r>
        <w:rPr>
          <w:rStyle w:val="s3"/>
        </w:rPr>
        <w:t xml:space="preserve">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482810">
      <w:pPr>
        <w:ind w:firstLine="400"/>
        <w:jc w:val="both"/>
      </w:pPr>
      <w:r>
        <w:rPr>
          <w:rStyle w:val="s0"/>
        </w:rPr>
        <w:t>Государством создаются условия для р</w:t>
      </w:r>
      <w:r>
        <w:rPr>
          <w:rStyle w:val="s0"/>
        </w:rPr>
        <w:t xml:space="preserve">азвития </w:t>
      </w:r>
      <w:hyperlink r:id="rId54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482810">
      <w:pPr>
        <w:ind w:firstLine="426"/>
        <w:jc w:val="both"/>
      </w:pPr>
      <w:r>
        <w:t>1. Субъектами предпринимательства являются граждане, оралманы и негосударственные ко</w:t>
      </w:r>
      <w:r>
        <w:t>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482810">
      <w:pPr>
        <w:ind w:firstLine="426"/>
        <w:jc w:val="both"/>
      </w:pPr>
      <w:r>
        <w:t>2. Физическое лицо, являющееся субъектом предпринимательства,</w:t>
      </w:r>
      <w:r>
        <w:t xml:space="preserve"> регистрируется в качестве индивидуального предпринимателя в порядке, предусмотренном настоящим Кодексом.</w:t>
      </w:r>
    </w:p>
    <w:p w:rsidR="00000000" w:rsidRDefault="00482810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55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482810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482810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482810">
      <w:pPr>
        <w:ind w:firstLine="426"/>
        <w:jc w:val="both"/>
      </w:pPr>
      <w:r>
        <w:t>субъекты среднего предприним</w:t>
      </w:r>
      <w:r>
        <w:t>ательства;</w:t>
      </w:r>
    </w:p>
    <w:p w:rsidR="00000000" w:rsidRDefault="00482810">
      <w:pPr>
        <w:ind w:firstLine="426"/>
        <w:jc w:val="both"/>
      </w:pPr>
      <w:r>
        <w:t>субъекты крупного предпринимательства.</w:t>
      </w:r>
    </w:p>
    <w:p w:rsidR="00000000" w:rsidRDefault="00482810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482810">
      <w:pPr>
        <w:ind w:firstLine="426"/>
        <w:jc w:val="both"/>
      </w:pPr>
      <w:r>
        <w:t>государственной статистики;</w:t>
      </w:r>
    </w:p>
    <w:p w:rsidR="00000000" w:rsidRDefault="00482810">
      <w:pPr>
        <w:ind w:firstLine="426"/>
        <w:jc w:val="both"/>
      </w:pPr>
      <w:r>
        <w:t>оказания государственной п</w:t>
      </w:r>
      <w:r>
        <w:t>оддержки;</w:t>
      </w:r>
    </w:p>
    <w:p w:rsidR="00000000" w:rsidRDefault="00482810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482810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482810">
      <w:pPr>
        <w:ind w:firstLine="426"/>
        <w:jc w:val="both"/>
      </w:pPr>
      <w:r>
        <w:t>Для целей оказания государственной поддержки и применения иных норм законодательст</w:t>
      </w:r>
      <w:r>
        <w:t>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482810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</w:t>
      </w:r>
      <w:r>
        <w:t>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482810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56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482810">
      <w:pPr>
        <w:ind w:firstLine="426"/>
        <w:jc w:val="both"/>
      </w:pPr>
      <w:r>
        <w:t>Программами госуд</w:t>
      </w:r>
      <w:r>
        <w:t>арственной поддержки субъектов частного предпринимательства могут предусматриваться иные критерии.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5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</w:t>
      </w:r>
      <w:r>
        <w:rPr>
          <w:rStyle w:val="s3"/>
        </w:rPr>
        <w:t xml:space="preserve">охода субъектов предпринимательства, </w:t>
      </w:r>
      <w:hyperlink r:id="rId58" w:anchor="sub_id=100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«Предоставление информации о категории субъекта предпринимательства», </w:t>
      </w:r>
      <w:hyperlink r:id="rId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</w:t>
      </w:r>
      <w:r>
        <w:rPr>
          <w:rStyle w:val="s3"/>
        </w:rPr>
        <w:t>дпринимательства»</w:t>
      </w:r>
    </w:p>
    <w:p w:rsidR="00000000" w:rsidRDefault="00482810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</w:t>
      </w:r>
      <w:r>
        <w:t xml:space="preserve">днегодовым доходом не свыше трехсоттысячекратного </w:t>
      </w:r>
      <w:hyperlink r:id="rId6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</w:t>
      </w:r>
      <w:r>
        <w:t>.</w:t>
      </w:r>
    </w:p>
    <w:p w:rsidR="00000000" w:rsidRDefault="00482810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</w:t>
      </w:r>
      <w:r>
        <w:t>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482810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субъектами ма</w:t>
      </w:r>
      <w:r>
        <w:t>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482810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482810">
      <w:pPr>
        <w:ind w:firstLine="426"/>
        <w:jc w:val="both"/>
      </w:pPr>
      <w:r>
        <w:t>2) пр</w:t>
      </w:r>
      <w:r>
        <w:t>оизводство и (или) оптовую реализацию подакцизной продукции;</w:t>
      </w:r>
    </w:p>
    <w:p w:rsidR="00000000" w:rsidRDefault="00482810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482810">
      <w:pPr>
        <w:ind w:firstLine="426"/>
        <w:jc w:val="both"/>
      </w:pPr>
      <w:r>
        <w:t>4) проведение лотереи;</w:t>
      </w:r>
    </w:p>
    <w:p w:rsidR="00000000" w:rsidRDefault="00482810">
      <w:pPr>
        <w:ind w:firstLine="426"/>
        <w:jc w:val="both"/>
      </w:pPr>
      <w:r>
        <w:t>5) деятельность в сфере игорного бизнеса;</w:t>
      </w:r>
    </w:p>
    <w:p w:rsidR="00000000" w:rsidRDefault="00482810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482810">
      <w:pPr>
        <w:ind w:firstLine="426"/>
        <w:jc w:val="both"/>
      </w:pPr>
      <w:r>
        <w:t>7) бан</w:t>
      </w:r>
      <w:r>
        <w:t>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482810">
      <w:pPr>
        <w:ind w:firstLine="426"/>
        <w:jc w:val="both"/>
      </w:pPr>
      <w:r>
        <w:t>8) аудиторскую деятельность;</w:t>
      </w:r>
    </w:p>
    <w:p w:rsidR="00000000" w:rsidRDefault="00482810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482810">
      <w:pPr>
        <w:ind w:firstLine="426"/>
        <w:jc w:val="both"/>
      </w:pPr>
      <w:r>
        <w:t>10) деятельность кредитных бюро;</w:t>
      </w:r>
    </w:p>
    <w:p w:rsidR="00000000" w:rsidRDefault="00482810">
      <w:pPr>
        <w:ind w:firstLine="426"/>
        <w:jc w:val="both"/>
      </w:pPr>
      <w:r>
        <w:t>11) охранную деятельность;</w:t>
      </w:r>
    </w:p>
    <w:p w:rsidR="00000000" w:rsidRDefault="00482810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482810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</w:t>
      </w:r>
      <w:r>
        <w:t xml:space="preserve">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482810">
      <w:pPr>
        <w:ind w:firstLine="426"/>
        <w:jc w:val="both"/>
      </w:pPr>
      <w:r>
        <w:t>Для субъектов частного предпринимательства, в соответствии с налоговым законода</w:t>
      </w:r>
      <w:r>
        <w:t xml:space="preserve">тельством Республики Казахстан являющихся плательщиками налога на </w:t>
      </w:r>
      <w:hyperlink r:id="rId61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62" w:anchor="sub_id=5430000" w:history="1">
        <w:r>
          <w:rPr>
            <w:rStyle w:val="a4"/>
          </w:rPr>
          <w:t>фикс</w:t>
        </w:r>
        <w:r>
          <w:rPr>
            <w:rStyle w:val="a4"/>
          </w:rPr>
          <w:t>ированного налога</w:t>
        </w:r>
      </w:hyperlink>
      <w:r>
        <w:t xml:space="preserve"> и </w:t>
      </w:r>
      <w:hyperlink r:id="rId63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482810">
      <w:pPr>
        <w:ind w:firstLine="426"/>
        <w:jc w:val="both"/>
      </w:pPr>
      <w:r>
        <w:t>5. Субъектами среднего предпринимательства являются индивидуальные предприн</w:t>
      </w:r>
      <w:r>
        <w:t xml:space="preserve">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482810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</w:t>
      </w:r>
      <w:r>
        <w:t xml:space="preserve">овек и (или) среднегодовой доход свыше трехмиллионнократного </w:t>
      </w:r>
      <w:hyperlink r:id="rId64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</w:t>
      </w:r>
      <w:r>
        <w:t>сового года.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482810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482810">
      <w:pPr>
        <w:ind w:firstLine="426"/>
        <w:jc w:val="both"/>
      </w:pPr>
      <w:r>
        <w:t>2. Реестром субъектов предпринимат</w:t>
      </w:r>
      <w:r>
        <w:t>ельства является электронная база данных, содержащая сведения о категориях субъектов предпринимательства.</w:t>
      </w:r>
    </w:p>
    <w:p w:rsidR="00000000" w:rsidRDefault="00482810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</w:t>
      </w:r>
      <w:r>
        <w:t>м органам, для использования в работе.</w:t>
      </w:r>
    </w:p>
    <w:p w:rsidR="00000000" w:rsidRDefault="00482810">
      <w:pPr>
        <w:ind w:firstLine="426"/>
        <w:jc w:val="both"/>
      </w:pPr>
      <w:r>
        <w:t xml:space="preserve">4. </w:t>
      </w:r>
      <w:hyperlink r:id="rId65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</w:t>
      </w:r>
      <w:r>
        <w:t xml:space="preserve"> </w:t>
      </w:r>
      <w:hyperlink r:id="rId6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>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</w:t>
      </w:r>
      <w:r>
        <w:rPr>
          <w:rStyle w:val="s1"/>
        </w:rPr>
        <w:t>дпринимательства</w:t>
      </w:r>
    </w:p>
    <w:p w:rsidR="00000000" w:rsidRDefault="00482810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482810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482810">
      <w:pPr>
        <w:ind w:firstLine="426"/>
        <w:jc w:val="both"/>
      </w:pPr>
      <w:r>
        <w:t>2) осуществлять пр</w:t>
      </w:r>
      <w:r>
        <w:t>едпринимательство с использованием наемного труда в соответствии с законами Республики Казахстан;</w:t>
      </w:r>
    </w:p>
    <w:p w:rsidR="00000000" w:rsidRDefault="00482810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68" w:anchor="sub_id=420300" w:history="1">
        <w:r>
          <w:rPr>
            <w:rStyle w:val="a4"/>
          </w:rPr>
          <w:t>законам</w:t>
        </w:r>
        <w:r>
          <w:rPr>
            <w:rStyle w:val="a4"/>
          </w:rPr>
          <w:t>и</w:t>
        </w:r>
      </w:hyperlink>
      <w: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69" w:anchor="sub_id=3850000" w:history="1">
        <w:r>
          <w:rPr>
            <w:rStyle w:val="a4"/>
          </w:rPr>
          <w:t>законами</w:t>
        </w:r>
      </w:hyperlink>
      <w:r>
        <w:t xml:space="preserve"> Рес</w:t>
      </w:r>
      <w:r>
        <w:t>публики Казахстан;</w:t>
      </w:r>
    </w:p>
    <w:p w:rsidR="00000000" w:rsidRDefault="00482810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482810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482810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482810">
      <w:pPr>
        <w:ind w:firstLine="426"/>
        <w:jc w:val="both"/>
      </w:pPr>
      <w:r>
        <w:t xml:space="preserve">8) участвовать в работе </w:t>
      </w:r>
      <w:hyperlink r:id="rId70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71" w:history="1">
        <w:r>
          <w:rPr>
            <w:rStyle w:val="a5"/>
          </w:rPr>
          <w:t>Националь</w:t>
        </w:r>
        <w:r>
          <w:rPr>
            <w:rStyle w:val="a5"/>
          </w:rPr>
          <w:t>ную палату предпринимателей</w:t>
        </w:r>
      </w:hyperlink>
      <w: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482810">
      <w:pPr>
        <w:ind w:firstLine="426"/>
        <w:jc w:val="both"/>
      </w:pPr>
      <w:r>
        <w:t>10) обращаться в суд, арбитраж, к Упол</w:t>
      </w:r>
      <w:r>
        <w:t>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482810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482810">
      <w:pPr>
        <w:ind w:firstLine="426"/>
        <w:jc w:val="both"/>
      </w:pPr>
      <w:r>
        <w:t>12) вносить для рассмотрения в уполномоченный орган по предпринимательству предло</w:t>
      </w:r>
      <w:r>
        <w:t>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482810">
      <w:pPr>
        <w:ind w:firstLine="426"/>
        <w:jc w:val="both"/>
      </w:pPr>
      <w:r>
        <w:t xml:space="preserve">13) участвовать в реализации проектов в социальной, экономической и экологической </w:t>
      </w:r>
      <w:r>
        <w:t>сферах в качестве мер социальной ответственности предпринимательства;</w:t>
      </w:r>
    </w:p>
    <w:p w:rsidR="00000000" w:rsidRDefault="00482810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482810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</w:t>
      </w:r>
      <w:r>
        <w:t xml:space="preserve">установленных </w:t>
      </w:r>
      <w:hyperlink r:id="rId72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482810">
      <w:pPr>
        <w:ind w:firstLine="426"/>
        <w:jc w:val="both"/>
      </w:pPr>
      <w:r>
        <w:t>Субъекты предпринимательства обязаны:</w:t>
      </w:r>
    </w:p>
    <w:p w:rsidR="00000000" w:rsidRDefault="00482810">
      <w:pPr>
        <w:ind w:firstLine="426"/>
        <w:jc w:val="both"/>
      </w:pPr>
      <w:r>
        <w:t>1) соблюдать законодательство Рес</w:t>
      </w:r>
      <w:r>
        <w:t>публики Казахстан, права и законные интересы физических и юридических лиц;</w:t>
      </w:r>
    </w:p>
    <w:p w:rsidR="00000000" w:rsidRDefault="00482810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73" w:history="1">
        <w:r>
          <w:rPr>
            <w:rStyle w:val="a4"/>
          </w:rPr>
          <w:t>законодательства Респ</w:t>
        </w:r>
        <w:r>
          <w:rPr>
            <w:rStyle w:val="a4"/>
          </w:rPr>
          <w:t>ублики Казахстан</w:t>
        </w:r>
      </w:hyperlink>
      <w:r>
        <w:t>;</w:t>
      </w:r>
    </w:p>
    <w:p w:rsidR="00000000" w:rsidRDefault="00482810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482810">
      <w:pPr>
        <w:ind w:firstLine="426"/>
        <w:jc w:val="both"/>
      </w:pPr>
      <w:r>
        <w:t>4) получать разрешения либо направлять уведомления для начала осуществления деятельности или действия (операции) в соответств</w:t>
      </w:r>
      <w:r>
        <w:t xml:space="preserve">ии с </w:t>
      </w:r>
      <w:hyperlink r:id="rId74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482810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75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482810">
      <w:pPr>
        <w:ind w:firstLine="426"/>
        <w:jc w:val="both"/>
      </w:pPr>
      <w:r>
        <w:t>7) повышать эффективность использования природных и энергетических ресурсов</w:t>
      </w:r>
      <w:r>
        <w:t xml:space="preserve"> и управления ими в процессе осуществления деятельности;</w:t>
      </w:r>
    </w:p>
    <w:p w:rsidR="00000000" w:rsidRDefault="00482810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482810">
      <w:pPr>
        <w:ind w:firstLine="426"/>
        <w:jc w:val="both"/>
      </w:pPr>
      <w:r>
        <w:t>1. Охрана коммерческой тайны з</w:t>
      </w:r>
      <w:r>
        <w:t xml:space="preserve">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76" w:anchor="sub_id=4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482810">
      <w:pPr>
        <w:ind w:firstLine="426"/>
        <w:jc w:val="both"/>
      </w:pPr>
      <w:r>
        <w:t>3. Порядок отнесения информации к категориям до</w:t>
      </w:r>
      <w:r>
        <w:t>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482810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482810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482810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482810">
      <w:pPr>
        <w:ind w:firstLine="426"/>
        <w:jc w:val="both"/>
      </w:pPr>
      <w:r>
        <w:t>3) учет лиц, получивших доступ к коммерческой</w:t>
      </w:r>
      <w:r>
        <w:t xml:space="preserve"> тайне, и (или) лиц, которым эта информация была предоставлена или передана.</w:t>
      </w:r>
    </w:p>
    <w:p w:rsidR="00000000" w:rsidRDefault="00482810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77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</w:t>
      </w:r>
      <w:r>
        <w:t xml:space="preserve">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7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7. Перечень информации, п</w:t>
      </w:r>
      <w:r>
        <w:t xml:space="preserve">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79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48281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1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</w:t>
      </w:r>
      <w:r>
        <w:t>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482810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</w:t>
      </w:r>
      <w:r>
        <w:t xml:space="preserve">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82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</w:t>
      </w:r>
      <w:r>
        <w:t>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8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 xml:space="preserve">12.17 г. № 128-VI 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</w:t>
      </w:r>
      <w:r>
        <w:rPr>
          <w:rStyle w:val="s0"/>
        </w:rPr>
        <w:t>единую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482810">
      <w:pPr>
        <w:ind w:firstLine="426"/>
        <w:jc w:val="both"/>
      </w:pPr>
      <w:r>
        <w:t xml:space="preserve">11. Государственные органы и их </w:t>
      </w:r>
      <w:r>
        <w:t xml:space="preserve">должностные лица несут </w:t>
      </w:r>
      <w:hyperlink r:id="rId84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</w:t>
      </w:r>
      <w:r>
        <w:t xml:space="preserve">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85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</w:t>
      </w:r>
      <w:r>
        <w:t>ублики Казахстан.</w:t>
      </w:r>
    </w:p>
    <w:p w:rsidR="00000000" w:rsidRDefault="00482810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482810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482810">
      <w:pPr>
        <w:ind w:firstLine="426"/>
        <w:jc w:val="both"/>
      </w:pPr>
      <w:r>
        <w:t>1) фамилия, имя, отчество (если он</w:t>
      </w:r>
      <w:r>
        <w:t>о указано в документе, удостоверяющем личность) или наименование индивидуального предпринимателя;</w:t>
      </w:r>
    </w:p>
    <w:p w:rsidR="00000000" w:rsidRDefault="00482810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482810">
      <w:pPr>
        <w:ind w:firstLine="426"/>
        <w:jc w:val="both"/>
      </w:pPr>
      <w:r>
        <w:t>3) идентификационный номер;</w:t>
      </w:r>
    </w:p>
    <w:p w:rsidR="00000000" w:rsidRDefault="00482810">
      <w:pPr>
        <w:ind w:firstLine="426"/>
        <w:jc w:val="both"/>
      </w:pPr>
      <w:r>
        <w:t>4) юридический адрес (место нахождения);</w:t>
      </w:r>
    </w:p>
    <w:p w:rsidR="00000000" w:rsidRDefault="00482810">
      <w:pPr>
        <w:ind w:firstLine="426"/>
        <w:jc w:val="both"/>
      </w:pPr>
      <w:r>
        <w:t>5) вид деятельности;</w:t>
      </w:r>
    </w:p>
    <w:p w:rsidR="00000000" w:rsidRDefault="00482810">
      <w:pPr>
        <w:ind w:firstLine="426"/>
        <w:jc w:val="both"/>
      </w:pPr>
      <w:r>
        <w:t>6) фамилия, им</w:t>
      </w:r>
      <w:r>
        <w:t>я, отчество (если оно указано в документе, удостоверяющем личность) руководителя.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482810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86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482810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Национальным Банком Республики Ка</w:t>
      </w:r>
      <w:r>
        <w:t>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482810">
      <w:pPr>
        <w:ind w:firstLine="426"/>
        <w:jc w:val="both"/>
      </w:pPr>
      <w:r>
        <w:t xml:space="preserve">2. Формы, предназначенные для сбора административных данных, а также методики расчета показателей, должны быть согласованы </w:t>
      </w:r>
      <w:r>
        <w:t xml:space="preserve">с уполномоченным органом в области государственной статистики в порядке, установленном </w:t>
      </w:r>
      <w:hyperlink r:id="rId87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482810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</w:t>
      </w:r>
      <w:r>
        <w:t>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482810">
      <w:pPr>
        <w:ind w:firstLine="426"/>
        <w:jc w:val="both"/>
      </w:pPr>
      <w:r>
        <w:t>Иным физическим лицам запрещается осуществлять индивидуальное предпринимате</w:t>
      </w:r>
      <w:r>
        <w:t>льство.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</w:t>
      </w:r>
      <w:r>
        <w:rPr>
          <w:rStyle w:val="s3"/>
        </w:rPr>
        <w:t>нимателей граждан Российской Федерации»</w:t>
      </w:r>
    </w:p>
    <w:p w:rsidR="00000000" w:rsidRDefault="00482810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482810">
      <w:pPr>
        <w:ind w:firstLine="426"/>
        <w:jc w:val="both"/>
      </w:pPr>
      <w:r>
        <w:t>1. Личное предпринимательство осуществляется одним физическим лицом сам</w:t>
      </w:r>
      <w:r>
        <w:t>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482810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</w:t>
      </w:r>
      <w:r>
        <w:t>упруга не требуется.</w:t>
      </w:r>
    </w:p>
    <w:p w:rsidR="00000000" w:rsidRDefault="00482810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</w:t>
      </w:r>
      <w:r>
        <w:t>конами или брачным договором либо иным соглашением между супругами.</w:t>
      </w:r>
    </w:p>
    <w:p w:rsidR="00000000" w:rsidRDefault="00482810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482810">
      <w:pPr>
        <w:ind w:firstLine="426"/>
        <w:jc w:val="both"/>
      </w:pPr>
      <w:r>
        <w:t>1. Совместное предпринимательство осуществляетс</w:t>
      </w:r>
      <w:r>
        <w:t>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482810">
      <w:pPr>
        <w:ind w:firstLine="426"/>
        <w:jc w:val="both"/>
      </w:pPr>
      <w:r>
        <w:t>2. При совместном предприниматель</w:t>
      </w:r>
      <w:r>
        <w:t>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482810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482810">
      <w:pPr>
        <w:ind w:firstLine="426"/>
        <w:jc w:val="both"/>
      </w:pPr>
      <w:r>
        <w:t>1) предпринимательст</w:t>
      </w:r>
      <w:r>
        <w:t>во супругов, осуществляемое на базе общей совместной собственности супругов;</w:t>
      </w:r>
    </w:p>
    <w:p w:rsidR="00000000" w:rsidRDefault="00482810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482810">
      <w:pPr>
        <w:ind w:firstLine="426"/>
        <w:jc w:val="both"/>
      </w:pPr>
      <w:r>
        <w:t>3) п</w:t>
      </w:r>
      <w:r>
        <w:t>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482810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4. При осуществлении предпринимательства супругов в деловом обороте от имени супр</w:t>
      </w:r>
      <w:r>
        <w:t>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</w:t>
      </w:r>
      <w:r>
        <w:t>ествляется без государственной регистрации.</w:t>
      </w:r>
    </w:p>
    <w:p w:rsidR="00000000" w:rsidRDefault="00482810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</w:t>
      </w:r>
      <w:r>
        <w:t xml:space="preserve"> виде личного предпринимательства.</w:t>
      </w:r>
    </w:p>
    <w:p w:rsidR="00000000" w:rsidRDefault="00482810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89" w:anchor="sub_id=2280000" w:history="1">
        <w:r>
          <w:rPr>
            <w:rStyle w:val="a4"/>
          </w:rPr>
          <w:t>гражданским 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482810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482810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</w:t>
      </w:r>
      <w:r>
        <w:t>ь, что он действует в качестве индивидуального предпринимателя.</w:t>
      </w:r>
    </w:p>
    <w:p w:rsidR="00000000" w:rsidRDefault="00482810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482810">
      <w:pPr>
        <w:ind w:firstLine="426"/>
        <w:jc w:val="both"/>
      </w:pPr>
      <w:r>
        <w:t>4. При осуществле</w:t>
      </w:r>
      <w:r>
        <w:t>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</w:t>
      </w:r>
      <w:r>
        <w:t>лем.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482810">
      <w:pPr>
        <w:ind w:firstLine="426"/>
        <w:jc w:val="both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9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91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Государственная регистрация физических лиц, осуществляющих частное предпринимательство </w:t>
      </w:r>
      <w:r>
        <w:rPr>
          <w:rStyle w:val="s0"/>
        </w:rPr>
        <w:t>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482810">
      <w:pPr>
        <w:jc w:val="both"/>
      </w:pPr>
      <w:bookmarkStart w:id="42" w:name="SUB350200"/>
      <w:bookmarkEnd w:id="42"/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9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94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482810">
      <w:pPr>
        <w:ind w:firstLine="397"/>
        <w:jc w:val="both"/>
      </w:pPr>
      <w:r>
        <w:rPr>
          <w:rStyle w:val="s0"/>
        </w:rPr>
        <w:t>1) используют труд наем</w:t>
      </w:r>
      <w:r>
        <w:rPr>
          <w:rStyle w:val="s0"/>
        </w:rPr>
        <w:t>ных работников на постоянной основе;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95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</w:t>
      </w:r>
      <w:r>
        <w:rPr>
          <w:rStyle w:val="s0"/>
        </w:rPr>
        <w:t xml:space="preserve"> в размере, превышающем 12-кратный </w:t>
      </w:r>
      <w:hyperlink r:id="rId96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97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</w:t>
      </w:r>
      <w:r>
        <w:rPr>
          <w:rStyle w:val="s0"/>
        </w:rPr>
        <w:t xml:space="preserve"> установленных </w:t>
      </w:r>
      <w:hyperlink r:id="rId9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482810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482810">
      <w:pPr>
        <w:ind w:firstLine="397"/>
        <w:jc w:val="both"/>
      </w:pPr>
      <w:r>
        <w:rPr>
          <w:rStyle w:val="s0"/>
        </w:rPr>
        <w:t>2) имущественн</w:t>
      </w:r>
      <w:r>
        <w:rPr>
          <w:rStyle w:val="s0"/>
        </w:rPr>
        <w:t>ого дохода;</w:t>
      </w:r>
    </w:p>
    <w:p w:rsidR="00000000" w:rsidRDefault="00482810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99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</w:t>
      </w:r>
      <w:r>
        <w:rPr>
          <w:rStyle w:val="s0"/>
        </w:rPr>
        <w:t>лучающих доходы от лиц, не являющихся налоговыми агентами;</w:t>
      </w:r>
    </w:p>
    <w:p w:rsidR="00000000" w:rsidRDefault="00482810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</w:t>
      </w:r>
      <w:r>
        <w:rPr>
          <w:rStyle w:val="s0"/>
        </w:rPr>
        <w:t xml:space="preserve">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482810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</w:t>
      </w:r>
      <w:r>
        <w:rPr>
          <w:rStyle w:val="s0"/>
        </w:rPr>
        <w:t>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</w:t>
      </w:r>
      <w:r>
        <w:rPr>
          <w:rStyle w:val="s0"/>
        </w:rPr>
        <w:t>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</w:t>
      </w:r>
      <w:r>
        <w:rPr>
          <w:rStyle w:val="s0"/>
        </w:rPr>
        <w:t>твии с трудовым законодательством Республики Казахстан на основании разрешения трудовому иммигранту;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00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482810">
      <w:pPr>
        <w:ind w:firstLine="397"/>
        <w:jc w:val="both"/>
      </w:pPr>
      <w:r>
        <w:rPr>
          <w:rStyle w:val="s0"/>
        </w:rPr>
        <w:t>9) доходов от личного подсобного хозяйства, учтенного в книге похозяйственно</w:t>
      </w:r>
      <w:r>
        <w:rPr>
          <w:rStyle w:val="s0"/>
        </w:rPr>
        <w:t xml:space="preserve">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</w:t>
      </w:r>
      <w:r>
        <w:rPr>
          <w:rStyle w:val="s0"/>
        </w:rPr>
        <w:t>лицом, занимающимся личным подсобным хозяйством.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01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482810">
      <w:pPr>
        <w:ind w:firstLine="397"/>
        <w:jc w:val="both"/>
      </w:pPr>
      <w:r>
        <w:rPr>
          <w:rStyle w:val="s0"/>
        </w:rPr>
        <w:t>4. Физическое л</w:t>
      </w:r>
      <w:r>
        <w:rPr>
          <w:rStyle w:val="s0"/>
        </w:rPr>
        <w:t xml:space="preserve">ицо, признанное в соответствии со </w:t>
      </w:r>
      <w:hyperlink r:id="rId103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плательщиком единого сово</w:t>
      </w:r>
      <w:r>
        <w:rPr>
          <w:rStyle w:val="s0"/>
        </w:rPr>
        <w:t>купного платежа, вправе не регистрироваться в качестве индивидуального предпринимателя.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43" w:name="SUB360000"/>
      <w:bookmarkEnd w:id="43"/>
      <w:r>
        <w:rPr>
          <w:rStyle w:val="s3"/>
        </w:rPr>
        <w:t xml:space="preserve">См. изменения в статью 36 - </w:t>
      </w:r>
      <w:hyperlink r:id="rId104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</w:t>
      </w:r>
      <w:r>
        <w:rPr>
          <w:rStyle w:val="s3"/>
        </w:rPr>
        <w:t>5 ноября 2020 г.)</w:t>
      </w:r>
    </w:p>
    <w:p w:rsidR="00000000" w:rsidRDefault="00482810">
      <w:pPr>
        <w:jc w:val="both"/>
      </w:pPr>
      <w:r>
        <w:rPr>
          <w:rStyle w:val="s3"/>
        </w:rPr>
        <w:t xml:space="preserve">Статья 36 изложена в редакции </w:t>
      </w:r>
      <w:hyperlink r:id="rId10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0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482810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10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Для государственной регистраци</w:t>
      </w:r>
      <w:r>
        <w:rPr>
          <w:rStyle w:val="s0"/>
        </w:rPr>
        <w:t>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государственных доходов или через госу</w:t>
      </w:r>
      <w:r>
        <w:rPr>
          <w:rStyle w:val="s0"/>
        </w:rPr>
        <w:t xml:space="preserve">дарственную информационную систему разрешений и уведомлений уведомление по </w:t>
      </w:r>
      <w:hyperlink r:id="rId109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482810">
      <w:pPr>
        <w:ind w:firstLine="400"/>
        <w:jc w:val="both"/>
      </w:pPr>
      <w:r>
        <w:rPr>
          <w:rStyle w:val="s0"/>
        </w:rPr>
        <w:t>В случае регистрации со</w:t>
      </w:r>
      <w:r>
        <w:rPr>
          <w:rStyle w:val="s0"/>
        </w:rPr>
        <w:t>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482810">
      <w:pPr>
        <w:ind w:firstLine="400"/>
        <w:jc w:val="both"/>
      </w:pPr>
      <w:r>
        <w:rPr>
          <w:rStyle w:val="s0"/>
        </w:rPr>
        <w:t>В случае, если заявитель не достиг совершенн</w:t>
      </w:r>
      <w:r>
        <w:rPr>
          <w:rStyle w:val="s0"/>
        </w:rPr>
        <w:t>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</w:t>
      </w:r>
      <w:r>
        <w:rPr>
          <w:rStyle w:val="s0"/>
        </w:rPr>
        <w:t>него полностью дееспособным.</w:t>
      </w:r>
    </w:p>
    <w:p w:rsidR="00000000" w:rsidRDefault="00482810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110" w:history="1">
        <w:r>
          <w:rPr>
            <w:rStyle w:val="a5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экстремизма, в соответствии с</w:t>
      </w:r>
      <w:r>
        <w:rPr>
          <w:rStyle w:val="s0"/>
        </w:rPr>
        <w:t xml:space="preserve"> законодательством Республики Казахстан не вправе подавать уведомление.</w:t>
      </w:r>
    </w:p>
    <w:p w:rsidR="00000000" w:rsidRDefault="00482810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</w:t>
      </w:r>
      <w:r>
        <w:rPr>
          <w:rStyle w:val="s0"/>
        </w:rPr>
        <w:t>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482810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</w:t>
      </w:r>
      <w:r>
        <w:rPr>
          <w:rStyle w:val="s0"/>
        </w:rPr>
        <w:t>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482810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</w:t>
      </w:r>
      <w:r>
        <w:rPr>
          <w:rStyle w:val="s0"/>
        </w:rPr>
        <w:t>ом веб-портала «электронного правительства» либо в явочном порядке на бумажном носителе.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 </w:t>
      </w:r>
    </w:p>
    <w:p w:rsidR="00000000" w:rsidRDefault="00482810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11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</w:t>
      </w:r>
      <w:r>
        <w:rPr>
          <w:rStyle w:val="s3"/>
        </w:rPr>
        <w:t>йствие с 1 января 2017 г.) (</w:t>
      </w:r>
      <w:hyperlink r:id="rId11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46" w:name="SUB380000"/>
      <w:bookmarkEnd w:id="46"/>
      <w:r>
        <w:rPr>
          <w:rStyle w:val="s3"/>
        </w:rPr>
        <w:t xml:space="preserve">См. изменения в статью 38 - </w:t>
      </w:r>
      <w:hyperlink r:id="rId113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</w:t>
      </w:r>
      <w:r>
        <w:rPr>
          <w:rStyle w:val="s3"/>
        </w:rPr>
        <w:t>20 г. № 325-VI (вводятся в действие с 15 ноября 2020 г.)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482810">
      <w:pPr>
        <w:ind w:firstLine="426"/>
        <w:jc w:val="both"/>
      </w:pPr>
      <w:r>
        <w:t xml:space="preserve">1. Деятельность индивидуального предпринимателя может быть прекращена в добровольном либо принудительном порядке, а также в случае </w:t>
      </w:r>
      <w:r>
        <w:t>наступления обстоятельств, предусмотренных настоящим Кодексом.</w:t>
      </w:r>
    </w:p>
    <w:p w:rsidR="00000000" w:rsidRDefault="00482810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</w:t>
      </w:r>
      <w:r>
        <w:t>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482810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</w:t>
      </w:r>
      <w:r>
        <w:t xml:space="preserve">ан государственных доходов </w:t>
      </w:r>
      <w:hyperlink r:id="rId114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482810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482810">
      <w:pPr>
        <w:jc w:val="both"/>
      </w:pPr>
      <w:r>
        <w:rPr>
          <w:rStyle w:val="s3"/>
        </w:rPr>
        <w:t xml:space="preserve">См. </w:t>
      </w:r>
      <w:hyperlink r:id="rId115" w:history="1">
        <w:r>
          <w:rPr>
            <w:rStyle w:val="a5"/>
            <w:i/>
            <w:iCs/>
          </w:rPr>
          <w:t>О</w:t>
        </w:r>
        <w:r>
          <w:rPr>
            <w:rStyle w:val="a5"/>
            <w:i/>
            <w:iCs/>
          </w:rPr>
          <w:t>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482810">
      <w:pPr>
        <w:ind w:firstLine="426"/>
        <w:jc w:val="both"/>
      </w:pPr>
      <w:r>
        <w:t>2. В принудительном порядке деятельность индивидуального предпринимателя прекращает</w:t>
      </w:r>
      <w:r>
        <w:t>ся по решению суда в случаях:</w:t>
      </w:r>
    </w:p>
    <w:p w:rsidR="00000000" w:rsidRDefault="00482810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16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17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482810">
      <w:pPr>
        <w:ind w:firstLine="426"/>
        <w:jc w:val="both"/>
      </w:pPr>
      <w:r>
        <w:t>3) осуществления деятельности с неод</w:t>
      </w:r>
      <w:r>
        <w:t>нократными в течение календарного года или грубыми нарушениями законодательства Республики Казахстан;</w:t>
      </w:r>
    </w:p>
    <w:p w:rsidR="00000000" w:rsidRDefault="00482810">
      <w:pPr>
        <w:ind w:firstLine="426"/>
        <w:jc w:val="both"/>
      </w:pPr>
      <w:r>
        <w:t>4) объявления его умершим;</w:t>
      </w:r>
    </w:p>
    <w:p w:rsidR="00000000" w:rsidRDefault="00482810">
      <w:pPr>
        <w:jc w:val="both"/>
      </w:pPr>
      <w:bookmarkStart w:id="47" w:name="SUB380205"/>
      <w:bookmarkEnd w:id="47"/>
      <w:r>
        <w:rPr>
          <w:rStyle w:val="s3"/>
        </w:rPr>
        <w:t xml:space="preserve">Подпункт 5 </w:t>
      </w:r>
      <w:hyperlink w:anchor="sub324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482810">
      <w:pPr>
        <w:ind w:firstLine="400"/>
        <w:jc w:val="both"/>
      </w:pPr>
      <w:r>
        <w:rPr>
          <w:rStyle w:val="s0"/>
        </w:rPr>
        <w:t>5) включения его в перечень организаций и л</w:t>
      </w:r>
      <w:r>
        <w:rPr>
          <w:rStyle w:val="s0"/>
        </w:rPr>
        <w:t xml:space="preserve">иц, связанных с финансированием терроризма и экстремизма, в соответствии с </w:t>
      </w:r>
      <w:hyperlink r:id="rId118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>6) признания его безвестно отсутствующим;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7 в соответствии с </w:t>
      </w:r>
      <w:hyperlink r:id="rId119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120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482810">
      <w:pPr>
        <w:ind w:firstLine="426"/>
        <w:jc w:val="both"/>
      </w:pPr>
      <w:r>
        <w:t xml:space="preserve">3. Деятельность индивидуального предпринимателя, помимо </w:t>
      </w:r>
      <w:r>
        <w:t>оснований, предусмотренных настоящей статьей, прекращается также в следующих случаях:</w:t>
      </w:r>
    </w:p>
    <w:p w:rsidR="00000000" w:rsidRDefault="00482810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482810">
      <w:pPr>
        <w:ind w:firstLine="426"/>
        <w:jc w:val="both"/>
      </w:pPr>
      <w:r>
        <w:t>2) семейного предпринимательства и п</w:t>
      </w:r>
      <w:r>
        <w:t>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482810">
      <w:pPr>
        <w:ind w:firstLine="426"/>
        <w:jc w:val="both"/>
      </w:pPr>
      <w:r>
        <w:t xml:space="preserve">3) установленных </w:t>
      </w:r>
      <w:hyperlink r:id="rId121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482810">
      <w:pPr>
        <w:jc w:val="both"/>
      </w:pPr>
      <w:r>
        <w:rPr>
          <w:rStyle w:val="s3"/>
        </w:rPr>
        <w:t>Пункт дополнен подпунктом 4 в соответст</w:t>
      </w:r>
      <w:r>
        <w:rPr>
          <w:rStyle w:val="s3"/>
        </w:rPr>
        <w:t xml:space="preserve">вии с </w:t>
      </w:r>
      <w:hyperlink r:id="rId12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482810">
      <w:pPr>
        <w:ind w:firstLine="426"/>
        <w:jc w:val="both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</w:t>
      </w:r>
      <w:r>
        <w:t>ного банкротом по решению суда.</w:t>
      </w:r>
    </w:p>
    <w:p w:rsidR="00000000" w:rsidRDefault="00482810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</w:t>
      </w:r>
      <w:r>
        <w:t>ения суда, вступившего в законную силу, а также в случаях, установленных пунктом 3 настоящей статьи.</w:t>
      </w:r>
    </w:p>
    <w:p w:rsidR="00000000" w:rsidRDefault="00482810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</w:t>
      </w:r>
      <w:r>
        <w:t>ния этой информации на интернет-ресурсе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482810">
      <w:pPr>
        <w:ind w:firstLine="426"/>
        <w:jc w:val="both"/>
      </w:pPr>
      <w:r>
        <w:t>5. При осуществлении индивидуального предпринимательства без регистрации в установл</w:t>
      </w:r>
      <w:r>
        <w:t>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482810">
      <w:pPr>
        <w:ind w:firstLine="426"/>
        <w:jc w:val="both"/>
      </w:pPr>
      <w:r>
        <w:t>6. Для субъектов малого предпринимательства, не имеющих неи</w:t>
      </w:r>
      <w:r>
        <w:t xml:space="preserve">сполненных обязательств и отнесенных государственными органами к категории субъектов с незначительной и средней степенями риска, </w:t>
      </w:r>
      <w:hyperlink r:id="rId123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</w:t>
      </w:r>
      <w:r>
        <w:t>ся упрощенный порядок реорганизации и добровольной ликвидации.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482810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24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482810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2. При осуществлении личного предпр</w:t>
      </w:r>
      <w:r>
        <w:t>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 xml:space="preserve">Статья 41. </w:t>
      </w:r>
      <w:r>
        <w:rPr>
          <w:rStyle w:val="s1"/>
        </w:rPr>
        <w:t>Понятие и формы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</w:t>
      </w:r>
      <w:r>
        <w:t>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482810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482810">
      <w:pPr>
        <w:ind w:firstLine="426"/>
        <w:jc w:val="both"/>
      </w:pPr>
      <w:r>
        <w:t>1) крестьянского хозяйства, в котором предпринимательская деятельность осуществ</w:t>
      </w:r>
      <w:r>
        <w:t>ляется в форме семейного предпринимательства, основанного на базе общей совместной собственности;</w:t>
      </w:r>
    </w:p>
    <w:p w:rsidR="00000000" w:rsidRDefault="00482810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482810">
      <w:pPr>
        <w:ind w:firstLine="426"/>
        <w:jc w:val="both"/>
      </w:pPr>
      <w:r>
        <w:t>3) фермерского хозяйства, организованного в форме простого товарищества на</w:t>
      </w:r>
      <w:r>
        <w:t xml:space="preserve"> базе общей долевой собственности на основе договора о совместной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</w:t>
      </w:r>
      <w:r>
        <w:t>лман, достигший восемнадцати лет.</w:t>
      </w:r>
    </w:p>
    <w:p w:rsidR="00000000" w:rsidRDefault="00482810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</w:t>
      </w:r>
      <w:r>
        <w:t>шки, бабушки, внуки) и другие лица, совместно ведущие общее хозяйство.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482810">
      <w:pPr>
        <w:ind w:firstLine="426"/>
        <w:jc w:val="both"/>
      </w:pPr>
      <w:r>
        <w:t>1) представлять интересы крестьянского и</w:t>
      </w:r>
      <w:r>
        <w:t>ли фермерского хозяйства в отношениях с физическими и юридическими лицами;</w:t>
      </w:r>
    </w:p>
    <w:p w:rsidR="00000000" w:rsidRDefault="00482810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482810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</w:t>
      </w:r>
      <w:r>
        <w:t>тсутствия;</w:t>
      </w:r>
    </w:p>
    <w:p w:rsidR="00000000" w:rsidRDefault="00482810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482810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482810">
      <w:pPr>
        <w:ind w:firstLine="426"/>
        <w:jc w:val="both"/>
      </w:pPr>
      <w:r>
        <w:t>6)</w:t>
      </w:r>
      <w:r>
        <w:t xml:space="preserve">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482810">
      <w:pPr>
        <w:ind w:firstLine="426"/>
        <w:jc w:val="both"/>
      </w:pPr>
      <w:r>
        <w:t>7) осуществлять иные права, предусмотренные настоящим Кодексом и з</w:t>
      </w:r>
      <w:r>
        <w:t>аконами Республики Казахстан.</w:t>
      </w:r>
    </w:p>
    <w:p w:rsidR="00000000" w:rsidRDefault="00482810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482810">
      <w:pPr>
        <w:ind w:firstLine="426"/>
        <w:jc w:val="both"/>
      </w:pPr>
      <w:r>
        <w:t>1) организовывать ведение учета и отчетности крестьянского или фермерского хозяйства;</w:t>
      </w:r>
    </w:p>
    <w:p w:rsidR="00000000" w:rsidRDefault="00482810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482810">
      <w:pPr>
        <w:ind w:firstLine="426"/>
        <w:jc w:val="both"/>
      </w:pPr>
      <w:r>
        <w:t>3) создавать условия труда для членов крестьянского или фермерского хозяйства;</w:t>
      </w:r>
    </w:p>
    <w:p w:rsidR="00000000" w:rsidRDefault="00482810">
      <w:pPr>
        <w:ind w:firstLine="426"/>
        <w:jc w:val="both"/>
      </w:pPr>
      <w:r>
        <w:t>4) при</w:t>
      </w:r>
      <w:r>
        <w:t xml:space="preserve"> принятии наемных работников заключать трудовые договоры, издавать акты работодателя в соответствии с </w:t>
      </w:r>
      <w:hyperlink r:id="rId125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>5) осуществлять иные обязанности, предус</w:t>
      </w:r>
      <w:r>
        <w:t>мотренные настоящим Кодексом и законами Республики Казахстан.</w:t>
      </w:r>
    </w:p>
    <w:p w:rsidR="00000000" w:rsidRDefault="00482810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482810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</w:t>
      </w:r>
      <w:r>
        <w:t>рского хозяйства;</w:t>
      </w:r>
    </w:p>
    <w:p w:rsidR="00000000" w:rsidRDefault="00482810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482810">
      <w:pPr>
        <w:ind w:firstLine="426"/>
        <w:jc w:val="both"/>
      </w:pPr>
      <w:r>
        <w:t>3) обращаться к общему собранию членов кр</w:t>
      </w:r>
      <w:r>
        <w:t>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482810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хозяйства</w:t>
      </w:r>
      <w:r>
        <w:t xml:space="preserve"> в случае нарушения их прав и законных интересов;</w:t>
      </w:r>
    </w:p>
    <w:p w:rsidR="00000000" w:rsidRDefault="00482810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482810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482810">
      <w:pPr>
        <w:ind w:firstLine="426"/>
        <w:jc w:val="both"/>
      </w:pPr>
      <w:r>
        <w:t>1) выполнять решения общего собрания членов крестьян</w:t>
      </w:r>
      <w:r>
        <w:t>ского или фермерского хозяйства;</w:t>
      </w:r>
    </w:p>
    <w:p w:rsidR="00000000" w:rsidRDefault="00482810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482810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482810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Крестьянское или фермерское хозяйство создается на добровольных началах и счи</w:t>
      </w:r>
      <w:r>
        <w:t xml:space="preserve">тается созданным с момента </w:t>
      </w:r>
      <w:hyperlink r:id="rId12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</w:t>
      </w:r>
      <w:r>
        <w:t xml:space="preserve"> после регистрации в качестве индивидуального предпринимателя.</w:t>
      </w:r>
    </w:p>
    <w:p w:rsidR="00000000" w:rsidRDefault="00482810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2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482810">
      <w:pPr>
        <w:ind w:firstLine="426"/>
        <w:jc w:val="both"/>
      </w:pPr>
      <w:r>
        <w:t xml:space="preserve">1. Крестьянское или фермерское хозяйство является равноправной производственной единицей </w:t>
      </w:r>
      <w:r>
        <w:t>сельского хозяйства в Республике Казахстан.</w:t>
      </w:r>
    </w:p>
    <w:p w:rsidR="00000000" w:rsidRDefault="00482810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</w:t>
      </w:r>
      <w:r>
        <w:t xml:space="preserve"> связанные с ведением хозяйства.</w:t>
      </w:r>
    </w:p>
    <w:p w:rsidR="00000000" w:rsidRDefault="00482810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482810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482810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</w:t>
      </w:r>
      <w:r>
        <w:t xml:space="preserve">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29" w:history="1">
        <w:r>
          <w:rPr>
            <w:rStyle w:val="a4"/>
          </w:rPr>
          <w:t>законодательством</w:t>
        </w:r>
      </w:hyperlink>
      <w:r>
        <w:t xml:space="preserve"> Республики Казахст</w:t>
      </w:r>
      <w:r>
        <w:t>ан о страховании и страховой деятельности;</w:t>
      </w:r>
    </w:p>
    <w:p w:rsidR="00000000" w:rsidRDefault="00482810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</w:t>
      </w:r>
      <w:r>
        <w:t xml:space="preserve"> любой организации.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482810">
      <w:pPr>
        <w:ind w:firstLine="426"/>
        <w:jc w:val="both"/>
      </w:pPr>
      <w:r>
        <w:t>Имущество фермерского хозяй</w:t>
      </w:r>
      <w:r>
        <w:t xml:space="preserve">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3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482810">
      <w:pPr>
        <w:ind w:firstLine="426"/>
        <w:jc w:val="both"/>
      </w:pPr>
      <w:r>
        <w:t>Имущество фер</w:t>
      </w:r>
      <w:r>
        <w:t>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482810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</w:t>
      </w:r>
      <w:r>
        <w:t>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</w:t>
      </w:r>
      <w:r>
        <w:t>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482810">
      <w:pPr>
        <w:ind w:firstLine="426"/>
        <w:jc w:val="both"/>
      </w:pPr>
      <w:r>
        <w:t>3. Плоды, продукция и доходы, полученные в результате деятел</w:t>
      </w:r>
      <w:r>
        <w:t>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482810">
      <w:pPr>
        <w:ind w:firstLine="426"/>
        <w:jc w:val="both"/>
      </w:pPr>
      <w:r>
        <w:t>4. Имущественные отношения членов крестьянского или фермерского х</w:t>
      </w:r>
      <w:r>
        <w:t xml:space="preserve">озяйства регулируются соответствующими нормами </w:t>
      </w:r>
      <w:hyperlink r:id="rId131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32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5. Имущество и п</w:t>
      </w:r>
      <w:r>
        <w:t xml:space="preserve">раво на земельный участок крестьянского или фермерского хозяйства наследуются в порядке, предусмотренном </w:t>
      </w:r>
      <w:hyperlink r:id="rId133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земельн</w:t>
      </w:r>
      <w:r>
        <w:rPr>
          <w:rStyle w:val="s1"/>
        </w:rPr>
        <w:t>ого участка для ведения крестьянского или фермерского хозяйства</w:t>
      </w:r>
    </w:p>
    <w:p w:rsidR="00000000" w:rsidRDefault="00482810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34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482810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482810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482810">
      <w:pPr>
        <w:ind w:firstLine="426"/>
        <w:jc w:val="both"/>
      </w:pPr>
      <w:r>
        <w:t xml:space="preserve">4. </w:t>
      </w:r>
      <w:r>
        <w:t xml:space="preserve">Порядок заключения договора о найме в крестьянском или фермерском хозяйстве определяется </w:t>
      </w:r>
      <w:hyperlink r:id="rId135" w:anchor="sub_id=24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5. Члены крестьянского или фермерс</w:t>
      </w:r>
      <w:r>
        <w:t>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482810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</w:t>
      </w:r>
      <w:r>
        <w:t>я, социального страхования в соответствии с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482810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</w:t>
      </w:r>
      <w:r>
        <w:t>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482810">
      <w:pPr>
        <w:ind w:firstLine="426"/>
        <w:jc w:val="both"/>
      </w:pPr>
      <w:r>
        <w:t>2. При прекращении деятельности крестьянс</w:t>
      </w:r>
      <w:r>
        <w:t>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482810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482810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</w:t>
      </w:r>
      <w:r>
        <w:t xml:space="preserve">рского хозяйства регулируются </w:t>
      </w:r>
      <w:hyperlink r:id="rId136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482810">
      <w:pPr>
        <w:ind w:firstLine="426"/>
        <w:jc w:val="center"/>
      </w:pPr>
      <w:r>
        <w:rPr>
          <w:b/>
          <w:bCs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50. Предпринимательство негос</w:t>
      </w:r>
      <w:r>
        <w:rPr>
          <w:rStyle w:val="s1"/>
        </w:rPr>
        <w:t>ударственных юридических лиц</w:t>
      </w:r>
    </w:p>
    <w:p w:rsidR="00000000" w:rsidRDefault="00482810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482810">
      <w:pPr>
        <w:ind w:firstLine="426"/>
        <w:jc w:val="both"/>
      </w:pPr>
      <w:r>
        <w:t xml:space="preserve">2. Организационно-правовыми </w:t>
      </w:r>
      <w:r>
        <w:t>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482810">
      <w:pPr>
        <w:ind w:firstLine="426"/>
        <w:jc w:val="both"/>
      </w:pPr>
      <w:r>
        <w:t>3. Некоммерческая организация может заниматься предпринимательской деятельностью лишь постольку, поскол</w:t>
      </w:r>
      <w:r>
        <w:t>ьку это соответствует ее уставным целям.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482810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</w:t>
      </w:r>
      <w:r>
        <w:t>снованные на праве:</w:t>
      </w:r>
    </w:p>
    <w:p w:rsidR="00000000" w:rsidRDefault="00482810">
      <w:pPr>
        <w:ind w:firstLine="426"/>
        <w:jc w:val="both"/>
      </w:pPr>
      <w:r>
        <w:t>1) хозяйственного ведения;</w:t>
      </w:r>
    </w:p>
    <w:p w:rsidR="00000000" w:rsidRDefault="00482810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482810">
      <w:pPr>
        <w:ind w:firstLine="426"/>
        <w:jc w:val="both"/>
      </w:pPr>
      <w:r>
        <w:t xml:space="preserve"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</w:t>
      </w:r>
      <w:r>
        <w:t>ведения и отвечающая по своим обязательствам всем принадлежащим ей имуществом.</w:t>
      </w:r>
    </w:p>
    <w:p w:rsidR="00000000" w:rsidRDefault="00482810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регистрация юридиче</w:t>
      </w:r>
      <w:r>
        <w:rPr>
          <w:rStyle w:val="s1"/>
        </w:rPr>
        <w:t>ских лиц, относящихся к субъектам предпринимательства, и учетная регистрация их филиалов и представительств</w:t>
      </w:r>
    </w:p>
    <w:p w:rsidR="00000000" w:rsidRDefault="00482810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</w:t>
      </w:r>
      <w:r>
        <w:t>ции независимо от целей их создания, рода и характера их деятельности, состава участников (членов).</w:t>
      </w:r>
    </w:p>
    <w:p w:rsidR="00000000" w:rsidRDefault="00482810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</w:t>
      </w:r>
      <w:r>
        <w:t>й регистрации без приобретения ими права юридического лица.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37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38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</w:t>
      </w:r>
      <w:r>
        <w:rPr>
          <w:rStyle w:val="s0"/>
        </w:rPr>
        <w:t xml:space="preserve">нная корпорация «Правительство для граждан» (регистрирующий орган), за исключением случаев, предусмотренных </w:t>
      </w:r>
      <w:hyperlink r:id="rId139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4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</w:t>
      </w:r>
      <w:r>
        <w:t>рации юридических лиц и учетной регистрации филиалов и представительств.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482810">
      <w:pPr>
        <w:ind w:firstLine="426"/>
        <w:jc w:val="both"/>
      </w:pPr>
      <w:r>
        <w:t>1. Реорганизация или ликвидация юридического лица, являющегося субъектом предприни</w:t>
      </w:r>
      <w:r>
        <w:t xml:space="preserve">мательства, осуществляется в соответствии с </w:t>
      </w:r>
      <w:hyperlink r:id="rId141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</w:t>
      </w:r>
      <w:r>
        <w:t>.</w:t>
      </w:r>
    </w:p>
    <w:p w:rsidR="00000000" w:rsidRDefault="00482810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482810">
      <w:pPr>
        <w:ind w:firstLine="426"/>
        <w:jc w:val="both"/>
      </w:pPr>
      <w:r>
        <w:t>3. Процедура реабилитации и банкротства юридического лица осущ</w:t>
      </w:r>
      <w:r>
        <w:t xml:space="preserve">ествляется в порядке, установленном </w:t>
      </w:r>
      <w:hyperlink r:id="rId1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482810">
      <w:pPr>
        <w:ind w:firstLine="426"/>
        <w:jc w:val="center"/>
      </w:pPr>
      <w:r>
        <w:rPr>
          <w:b/>
          <w:bCs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482810">
      <w:pPr>
        <w:ind w:firstLine="426"/>
        <w:jc w:val="both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</w:t>
      </w:r>
      <w:r>
        <w:t>иты общих интересов субъектов предпринимательства.</w:t>
      </w:r>
    </w:p>
    <w:p w:rsidR="00000000" w:rsidRDefault="00482810">
      <w:pPr>
        <w:ind w:firstLine="426"/>
        <w:jc w:val="both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</w:t>
      </w:r>
      <w:r>
        <w:t>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482810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482810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482810">
      <w:pPr>
        <w:ind w:firstLine="426"/>
        <w:jc w:val="both"/>
      </w:pPr>
      <w:r>
        <w:t>2) недопущении принятия решений, не соответствующих осн</w:t>
      </w:r>
      <w:r>
        <w:t>овным направлениям внутренней и внешней политики государства;</w:t>
      </w:r>
    </w:p>
    <w:p w:rsidR="00000000" w:rsidRDefault="00482810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482810">
      <w:pPr>
        <w:ind w:firstLine="426"/>
        <w:jc w:val="both"/>
      </w:pPr>
      <w:r>
        <w:t>4) прозрачности деятельности, подотчетности, ответственности перед сво</w:t>
      </w:r>
      <w:r>
        <w:t>ими членами;</w:t>
      </w:r>
    </w:p>
    <w:p w:rsidR="00000000" w:rsidRDefault="00482810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482810">
      <w:pPr>
        <w:ind w:firstLine="426"/>
        <w:jc w:val="both"/>
      </w:pPr>
      <w:r>
        <w:t xml:space="preserve">1. </w:t>
      </w:r>
      <w:hyperlink r:id="rId143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</w:t>
      </w:r>
      <w:r>
        <w:t>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</w:t>
      </w:r>
      <w:r>
        <w:t xml:space="preserve"> предпринимателей и (или) юридических лиц в форме ассоциации (союза) (далее - ассоциация (союз).</w:t>
      </w:r>
    </w:p>
    <w:p w:rsidR="00000000" w:rsidRDefault="00482810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482810">
      <w:pPr>
        <w:ind w:firstLine="426"/>
        <w:jc w:val="both"/>
      </w:pPr>
      <w:r>
        <w:t>3. Задачами Национальной палаты являются:</w:t>
      </w:r>
    </w:p>
    <w:p w:rsidR="00000000" w:rsidRDefault="00482810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482810">
      <w:pPr>
        <w:ind w:firstLine="426"/>
        <w:jc w:val="both"/>
      </w:pPr>
      <w:r>
        <w:t xml:space="preserve">2) </w:t>
      </w:r>
      <w:r>
        <w:t>представление, обеспечение и защита прав и законных интересов субъектов предпринимательства;</w:t>
      </w:r>
    </w:p>
    <w:p w:rsidR="00000000" w:rsidRDefault="00482810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482810">
      <w:pPr>
        <w:ind w:firstLine="426"/>
        <w:jc w:val="both"/>
      </w:pPr>
      <w:r>
        <w:t>4) содействие созданию благоприятных</w:t>
      </w:r>
      <w:r>
        <w:t xml:space="preserve">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482810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482810">
      <w:pPr>
        <w:ind w:firstLine="426"/>
        <w:jc w:val="both"/>
      </w:pPr>
      <w:r>
        <w:t xml:space="preserve">6) иные задачи, </w:t>
      </w:r>
      <w:r>
        <w:t>предусмотренные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482810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</w:t>
      </w:r>
      <w:r>
        <w:t>нимательства в органах управления и рабочих органах Национальной палаты.</w:t>
      </w:r>
    </w:p>
    <w:p w:rsidR="00000000" w:rsidRDefault="00482810">
      <w:pPr>
        <w:ind w:firstLine="426"/>
        <w:jc w:val="both"/>
      </w:pPr>
      <w:r>
        <w:t>2. В систему Национальной палаты входят:</w:t>
      </w:r>
    </w:p>
    <w:p w:rsidR="00000000" w:rsidRDefault="00482810">
      <w:pPr>
        <w:ind w:firstLine="426"/>
        <w:jc w:val="both"/>
      </w:pPr>
      <w:r>
        <w:t>1) на республиканском уровне:</w:t>
      </w:r>
    </w:p>
    <w:p w:rsidR="00000000" w:rsidRDefault="00482810">
      <w:pPr>
        <w:ind w:firstLine="426"/>
        <w:jc w:val="both"/>
      </w:pPr>
      <w:r>
        <w:t>Национальная палата;</w:t>
      </w:r>
    </w:p>
    <w:p w:rsidR="00000000" w:rsidRDefault="00482810">
      <w:pPr>
        <w:ind w:firstLine="426"/>
        <w:jc w:val="both"/>
      </w:pPr>
      <w:r>
        <w:t xml:space="preserve">аккредитованные в Национальной палате республиканские межотраслевые, отраслевые ассоциации </w:t>
      </w:r>
      <w:r>
        <w:t>(союзы), а также республиканские ассоциации (союзы) малого, среднего и (или) крупного предпринимательства;</w:t>
      </w:r>
    </w:p>
    <w:p w:rsidR="00000000" w:rsidRDefault="00482810">
      <w:pPr>
        <w:ind w:firstLine="426"/>
        <w:jc w:val="both"/>
      </w:pPr>
      <w:r>
        <w:t>2) на территориальном уровне:</w:t>
      </w:r>
    </w:p>
    <w:p w:rsidR="00000000" w:rsidRDefault="00482810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482810">
      <w:pPr>
        <w:ind w:firstLine="426"/>
        <w:jc w:val="both"/>
      </w:pPr>
      <w:r>
        <w:t>аккредитов</w:t>
      </w:r>
      <w:r>
        <w:t>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482810">
      <w:pPr>
        <w:ind w:firstLine="426"/>
        <w:jc w:val="both"/>
      </w:pPr>
      <w:r>
        <w:t>аккредитованные в региональных палатах областные, городов об</w:t>
      </w:r>
      <w:r>
        <w:t>ластного, республиканского значения и столицы ассоциации (союзы);</w:t>
      </w:r>
    </w:p>
    <w:p w:rsidR="00000000" w:rsidRDefault="00482810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482810">
      <w:pPr>
        <w:ind w:firstLine="426"/>
        <w:jc w:val="both"/>
      </w:pPr>
      <w:r>
        <w:t>3) на городском и районном уровнях:</w:t>
      </w:r>
    </w:p>
    <w:p w:rsidR="00000000" w:rsidRDefault="00482810">
      <w:pPr>
        <w:ind w:firstLine="426"/>
        <w:jc w:val="both"/>
      </w:pPr>
      <w:r>
        <w:t>филиалы региональных палат в районах соответствующих облас</w:t>
      </w:r>
      <w:r>
        <w:t>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482810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44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482810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482810">
      <w:pPr>
        <w:ind w:firstLine="426"/>
        <w:jc w:val="both"/>
      </w:pPr>
      <w:r>
        <w:t>6) Уполномоченный по защите прав пр</w:t>
      </w:r>
      <w:r>
        <w:t>едпринимателей Казахстана.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482810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482810">
      <w:pPr>
        <w:ind w:firstLine="426"/>
        <w:jc w:val="both"/>
      </w:pPr>
      <w:r>
        <w:t>1) самостоятельности;</w:t>
      </w:r>
    </w:p>
    <w:p w:rsidR="00000000" w:rsidRDefault="00482810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482810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482810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482810">
      <w:pPr>
        <w:ind w:firstLine="426"/>
        <w:jc w:val="both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482810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482810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482810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482810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482810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45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46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</w:t>
      </w:r>
      <w:r>
        <w:rPr>
          <w:rStyle w:val="s0"/>
        </w:rPr>
        <w:t xml:space="preserve"> организациях, а также государственных предприятий, если иное не установлено настоящим пунктом.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47" w:anchor="sub_id=210000" w:history="1">
        <w:r>
          <w:rPr>
            <w:rStyle w:val="a4"/>
          </w:rPr>
          <w:t>членами (участниками) саморегул</w:t>
        </w:r>
        <w:r>
          <w:rPr>
            <w:rStyle w:val="a4"/>
          </w:rPr>
          <w:t>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482810">
      <w:pPr>
        <w:ind w:firstLine="400"/>
        <w:jc w:val="both"/>
      </w:pPr>
      <w:r>
        <w:rPr>
          <w:rStyle w:val="s19"/>
        </w:rPr>
        <w:t> </w:t>
      </w:r>
    </w:p>
    <w:p w:rsidR="00000000" w:rsidRDefault="00482810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482810">
      <w:pPr>
        <w:ind w:firstLine="426"/>
        <w:jc w:val="both"/>
      </w:pPr>
      <w:r>
        <w:t>1. Членами Нацио</w:t>
      </w:r>
      <w:r>
        <w:t xml:space="preserve">нальной палаты являются субъекты предпринимательства, если иное не установлено настоящим Кодексом и </w:t>
      </w:r>
      <w:hyperlink r:id="rId148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</w:t>
      </w:r>
      <w:r>
        <w:t>публики Казахстан».</w:t>
      </w:r>
    </w:p>
    <w:p w:rsidR="00000000" w:rsidRDefault="00482810">
      <w:pPr>
        <w:ind w:firstLine="426"/>
        <w:jc w:val="both"/>
      </w:pPr>
      <w:r>
        <w:t>2. Члены Национальной палаты вправе:</w:t>
      </w:r>
    </w:p>
    <w:p w:rsidR="00000000" w:rsidRDefault="00482810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482810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482810">
      <w:pPr>
        <w:ind w:firstLine="426"/>
        <w:jc w:val="both"/>
      </w:pPr>
      <w:r>
        <w:t>3) обращатьс</w:t>
      </w:r>
      <w:r>
        <w:t>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482810">
      <w:pPr>
        <w:ind w:firstLine="426"/>
        <w:jc w:val="both"/>
      </w:pPr>
      <w:r>
        <w:t>4) участвовать в управлении Национальной палат</w:t>
      </w:r>
      <w:r>
        <w:t xml:space="preserve">ой в порядке, предусмотренном </w:t>
      </w:r>
      <w:hyperlink r:id="rId149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482810">
      <w:pPr>
        <w:ind w:firstLine="426"/>
        <w:jc w:val="both"/>
      </w:pPr>
      <w:r>
        <w:t>5) проходить обучени</w:t>
      </w:r>
      <w:r>
        <w:t>е, переподготовку и повышение квалификации, организуемые Национальной палатой;</w:t>
      </w:r>
    </w:p>
    <w:p w:rsidR="00000000" w:rsidRDefault="00482810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482810">
      <w:pPr>
        <w:ind w:firstLine="426"/>
        <w:jc w:val="both"/>
      </w:pPr>
      <w:r>
        <w:t>7) заслушивать отчеты о деятельности Национальн</w:t>
      </w:r>
      <w:r>
        <w:t>ой палаты в порядке, предусмотренном ее уставом;</w:t>
      </w:r>
    </w:p>
    <w:p w:rsidR="00000000" w:rsidRDefault="00482810">
      <w:pPr>
        <w:ind w:firstLine="426"/>
        <w:jc w:val="both"/>
      </w:pPr>
      <w:r>
        <w:t>8) пользоваться иными правами, предусмотренными законами Республики Казахстан.</w:t>
      </w:r>
    </w:p>
    <w:p w:rsidR="00000000" w:rsidRDefault="00482810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482810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482810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482810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</w:t>
      </w:r>
      <w:r>
        <w:rPr>
          <w:rStyle w:val="s1"/>
        </w:rPr>
        <w:t>тенция Национальной палаты</w:t>
      </w:r>
    </w:p>
    <w:p w:rsidR="00000000" w:rsidRDefault="00482810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150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</w:t>
      </w:r>
      <w:r>
        <w:t xml:space="preserve"> Республики Казахстан» и иными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482810">
      <w:pPr>
        <w:ind w:firstLine="426"/>
        <w:jc w:val="both"/>
      </w:pPr>
      <w:r>
        <w:t>1. Правительство Республики Казахстан:</w:t>
      </w:r>
    </w:p>
    <w:p w:rsidR="00000000" w:rsidRDefault="00482810">
      <w:pPr>
        <w:ind w:firstLine="426"/>
        <w:jc w:val="both"/>
      </w:pPr>
      <w:r>
        <w:t>1) утверждает предельные размеры обязательных членских взносов</w:t>
      </w:r>
      <w:r>
        <w:t>;</w:t>
      </w:r>
    </w:p>
    <w:p w:rsidR="00000000" w:rsidRDefault="00482810">
      <w:pPr>
        <w:ind w:firstLine="426"/>
        <w:jc w:val="both"/>
      </w:pPr>
      <w:r>
        <w:t xml:space="preserve">2) выполняет иные функции, возложенные на него </w:t>
      </w:r>
      <w:hyperlink r:id="rId151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482810">
      <w:pPr>
        <w:ind w:firstLine="426"/>
        <w:jc w:val="both"/>
      </w:pPr>
      <w:r>
        <w:t>2. Взаимодействие Правительства</w:t>
      </w:r>
      <w:r>
        <w:t xml:space="preserve"> Республики Казахстан и Национальной палаты направлено на достижение цели ее создания и задач.</w:t>
      </w:r>
    </w:p>
    <w:p w:rsidR="00000000" w:rsidRDefault="00482810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</w:t>
      </w:r>
      <w:r>
        <w:t>сом и иными нормативными правовыми актами, в форме:</w:t>
      </w:r>
    </w:p>
    <w:p w:rsidR="00000000" w:rsidRDefault="00482810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2) участия Национальной палаты в разработке и э</w:t>
      </w:r>
      <w:r>
        <w:t>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3) создания Национальной палатой ко</w:t>
      </w:r>
      <w:r>
        <w:t>нсультативно-совещательных органов с участием центральных и местных государственных органов;</w:t>
      </w:r>
    </w:p>
    <w:p w:rsidR="00000000" w:rsidRDefault="00482810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</w:t>
      </w:r>
      <w:r>
        <w:t>щим права и обязанности субъектов предпринимательства;</w:t>
      </w:r>
    </w:p>
    <w:p w:rsidR="00000000" w:rsidRDefault="00482810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482810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</w:t>
      </w:r>
      <w:r>
        <w:t>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52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482810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53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4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 xml:space="preserve">Статья 62. Введение саморегулирования и </w:t>
      </w:r>
      <w:r>
        <w:rPr>
          <w:rStyle w:val="s1"/>
        </w:rPr>
        <w:t>его виды</w:t>
      </w:r>
    </w:p>
    <w:p w:rsidR="00000000" w:rsidRDefault="00482810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</w:t>
      </w:r>
      <w:r>
        <w:rPr>
          <w:rStyle w:val="s0"/>
        </w:rPr>
        <w:t xml:space="preserve">анизациях в соответствии с </w:t>
      </w:r>
      <w:hyperlink r:id="rId15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предварительно провести процедуру анализа регуляторного возд</w:t>
      </w:r>
      <w:r>
        <w:rPr>
          <w:rStyle w:val="s0"/>
        </w:rPr>
        <w:t xml:space="preserve">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482810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156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7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t> </w:t>
      </w:r>
    </w:p>
    <w:p w:rsidR="00000000" w:rsidRDefault="00482810">
      <w:pPr>
        <w:jc w:val="both"/>
      </w:pPr>
      <w:bookmarkStart w:id="74" w:name="SUB640000"/>
      <w:bookmarkEnd w:id="74"/>
      <w:r>
        <w:rPr>
          <w:rStyle w:val="s3"/>
        </w:rPr>
        <w:t>Статья 64 изложена в редак</w:t>
      </w:r>
      <w:r>
        <w:rPr>
          <w:rStyle w:val="s3"/>
        </w:rPr>
        <w:t xml:space="preserve">ции </w:t>
      </w:r>
      <w:hyperlink r:id="rId15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482810">
      <w:pPr>
        <w:ind w:firstLine="397"/>
        <w:jc w:val="both"/>
      </w:pPr>
      <w:r>
        <w:rPr>
          <w:rStyle w:val="s0"/>
        </w:rPr>
        <w:t>1. Экспе</w:t>
      </w:r>
      <w:r>
        <w:rPr>
          <w:rStyle w:val="s0"/>
        </w:rPr>
        <w:t>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482810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</w:t>
      </w:r>
      <w:r>
        <w:rPr>
          <w:rStyle w:val="s0"/>
        </w:rPr>
        <w:t>ржки и защиты предпринимательства, в том числе устранения административных барьеров;</w:t>
      </w:r>
    </w:p>
    <w:p w:rsidR="00000000" w:rsidRDefault="00482810">
      <w:pPr>
        <w:ind w:firstLine="397"/>
        <w:jc w:val="both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482810">
      <w:pPr>
        <w:ind w:firstLine="397"/>
        <w:jc w:val="both"/>
      </w:pPr>
      <w:r>
        <w:rPr>
          <w:rStyle w:val="s0"/>
        </w:rPr>
        <w:t>получению экспертных заключений от членов эк</w:t>
      </w:r>
      <w:r>
        <w:rPr>
          <w:rStyle w:val="s0"/>
        </w:rPr>
        <w:t>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482810">
      <w:pPr>
        <w:ind w:firstLine="397"/>
        <w:jc w:val="both"/>
      </w:pPr>
      <w:r>
        <w:rPr>
          <w:rStyle w:val="s0"/>
        </w:rPr>
        <w:t>2. В сост</w:t>
      </w:r>
      <w:r>
        <w:rPr>
          <w:rStyle w:val="s0"/>
        </w:rPr>
        <w:t>ав экспертных советов входят представители Национальной палаты, саморегулируемых организаций, основанных на обязательном членстве (участии),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482810">
      <w:pPr>
        <w:ind w:firstLine="397"/>
        <w:jc w:val="both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</w:t>
      </w:r>
      <w:r>
        <w:rPr>
          <w:rStyle w:val="s0"/>
        </w:rPr>
        <w:t>ом или местном исполнительном органе.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Форма </w:t>
      </w:r>
      <w:hyperlink r:id="rId160" w:anchor="sub_id=1" w:history="1">
        <w:r>
          <w:rPr>
            <w:rStyle w:val="a5"/>
          </w:rPr>
          <w:t>свидетельства об аккредитации</w:t>
        </w:r>
      </w:hyperlink>
      <w:r>
        <w:rPr>
          <w:rStyle w:val="s0"/>
        </w:rPr>
        <w:t xml:space="preserve">, </w:t>
      </w:r>
      <w:hyperlink r:id="rId16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</w:t>
      </w:r>
      <w:r>
        <w:rPr>
          <w:rStyle w:val="s0"/>
        </w:rPr>
        <w:t xml:space="preserve"> аккредитации, </w:t>
      </w:r>
      <w:hyperlink r:id="rId162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аккредитации объединений субъектов частного предпринимательства и иных некоммерческих организаций определяются Правительством Респуб</w:t>
      </w:r>
      <w:r>
        <w:rPr>
          <w:rStyle w:val="s0"/>
        </w:rPr>
        <w:t>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482810">
      <w:pPr>
        <w:ind w:firstLine="397"/>
        <w:jc w:val="both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</w:t>
      </w:r>
      <w:r>
        <w:rPr>
          <w:rStyle w:val="s0"/>
        </w:rPr>
        <w:t>о об аккредитации на бессрочной основе.</w:t>
      </w:r>
    </w:p>
    <w:p w:rsidR="00000000" w:rsidRDefault="00482810">
      <w:pPr>
        <w:ind w:firstLine="397"/>
        <w:jc w:val="both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482810">
      <w:pPr>
        <w:ind w:firstLine="397"/>
        <w:jc w:val="both"/>
      </w:pPr>
      <w:hyperlink r:id="rId163" w:history="1">
        <w:r>
          <w:rPr>
            <w:rStyle w:val="a5"/>
          </w:rPr>
          <w:t>Соста</w:t>
        </w:r>
        <w:r>
          <w:rPr>
            <w:rStyle w:val="a5"/>
          </w:rPr>
          <w:t>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482810">
      <w:pPr>
        <w:ind w:firstLine="397"/>
        <w:jc w:val="both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</w:t>
      </w:r>
      <w:r>
        <w:rPr>
          <w:rStyle w:val="s0"/>
        </w:rPr>
        <w:t>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482810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</w:t>
      </w:r>
      <w:r>
        <w:rPr>
          <w:rStyle w:val="s0"/>
        </w:rPr>
        <w:t xml:space="preserve"> экспертного совета. Повестка дня рассматривается при наличии не менее двух третей его членов.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</w:t>
      </w:r>
      <w:r>
        <w:rPr>
          <w:rStyle w:val="s0"/>
        </w:rPr>
        <w:t>-конференции в режиме реального времени.</w:t>
      </w:r>
    </w:p>
    <w:p w:rsidR="00000000" w:rsidRDefault="00482810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</w:t>
      </w:r>
      <w:r>
        <w:rPr>
          <w:rStyle w:val="s0"/>
        </w:rPr>
        <w:t>о государственного или местного исполнительного органа.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9. </w:t>
      </w:r>
      <w:hyperlink r:id="rId164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16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6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</w:t>
      </w:r>
      <w:r>
        <w:rPr>
          <w:rStyle w:val="s3"/>
        </w:rPr>
        <w:t>циям и развитию Республики Казахстан»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167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482810">
      <w:pPr>
        <w:jc w:val="both"/>
      </w:pPr>
      <w:bookmarkStart w:id="76" w:name="SUB650100"/>
      <w:bookmarkEnd w:id="76"/>
      <w:r>
        <w:rPr>
          <w:rStyle w:val="s3"/>
        </w:rPr>
        <w:t xml:space="preserve">В пункт 1 внесены изменения в соответствии с </w:t>
      </w:r>
      <w:hyperlink r:id="rId16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70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Центральные государственные и местны</w:t>
      </w:r>
      <w:r>
        <w:rPr>
          <w:rStyle w:val="s0"/>
        </w:rPr>
        <w:t xml:space="preserve">е исполнительные органы направляют уведомление в экспертные советы и Национальную палату о размещении соответствующего проекта нормативного правового акта, затрагивающего интересы субъектов предпринимательства, на </w:t>
      </w:r>
      <w:hyperlink r:id="rId171" w:history="1">
        <w:r>
          <w:rPr>
            <w:rStyle w:val="a5"/>
          </w:rPr>
          <w:t>интернет-портале открытых нормативных правовых актов</w:t>
        </w:r>
      </w:hyperlink>
      <w:r>
        <w:rPr>
          <w:rStyle w:val="s0"/>
        </w:rPr>
        <w:t xml:space="preserve">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482810">
      <w:pPr>
        <w:ind w:firstLine="397"/>
        <w:jc w:val="both"/>
      </w:pPr>
      <w:r>
        <w:rPr>
          <w:rStyle w:val="s0"/>
        </w:rPr>
        <w:t>Срок, устанавливаемый центральными государственными и</w:t>
      </w:r>
      <w:r>
        <w:rPr>
          <w:rStyle w:val="s0"/>
        </w:rPr>
        <w:t xml:space="preserve"> местными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поступления уведомления членам экспе</w:t>
      </w:r>
      <w:r>
        <w:rPr>
          <w:rStyle w:val="s0"/>
        </w:rPr>
        <w:t>ртного совета и в Национальную палату.</w:t>
      </w:r>
    </w:p>
    <w:p w:rsidR="00000000" w:rsidRDefault="00482810">
      <w:pPr>
        <w:ind w:firstLine="397"/>
        <w:jc w:val="both"/>
      </w:pPr>
      <w:r>
        <w:rPr>
          <w:rStyle w:val="s0"/>
        </w:rPr>
        <w:t>Требование по получению экспертного заключения, указанное в части первой настоящего пункта, не распространяется на проекты нормативных правовых актов центральных и местных исполнительных органов, а также акимов, преду</w:t>
      </w:r>
      <w:r>
        <w:rPr>
          <w:rStyle w:val="s0"/>
        </w:rPr>
        <w:t xml:space="preserve">сматривающих принятие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172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173" w:anchor="sub_id=10066" w:history="1">
        <w:r>
          <w:rPr>
            <w:rStyle w:val="a5"/>
          </w:rPr>
          <w:t>чрезвычайной ситуации</w:t>
        </w:r>
      </w:hyperlink>
      <w:r>
        <w:rPr>
          <w:rStyle w:val="s0"/>
        </w:rPr>
        <w:t xml:space="preserve"> природного</w:t>
      </w:r>
      <w:r>
        <w:rPr>
          <w:rStyle w:val="s0"/>
        </w:rPr>
        <w:t xml:space="preserve"> и техногенного характера.</w:t>
      </w:r>
    </w:p>
    <w:p w:rsidR="00000000" w:rsidRDefault="00482810">
      <w:pPr>
        <w:ind w:firstLine="397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482810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п</w:t>
      </w:r>
      <w:r>
        <w:rPr>
          <w:rStyle w:val="s0"/>
        </w:rPr>
        <w:t>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Требования, предусмотренные настоящей статьей и </w:t>
      </w:r>
      <w:hyperlink r:id="rId174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Кодекса, являются 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7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6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66. Экспертные заключения по концепц</w:t>
      </w:r>
      <w:r>
        <w:rPr>
          <w:rStyle w:val="s1"/>
        </w:rPr>
        <w:t>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482810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совета и Национальной палаты, носит рекомендательный характер и</w:t>
      </w:r>
      <w:r>
        <w:rPr>
          <w:rStyle w:val="s0"/>
        </w:rPr>
        <w:t xml:space="preserve"> является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482810">
      <w:pPr>
        <w:ind w:firstLine="397"/>
        <w:jc w:val="both"/>
      </w:pPr>
      <w:r>
        <w:rPr>
          <w:rStyle w:val="s0"/>
        </w:rPr>
        <w:t>Экспертные заключения предста</w:t>
      </w:r>
      <w:r>
        <w:rPr>
          <w:rStyle w:val="s0"/>
        </w:rPr>
        <w:t>вляются на казахском и русском языках.</w:t>
      </w:r>
    </w:p>
    <w:p w:rsidR="00000000" w:rsidRDefault="00482810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государственным органам-разработчикам членами экспертного совета и Национальной палатой в сроки, определенные такими государственными органами, но не менее десяти рабочих дней с</w:t>
      </w:r>
      <w:r>
        <w:rPr>
          <w:rStyle w:val="s0"/>
        </w:rPr>
        <w:t xml:space="preserve"> момента получения уведомления членом экспертного совета и Национальной палатой.</w:t>
      </w:r>
    </w:p>
    <w:p w:rsidR="00000000" w:rsidRDefault="00482810">
      <w:pPr>
        <w:ind w:firstLine="397"/>
        <w:jc w:val="both"/>
      </w:pPr>
      <w:r>
        <w:rPr>
          <w:rStyle w:val="s0"/>
        </w:rPr>
        <w:t>Непредставление экспертного заключения в установленные сроки означает, что концепция проекта закона, проект нормативного правового акта считаются согласованными членом эксперт</w:t>
      </w:r>
      <w:r>
        <w:rPr>
          <w:rStyle w:val="s0"/>
        </w:rPr>
        <w:t>ного совета и Национальной палатой без замечаний.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государственным органам запрещается требовать от государственных органов-разработчиков получения экспертных заключений от членов экспертного совета и Национальной палаты, не представивших экспертно</w:t>
      </w:r>
      <w:r>
        <w:rPr>
          <w:rStyle w:val="s0"/>
        </w:rPr>
        <w:t>е заключение в сроки, установленные в настоящем пункте.</w:t>
      </w:r>
    </w:p>
    <w:p w:rsidR="00000000" w:rsidRDefault="00482810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В случае несогласия с экспертным заключением государственный орган-разработчик в течение десяти рабочих дней со дня получения экспертного заключения направляет члену экспертного совета, давшему данное заключение, и Национальной палате ответ с обоснованием </w:t>
      </w:r>
      <w:r>
        <w:rPr>
          <w:rStyle w:val="s0"/>
        </w:rPr>
        <w:t>причин несогласия. Такой ответ является обязательным приложением к концепции проекта закона, проекту нормативного правового акта до его принятия.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78" w:name="SUB670000"/>
      <w:bookmarkEnd w:id="78"/>
      <w:r>
        <w:rPr>
          <w:rStyle w:val="s3"/>
        </w:rPr>
        <w:t xml:space="preserve">Статья 67 изложена в редакции </w:t>
      </w:r>
      <w:hyperlink r:id="rId177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</w:t>
      </w:r>
      <w:r>
        <w:rPr>
          <w:rStyle w:val="s1"/>
        </w:rPr>
        <w:t>ринимательства, в средствах массовой информации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средствах массовой информации, включая интернет-ресурсы, до </w:t>
      </w:r>
      <w:r>
        <w:rPr>
          <w:rStyle w:val="s0"/>
        </w:rPr>
        <w:t>его рассмотрения в соответствующем органе, экспертным советом и Национальной палатой.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482810">
      <w:pPr>
        <w:ind w:firstLine="426"/>
        <w:jc w:val="both"/>
      </w:pPr>
      <w:r>
        <w:t>Сроки введения в действие нормативного правово</w:t>
      </w:r>
      <w:r>
        <w:t>го акта, затрагивающего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</w:t>
      </w:r>
      <w:r>
        <w:t>ями.</w:t>
      </w:r>
    </w:p>
    <w:p w:rsidR="00000000" w:rsidRDefault="00482810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482810">
      <w:pPr>
        <w:ind w:firstLine="426"/>
        <w:jc w:val="both"/>
      </w:pPr>
      <w:r>
        <w:t>При разра</w:t>
      </w:r>
      <w:r>
        <w:t>ботке и заключении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</w:t>
      </w:r>
      <w:r>
        <w:t xml:space="preserve">смотренный </w:t>
      </w:r>
      <w:hyperlink w:anchor="sub660000" w:history="1">
        <w:r>
          <w:rPr>
            <w:rStyle w:val="a4"/>
          </w:rPr>
          <w:t>статьями 65-68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482810">
      <w:pPr>
        <w:ind w:firstLine="426"/>
        <w:jc w:val="center"/>
      </w:pPr>
      <w:r>
        <w:rPr>
          <w:b/>
          <w:bCs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482810">
      <w:pPr>
        <w:ind w:firstLine="426"/>
        <w:jc w:val="both"/>
      </w:pPr>
      <w:r>
        <w:t>Государственно-частное партнерство является формой сотрудничества между г</w:t>
      </w:r>
      <w:r>
        <w:t>осударственным партнером и частным партнером, соответствующей следующим признакам:</w:t>
      </w:r>
    </w:p>
    <w:p w:rsidR="00000000" w:rsidRDefault="00482810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482810">
      <w:pPr>
        <w:ind w:firstLine="426"/>
        <w:jc w:val="both"/>
      </w:pPr>
      <w:r>
        <w:t>2) среднесрочный или долгосрочный срок р</w:t>
      </w:r>
      <w:r>
        <w:t>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482810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государствен</w:t>
      </w:r>
      <w:r>
        <w:t>но-частного партнерства;</w:t>
      </w:r>
    </w:p>
    <w:p w:rsidR="00000000" w:rsidRDefault="00482810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482810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</w:t>
      </w:r>
      <w:r>
        <w:t>ом партнерстве».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482810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</w:t>
      </w:r>
      <w:r>
        <w:t xml:space="preserve">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482810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482810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</w:t>
      </w:r>
      <w:r>
        <w:t>ечения устойчивого социально-экономического развития Республики Казахстан;</w:t>
      </w:r>
    </w:p>
    <w:p w:rsidR="00000000" w:rsidRDefault="00482810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</w:t>
      </w:r>
      <w:r>
        <w:t>ления;</w:t>
      </w:r>
    </w:p>
    <w:p w:rsidR="00000000" w:rsidRDefault="00482810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482810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</w:t>
      </w:r>
      <w:r>
        <w:t>окотехнологичных и наукоемких производств.</w:t>
      </w:r>
    </w:p>
    <w:p w:rsidR="00000000" w:rsidRDefault="00482810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482810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482810">
      <w:pPr>
        <w:ind w:firstLine="426"/>
        <w:jc w:val="both"/>
      </w:pPr>
      <w:r>
        <w:t>2) принцип конкурсности - опре</w:t>
      </w:r>
      <w:r>
        <w:t xml:space="preserve">деление частного партнера на конкурсной основе, за исключением случаев, установленных </w:t>
      </w:r>
      <w:hyperlink r:id="rId179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482810">
      <w:pPr>
        <w:ind w:firstLine="426"/>
        <w:jc w:val="both"/>
      </w:pPr>
      <w:r>
        <w:t>3) принцип сбалан</w:t>
      </w:r>
      <w:r>
        <w:t>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482810">
      <w:pPr>
        <w:ind w:firstLine="426"/>
        <w:jc w:val="both"/>
      </w:pPr>
      <w:r>
        <w:t>4) принцип результативности - установление критериев</w:t>
      </w:r>
      <w:r>
        <w:t xml:space="preserve"> и показателей, позволяющих оценить достижение результатов государственно-частного партнерства.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8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8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1. Государственно-частное партнерство осуществляется во всех отраслях (сферах) э</w:t>
      </w:r>
      <w:r>
        <w:rPr>
          <w:rStyle w:val="s0"/>
        </w:rPr>
        <w:t xml:space="preserve">кономики. При этом не могут быть переданы для реализации государственно-частного партнерства объекты, </w:t>
      </w:r>
      <w:hyperlink r:id="rId18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482810">
      <w:pPr>
        <w:ind w:firstLine="426"/>
        <w:jc w:val="both"/>
      </w:pPr>
      <w:r>
        <w:t>2. Государственно-част</w:t>
      </w:r>
      <w:r>
        <w:t>ное партнерство по способу осуществления подразделяется на институциональное и контрактное.</w:t>
      </w:r>
    </w:p>
    <w:p w:rsidR="00000000" w:rsidRDefault="00482810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</w:t>
      </w:r>
      <w:r>
        <w:t xml:space="preserve"> партнерства.</w:t>
      </w:r>
    </w:p>
    <w:p w:rsidR="00000000" w:rsidRDefault="00482810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482810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</w:t>
      </w:r>
      <w:r>
        <w:t>о партнерства, в том числе в следующих видах:</w:t>
      </w:r>
    </w:p>
    <w:p w:rsidR="00000000" w:rsidRDefault="00482810">
      <w:pPr>
        <w:ind w:firstLine="426"/>
        <w:jc w:val="both"/>
      </w:pPr>
      <w:r>
        <w:t>1) концессии;</w:t>
      </w:r>
    </w:p>
    <w:p w:rsidR="00000000" w:rsidRDefault="00482810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482810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482810">
      <w:pPr>
        <w:ind w:firstLine="426"/>
        <w:jc w:val="both"/>
      </w:pPr>
      <w:r>
        <w:t>4) лизинга;</w:t>
      </w:r>
    </w:p>
    <w:p w:rsidR="00000000" w:rsidRDefault="00482810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482810">
      <w:pPr>
        <w:ind w:firstLine="426"/>
        <w:jc w:val="both"/>
      </w:pPr>
      <w:r>
        <w:t>6) контракта жизненного цикла;</w:t>
      </w:r>
    </w:p>
    <w:p w:rsidR="00000000" w:rsidRDefault="00482810">
      <w:pPr>
        <w:ind w:firstLine="426"/>
        <w:jc w:val="both"/>
      </w:pPr>
      <w:r>
        <w:t>7) сервисного контракта;</w:t>
      </w:r>
    </w:p>
    <w:p w:rsidR="00000000" w:rsidRDefault="00482810">
      <w:pPr>
        <w:ind w:firstLine="426"/>
        <w:jc w:val="both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482810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482810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482810">
      <w:pPr>
        <w:ind w:firstLine="426"/>
        <w:jc w:val="both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482810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482810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482810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482810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482810">
      <w:pPr>
        <w:ind w:firstLine="426"/>
        <w:jc w:val="both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482810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18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482810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482810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482810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благоустройства улиц, парков и других общ</w:t>
      </w:r>
      <w:r>
        <w:t>ественных мест;</w:t>
      </w:r>
    </w:p>
    <w:p w:rsidR="00000000" w:rsidRDefault="00482810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482810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</w:t>
      </w:r>
      <w:r>
        <w:rPr>
          <w:rStyle w:val="s1"/>
        </w:rPr>
        <w:t>ринимательства</w:t>
      </w:r>
    </w:p>
    <w:p w:rsidR="00000000" w:rsidRDefault="00482810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84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85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</w:t>
      </w:r>
      <w:r>
        <w:rPr>
          <w:rStyle w:val="s0"/>
        </w:rPr>
        <w:t>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Казахстан, а также почетных званий в порядке, утвержда</w:t>
      </w:r>
      <w:r>
        <w:rPr>
          <w:rStyle w:val="s0"/>
        </w:rPr>
        <w:t>емом Правительством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186" w:anchor="sub_id=2880000" w:history="1">
        <w:r>
          <w:rPr>
            <w:rStyle w:val="a4"/>
          </w:rPr>
          <w:t>Кодексом</w:t>
        </w:r>
      </w:hyperlink>
      <w:r>
        <w:t xml:space="preserve"> Ре</w:t>
      </w:r>
      <w:r>
        <w:t>спублики Казахстан «О налогах и других обязательных платежах в бюджет» (Налоговый кодекс).</w:t>
      </w:r>
    </w:p>
    <w:p w:rsidR="00000000" w:rsidRDefault="00482810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</w:t>
      </w:r>
      <w:r>
        <w:t>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482810">
      <w:pPr>
        <w:ind w:firstLine="426"/>
        <w:jc w:val="both"/>
      </w:pPr>
      <w:r>
        <w:t>1. Государство обеспечивает с</w:t>
      </w:r>
      <w:r>
        <w:t>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482810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</w:t>
      </w:r>
      <w:r>
        <w:t>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482810">
      <w:pPr>
        <w:ind w:firstLine="426"/>
        <w:jc w:val="both"/>
      </w:pPr>
      <w:r>
        <w:t xml:space="preserve">3. Нормы настоящего Кодекса не распространяются на </w:t>
      </w:r>
      <w:r>
        <w:t>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80. Цели и предел</w:t>
      </w:r>
      <w:r>
        <w:rPr>
          <w:rStyle w:val="s1"/>
        </w:rPr>
        <w:t>ы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</w:t>
      </w:r>
      <w:r>
        <w:t>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482810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187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8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</w:t>
      </w:r>
      <w:r>
        <w:t>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482810">
      <w:pPr>
        <w:ind w:firstLine="426"/>
        <w:jc w:val="both"/>
      </w:pPr>
      <w:r>
        <w:t>1) законов Республики Казахстан;</w:t>
      </w:r>
    </w:p>
    <w:p w:rsidR="00000000" w:rsidRDefault="00482810">
      <w:pPr>
        <w:ind w:firstLine="426"/>
        <w:jc w:val="both"/>
      </w:pPr>
      <w:r>
        <w:t>2) указов Президента Республики Казахстан;</w:t>
      </w:r>
    </w:p>
    <w:p w:rsidR="00000000" w:rsidRDefault="00482810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9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0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4) нормативных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482810">
      <w:pPr>
        <w:jc w:val="both"/>
      </w:pPr>
      <w:r>
        <w:rPr>
          <w:rStyle w:val="s3"/>
        </w:rPr>
        <w:t>В подпункт 5 внесены изменения в соответствии с</w:t>
      </w:r>
      <w:r>
        <w:rPr>
          <w:rStyle w:val="s3"/>
        </w:rPr>
        <w:t xml:space="preserve"> </w:t>
      </w:r>
      <w:hyperlink r:id="rId19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2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5) нормативных правовых актов Национального Банка Республики Казахстан </w:t>
      </w:r>
      <w:r>
        <w:rPr>
          <w:rStyle w:val="s0"/>
        </w:rPr>
        <w:t>и 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482810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193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4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482810">
      <w:pPr>
        <w:ind w:firstLine="397"/>
        <w:jc w:val="both"/>
      </w:pPr>
      <w:r>
        <w:rPr>
          <w:rStyle w:val="s0"/>
        </w:rPr>
        <w:t>Регуляторные инструменты представляют собой способы воздействия в отношении субъектов предпринимательства, в том числе формы и средства государственного регулирования предп</w:t>
      </w:r>
      <w:r>
        <w:rPr>
          <w:rStyle w:val="s0"/>
        </w:rPr>
        <w:t xml:space="preserve">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195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</w:t>
      </w:r>
      <w:r>
        <w:rPr>
          <w:rStyle w:val="s3"/>
        </w:rPr>
        <w:t>ие с 29 ноября 2018 г.) (</w:t>
      </w:r>
      <w:hyperlink r:id="rId196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 xml:space="preserve">Государственное регулирование предпринимательства </w:t>
      </w:r>
      <w:r>
        <w:t>осуществляется путем:</w:t>
      </w:r>
    </w:p>
    <w:p w:rsidR="00000000" w:rsidRDefault="00482810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482810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482810">
      <w:pPr>
        <w:ind w:firstLine="426"/>
        <w:jc w:val="both"/>
      </w:pPr>
      <w:r>
        <w:t>3) введения разрешительного или</w:t>
      </w:r>
      <w:r>
        <w:t xml:space="preserve">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482810">
      <w:pPr>
        <w:ind w:firstLine="426"/>
        <w:jc w:val="both"/>
      </w:pPr>
      <w:r>
        <w:t>4) технического регулирования;</w:t>
      </w:r>
    </w:p>
    <w:p w:rsidR="00000000" w:rsidRDefault="00482810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482810">
      <w:pPr>
        <w:ind w:firstLine="426"/>
        <w:jc w:val="both"/>
      </w:pPr>
      <w:r>
        <w:t>6) обязательного страхования гражданско-правовой отв</w:t>
      </w:r>
      <w:r>
        <w:t>етственности субъектов предпринимательства в соответствии с законами Республики Казахстан;</w:t>
      </w:r>
    </w:p>
    <w:p w:rsidR="00000000" w:rsidRDefault="00482810">
      <w:pPr>
        <w:ind w:firstLine="426"/>
        <w:jc w:val="both"/>
      </w:pPr>
      <w:r>
        <w:t>7) государственного контроля и надзора;</w:t>
      </w:r>
    </w:p>
    <w:p w:rsidR="00000000" w:rsidRDefault="00482810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482810">
      <w:pPr>
        <w:ind w:firstLine="426"/>
        <w:jc w:val="both"/>
      </w:pPr>
      <w:r>
        <w:t>9) государственного заказа;</w:t>
      </w:r>
    </w:p>
    <w:p w:rsidR="00000000" w:rsidRDefault="00482810">
      <w:pPr>
        <w:ind w:firstLine="426"/>
        <w:jc w:val="both"/>
      </w:pPr>
      <w:r>
        <w:t>10) установления законами Рес</w:t>
      </w:r>
      <w:r>
        <w:t>публики Казахстан ответственности субъектов предпринимательства, должностных лиц государственных органов;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подпунктами 10-1 и 10-2 в соответствии с </w:t>
      </w:r>
      <w:hyperlink r:id="rId197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482810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482810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198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199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</w:t>
      </w:r>
      <w:r>
        <w:rPr>
          <w:rStyle w:val="s1"/>
        </w:rPr>
        <w:t>гулирования в отношении субъектов предпринимательства</w:t>
      </w:r>
    </w:p>
    <w:p w:rsidR="00000000" w:rsidRDefault="00482810">
      <w:pPr>
        <w:ind w:firstLine="397"/>
        <w:jc w:val="both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</w:t>
      </w:r>
      <w:r>
        <w:rPr>
          <w:rStyle w:val="s0"/>
        </w:rPr>
        <w:t>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482810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</w:t>
      </w:r>
      <w:r>
        <w:rPr>
          <w:rStyle w:val="s0"/>
        </w:rPr>
        <w:t>в предпринимательства в связи с введением или использованием регуляторных инструментов.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20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</w:t>
      </w:r>
      <w:r>
        <w:rPr>
          <w:rStyle w:val="s3"/>
        </w:rPr>
        <w:t xml:space="preserve"> 584016 (dialog.egov.kz) «О необходимости проведения анализа регуляторного воздействия»</w:t>
      </w:r>
    </w:p>
    <w:p w:rsidR="00000000" w:rsidRDefault="00482810">
      <w:pPr>
        <w:ind w:firstLine="397"/>
        <w:jc w:val="both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</w:t>
      </w:r>
      <w:r>
        <w:rPr>
          <w:rStyle w:val="s0"/>
        </w:rPr>
        <w:t>вных правовых актов Республики Казахстан, проекты технических регламентов Евразийского экономического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требование о проведении а</w:t>
      </w:r>
      <w:r>
        <w:rPr>
          <w:rStyle w:val="s0"/>
        </w:rPr>
        <w:t>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на:</w:t>
      </w:r>
    </w:p>
    <w:p w:rsidR="00000000" w:rsidRDefault="00482810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</w:t>
      </w:r>
      <w:r>
        <w:rPr>
          <w:rStyle w:val="s0"/>
        </w:rPr>
        <w:t xml:space="preserve"> иных чрезвычайных ситуаций;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201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2" w:anchor="sub_id=8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4828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4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</w:t>
      </w:r>
      <w:r>
        <w:rPr>
          <w:rStyle w:val="s0"/>
        </w:rPr>
        <w:t>н и уполномоченного органа по регулированию, контролю и надзору финансового рынка и финансовых организаций;</w:t>
      </w:r>
    </w:p>
    <w:p w:rsidR="00000000" w:rsidRDefault="00482810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482810">
      <w:pPr>
        <w:ind w:firstLine="397"/>
        <w:jc w:val="both"/>
      </w:pPr>
      <w:r>
        <w:rPr>
          <w:rStyle w:val="s0"/>
        </w:rPr>
        <w:t>5) п</w:t>
      </w:r>
      <w:r>
        <w:rPr>
          <w:rStyle w:val="s0"/>
        </w:rPr>
        <w:t>роекты нормативных правовых актов, содержащих сведения, составляющие государственные секреты;</w:t>
      </w:r>
    </w:p>
    <w:p w:rsidR="00000000" w:rsidRDefault="00482810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ограничи</w:t>
      </w:r>
      <w:r>
        <w:rPr>
          <w:rStyle w:val="s0"/>
        </w:rPr>
        <w:t>тельных мероприятий в случае возникновения заразных болезней животных;</w:t>
      </w:r>
    </w:p>
    <w:p w:rsidR="00000000" w:rsidRDefault="00482810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482810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482810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ужесточение регулировани</w:t>
      </w:r>
      <w:r>
        <w:rPr>
          <w:rStyle w:val="s0"/>
        </w:rPr>
        <w:t>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</w:t>
      </w:r>
      <w:r>
        <w:rPr>
          <w:rStyle w:val="s0"/>
        </w:rPr>
        <w:t>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рассмо</w:t>
      </w:r>
      <w:r>
        <w:rPr>
          <w:rStyle w:val="s0"/>
        </w:rPr>
        <w:t>трение результатов анализа регуляторного воздействия;</w:t>
      </w:r>
    </w:p>
    <w:p w:rsidR="00000000" w:rsidRDefault="00482810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482810">
      <w:pPr>
        <w:ind w:firstLine="397"/>
        <w:jc w:val="both"/>
      </w:pPr>
      <w:r>
        <w:rPr>
          <w:rStyle w:val="s0"/>
        </w:rPr>
        <w:t>4)</w:t>
      </w:r>
      <w:r>
        <w:rPr>
          <w:rStyle w:val="s0"/>
        </w:rPr>
        <w:t xml:space="preserve"> осуществление иных функций в соответствии с законодательством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482810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</w:t>
      </w:r>
      <w:r>
        <w:rPr>
          <w:rStyle w:val="s0"/>
        </w:rPr>
        <w:t>предпринимательства;</w:t>
      </w:r>
    </w:p>
    <w:p w:rsidR="00000000" w:rsidRDefault="00482810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вопросам, входящим в компетенцию</w:t>
      </w:r>
      <w:r>
        <w:rPr>
          <w:rStyle w:val="s0"/>
        </w:rPr>
        <w:t xml:space="preserve"> межведомственной комиссии по вопросам регулирования предпринимательской деятельности;</w:t>
      </w:r>
    </w:p>
    <w:p w:rsidR="00000000" w:rsidRDefault="00482810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482810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</w:t>
      </w:r>
      <w:r>
        <w:rPr>
          <w:rStyle w:val="s0"/>
        </w:rPr>
        <w:t>ерждать их положение.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а также на случаи, предусмотренные подпунктами 3) и 4) пункта 2 настоящей статьи, за исключением случаев введения регуляторного инструмента или </w:t>
      </w:r>
      <w:r>
        <w:rPr>
          <w:rStyle w:val="s0"/>
        </w:rPr>
        <w:t>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и нормативные правовые акты, принятые местным</w:t>
      </w:r>
      <w:r>
        <w:rPr>
          <w:rStyle w:val="s0"/>
        </w:rPr>
        <w:t>и представительными и исполнительными органами, в том числе акимом соответствующей территории.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20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6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482810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</w:t>
      </w:r>
      <w:r>
        <w:rPr>
          <w:rStyle w:val="s0"/>
        </w:rPr>
        <w:t xml:space="preserve">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482810">
      <w:pPr>
        <w:ind w:firstLine="397"/>
        <w:jc w:val="both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</w:t>
      </w:r>
      <w:r>
        <w:rPr>
          <w:rStyle w:val="s0"/>
        </w:rPr>
        <w:t>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482810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</w:t>
      </w:r>
      <w:r>
        <w:rPr>
          <w:rStyle w:val="s0"/>
        </w:rPr>
        <w:t>умента, в том числе по действующим регуляторным инструментам, в отношении которых ранее не проводился анализ регуляторного воздействия.</w:t>
      </w:r>
    </w:p>
    <w:p w:rsidR="00000000" w:rsidRDefault="00482810">
      <w:pPr>
        <w:ind w:firstLine="397"/>
        <w:jc w:val="both"/>
      </w:pPr>
      <w:r>
        <w:rPr>
          <w:rStyle w:val="s0"/>
        </w:rPr>
        <w:t>Анализ регуляторного воздействия введенных регуляторных инструментов, а также действующих регуляторных инструментов осущ</w:t>
      </w:r>
      <w:r>
        <w:rPr>
          <w:rStyle w:val="s0"/>
        </w:rPr>
        <w:t xml:space="preserve">ествляется в соответствии с </w:t>
      </w:r>
      <w:hyperlink r:id="rId207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</w:t>
        </w:r>
        <w:r>
          <w:rPr>
            <w:rStyle w:val="a5"/>
          </w:rPr>
          <w:t>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482810">
      <w:pPr>
        <w:ind w:firstLine="397"/>
        <w:jc w:val="both"/>
      </w:pPr>
      <w:r>
        <w:rPr>
          <w:rStyle w:val="s0"/>
        </w:rPr>
        <w:t>Информа</w:t>
      </w:r>
      <w:r>
        <w:rPr>
          <w:rStyle w:val="s0"/>
        </w:rPr>
        <w:t>ция о неисполнении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По результатам анализа регуляторного </w:t>
      </w:r>
      <w:r>
        <w:rPr>
          <w:rStyle w:val="s0"/>
        </w:rPr>
        <w:t>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482810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</w:t>
      </w:r>
      <w:r>
        <w:rPr>
          <w:rStyle w:val="s0"/>
        </w:rPr>
        <w:t>принимательской деятельности, заявленных при его введении.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</w:t>
      </w:r>
      <w:r>
        <w:rPr>
          <w:rStyle w:val="s0"/>
        </w:rPr>
        <w:t>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анализ регуляторного воздействия проводится регулирующими государств</w:t>
      </w:r>
      <w:r>
        <w:rPr>
          <w:rStyle w:val="s0"/>
        </w:rPr>
        <w:t>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482810">
      <w:pPr>
        <w:ind w:firstLine="397"/>
        <w:jc w:val="both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</w:t>
      </w:r>
      <w:r>
        <w:rPr>
          <w:rStyle w:val="s0"/>
        </w:rPr>
        <w:t>струмента или ужесточения регулирования.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482810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</w:t>
      </w:r>
      <w:r>
        <w:rPr>
          <w:rStyle w:val="s0"/>
        </w:rPr>
        <w:t>интересованными лицами установленных процедур, за исключением проектов актов регионального значения;</w:t>
      </w:r>
    </w:p>
    <w:p w:rsidR="00000000" w:rsidRDefault="00482810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482810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482810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</w:t>
      </w:r>
      <w:r>
        <w:rPr>
          <w:rStyle w:val="s0"/>
        </w:rPr>
        <w:t xml:space="preserve">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482810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Результаты анализа </w:t>
      </w:r>
      <w:r>
        <w:rPr>
          <w:rStyle w:val="s0"/>
        </w:rPr>
        <w:t xml:space="preserve">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208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ил</w:t>
      </w:r>
      <w:r>
        <w:rPr>
          <w:rStyle w:val="s0"/>
        </w:rPr>
        <w:t>и ужесточения регулирования.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20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Казахстан в обла</w:t>
      </w:r>
      <w:r>
        <w:rPr>
          <w:rStyle w:val="s1"/>
        </w:rPr>
        <w:t>сти государственного регулирования предпринимательства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1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482810">
      <w:pPr>
        <w:ind w:firstLine="426"/>
        <w:jc w:val="both"/>
      </w:pPr>
      <w:r>
        <w:t xml:space="preserve">1) утверждение </w:t>
      </w:r>
      <w:hyperlink r:id="rId212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ведения и использования реестра субъектов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1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1-1) разработка основных направ</w:t>
      </w:r>
      <w:r>
        <w:rPr>
          <w:rStyle w:val="s0"/>
        </w:rPr>
        <w:t>лений государственной политики в области государственного регулирования предпринимательства;</w:t>
      </w:r>
    </w:p>
    <w:p w:rsidR="00000000" w:rsidRDefault="00482810">
      <w:pPr>
        <w:ind w:firstLine="426"/>
        <w:jc w:val="both"/>
      </w:pPr>
      <w:r>
        <w:t xml:space="preserve">2) утверждение </w:t>
      </w:r>
      <w:hyperlink r:id="rId214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</w:t>
      </w:r>
      <w:r>
        <w:t>о дохода;</w:t>
      </w:r>
    </w:p>
    <w:p w:rsidR="00000000" w:rsidRDefault="00482810">
      <w:pPr>
        <w:ind w:firstLine="426"/>
        <w:jc w:val="both"/>
      </w:pPr>
      <w:r>
        <w:t xml:space="preserve">3) утверждение </w:t>
      </w:r>
      <w:hyperlink r:id="rId215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482810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4 в соответствии с </w:t>
      </w:r>
      <w:hyperlink r:id="rId216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утверждение </w:t>
      </w:r>
      <w:hyperlink r:id="rId217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482810">
      <w:pPr>
        <w:ind w:firstLine="426"/>
        <w:jc w:val="both"/>
      </w:pPr>
      <w:r>
        <w:t>В области технического регулирования:</w:t>
      </w:r>
    </w:p>
    <w:p w:rsidR="00000000" w:rsidRDefault="00482810">
      <w:pPr>
        <w:ind w:firstLine="426"/>
        <w:jc w:val="both"/>
      </w:pPr>
      <w:r>
        <w:t>1) разработка основных направлен</w:t>
      </w:r>
      <w:r>
        <w:t>ий государственной политики в области технического регулирования;</w:t>
      </w:r>
    </w:p>
    <w:p w:rsidR="00000000" w:rsidRDefault="00482810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482810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482810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21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482810">
      <w:pPr>
        <w:ind w:firstLine="426"/>
        <w:jc w:val="both"/>
      </w:pPr>
      <w:r>
        <w:t>1) разработ</w:t>
      </w:r>
      <w:r>
        <w:t>ка основных направлений государственной политики в области аккредитации;</w:t>
      </w:r>
    </w:p>
    <w:p w:rsidR="00000000" w:rsidRDefault="00482810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482810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482810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220" w:history="1">
        <w:r>
          <w:rPr>
            <w:rStyle w:val="a4"/>
          </w:rPr>
          <w:t>К</w:t>
        </w:r>
        <w:r>
          <w:rPr>
            <w:rStyle w:val="a4"/>
          </w:rPr>
          <w:t>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1. Уполномоченн</w:t>
      </w:r>
      <w:r>
        <w:t>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482810">
      <w:pPr>
        <w:ind w:firstLine="426"/>
        <w:jc w:val="both"/>
      </w:pPr>
      <w:r>
        <w:t xml:space="preserve">2. </w:t>
      </w:r>
      <w:hyperlink r:id="rId221" w:history="1">
        <w:r>
          <w:rPr>
            <w:rStyle w:val="a4"/>
          </w:rPr>
          <w:t>Уполно</w:t>
        </w:r>
        <w:r>
          <w:rPr>
            <w:rStyle w:val="a4"/>
          </w:rPr>
          <w:t>моченный орган по предпринимательству</w:t>
        </w:r>
      </w:hyperlink>
      <w:r>
        <w:t>:</w:t>
      </w:r>
    </w:p>
    <w:p w:rsidR="00000000" w:rsidRDefault="00482810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</w:t>
      </w:r>
      <w:r>
        <w:t>ственными органами и их должностными лицами;</w:t>
      </w:r>
    </w:p>
    <w:p w:rsidR="00000000" w:rsidRDefault="00482810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482810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3 изложен в редакции </w:t>
      </w:r>
      <w:hyperlink r:id="rId222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3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разрабатыва</w:t>
      </w:r>
      <w:r>
        <w:rPr>
          <w:rStyle w:val="s0"/>
        </w:rPr>
        <w:t xml:space="preserve">ет и утверждает формы </w:t>
      </w:r>
      <w:hyperlink r:id="rId224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2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482810">
      <w:pPr>
        <w:ind w:firstLine="426"/>
        <w:jc w:val="both"/>
      </w:pPr>
      <w:r>
        <w:t>4) ведет реестр субъектов</w:t>
      </w:r>
      <w:r>
        <w:t xml:space="preserve"> предпринимательства;</w:t>
      </w:r>
    </w:p>
    <w:p w:rsidR="00000000" w:rsidRDefault="00482810">
      <w:pPr>
        <w:ind w:firstLine="426"/>
        <w:jc w:val="both"/>
      </w:pPr>
      <w:r>
        <w:t xml:space="preserve">5) разрабатывает </w:t>
      </w:r>
      <w:hyperlink r:id="rId226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482810">
      <w:pPr>
        <w:ind w:firstLine="426"/>
        <w:jc w:val="both"/>
      </w:pPr>
      <w:r>
        <w:t xml:space="preserve">6) разрабатывает </w:t>
      </w:r>
      <w:hyperlink r:id="rId227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482810">
      <w:pPr>
        <w:ind w:firstLine="426"/>
        <w:jc w:val="both"/>
      </w:pPr>
      <w:r>
        <w:t xml:space="preserve">7) разрабатывает и утверждает </w:t>
      </w:r>
      <w:hyperlink r:id="rId228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</w:t>
      </w:r>
      <w:r>
        <w:t>орного воздействия регуляторных инструментов;</w:t>
      </w:r>
    </w:p>
    <w:p w:rsidR="00000000" w:rsidRDefault="00482810">
      <w:pPr>
        <w:ind w:firstLine="426"/>
        <w:jc w:val="both"/>
      </w:pPr>
      <w:r>
        <w:t xml:space="preserve">8) разрабатывает </w:t>
      </w:r>
      <w:hyperlink r:id="rId229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</w:t>
      </w:r>
      <w:r>
        <w:t>ан;</w:t>
      </w:r>
    </w:p>
    <w:p w:rsidR="00000000" w:rsidRDefault="00482810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482810">
      <w:pPr>
        <w:jc w:val="both"/>
      </w:pPr>
      <w:r>
        <w:rPr>
          <w:rStyle w:val="s3"/>
        </w:rPr>
        <w:t xml:space="preserve">Подпункт 10 изложен в редакции </w:t>
      </w:r>
      <w:hyperlink r:id="rId230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</w:t>
      </w:r>
      <w:r>
        <w:rPr>
          <w:rStyle w:val="s0"/>
        </w:rPr>
        <w:t>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23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482810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</w:t>
      </w:r>
      <w:r>
        <w:t>орного воздействия;</w:t>
      </w:r>
    </w:p>
    <w:p w:rsidR="00000000" w:rsidRDefault="00482810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482810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13-1 - 13-3 в соответствии с </w:t>
      </w:r>
      <w:hyperlink r:id="rId23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23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482810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482810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городов по легкости ведения бизнеса;</w:t>
      </w:r>
    </w:p>
    <w:p w:rsidR="00000000" w:rsidRDefault="00482810">
      <w:pPr>
        <w:ind w:firstLine="426"/>
        <w:jc w:val="both"/>
      </w:pPr>
      <w:r>
        <w:t>14) осуществляет контроль</w:t>
      </w:r>
      <w:r>
        <w:t xml:space="preserve"> в области поддержки и защиты субъектов частного предпринимательства.</w:t>
      </w:r>
    </w:p>
    <w:p w:rsidR="00000000" w:rsidRDefault="00482810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</w:t>
      </w:r>
      <w:r>
        <w:t>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482810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482810">
      <w:pPr>
        <w:ind w:firstLine="426"/>
        <w:jc w:val="both"/>
      </w:pPr>
      <w:r>
        <w:t>2) государственные органы, осуществляющие руководство в отдельной отрасли или сфере</w:t>
      </w:r>
      <w:r>
        <w:t xml:space="preserve"> государственного управления, в которой введен или планируется к введению регуляторный инструмент.</w:t>
      </w:r>
    </w:p>
    <w:p w:rsidR="00000000" w:rsidRDefault="00482810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</w:t>
      </w:r>
      <w:r>
        <w:t>твляется государственный контроль и надзор, относятся:</w:t>
      </w:r>
    </w:p>
    <w:p w:rsidR="00000000" w:rsidRDefault="00482810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482810">
      <w:pPr>
        <w:ind w:firstLine="426"/>
        <w:jc w:val="both"/>
      </w:pPr>
      <w:r>
        <w:t>2) утверждение в пред</w:t>
      </w:r>
      <w:r>
        <w:t xml:space="preserve">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</w:t>
      </w:r>
      <w:r>
        <w:t>афиков проведения проверок;</w:t>
      </w:r>
    </w:p>
    <w:p w:rsidR="00000000" w:rsidRDefault="00482810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482810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3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</w:t>
      </w:r>
      <w:r>
        <w:rPr>
          <w:rStyle w:val="s0"/>
        </w:rPr>
        <w:t>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482810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</w:t>
      </w:r>
      <w:r>
        <w:t>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введен или планируется к введению рег</w:t>
      </w:r>
      <w:r>
        <w:t>уляторный инструмент, относятся:</w:t>
      </w:r>
    </w:p>
    <w:p w:rsidR="00000000" w:rsidRDefault="00482810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482810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</w:t>
      </w:r>
      <w:r>
        <w:t>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1. Органами контроля и надзора являются государ</w:t>
      </w:r>
      <w:r>
        <w:t>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требованиям, установленным законодательством Республики Ка</w:t>
      </w:r>
      <w:r>
        <w:t xml:space="preserve">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482810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482810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>,</w:t>
      </w:r>
      <w:r>
        <w:t xml:space="preserve">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482810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482810">
      <w:pPr>
        <w:ind w:firstLine="426"/>
        <w:jc w:val="both"/>
      </w:pPr>
      <w:r>
        <w:t>4) проведение мониторинга эффекти</w:t>
      </w:r>
      <w:r>
        <w:t>вности государственного контроля и надзора;</w:t>
      </w:r>
    </w:p>
    <w:p w:rsidR="00000000" w:rsidRDefault="00482810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482810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</w:t>
      </w:r>
      <w:r>
        <w:t>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36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37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 xml:space="preserve">Государственные органы в пределах своей компетенции в области государственного </w:t>
      </w:r>
      <w:r>
        <w:t>регулирования предпринимательства:</w:t>
      </w:r>
    </w:p>
    <w:p w:rsidR="00000000" w:rsidRDefault="00482810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482810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482810">
      <w:pPr>
        <w:ind w:firstLine="426"/>
        <w:jc w:val="both"/>
      </w:pPr>
      <w:r>
        <w:t>Местные исполнительные органы Республики Казахста</w:t>
      </w:r>
      <w:r>
        <w:t>н осуществляют: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238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9" w:anchor="sub_id=90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</w:t>
      </w:r>
      <w:r>
        <w:rPr>
          <w:rStyle w:val="s0"/>
        </w:rPr>
        <w:t>товары;</w:t>
      </w:r>
    </w:p>
    <w:p w:rsidR="00000000" w:rsidRDefault="00482810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24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41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482810">
      <w:pPr>
        <w:ind w:firstLine="397"/>
        <w:jc w:val="both"/>
      </w:pPr>
      <w:r>
        <w:rPr>
          <w:rStyle w:val="s0"/>
        </w:rPr>
        <w:t>2-2) представление</w:t>
      </w:r>
      <w:r>
        <w:rPr>
          <w:rStyle w:val="s0"/>
        </w:rPr>
        <w:t xml:space="preserve">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482810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243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244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</w:t>
      </w:r>
      <w:hyperlink r:id="rId245" w:history="1">
        <w:r>
          <w:rPr>
            <w:rStyle w:val="a5"/>
          </w:rPr>
          <w:t>ведомство</w:t>
        </w:r>
      </w:hyperlink>
      <w:r>
        <w:rPr>
          <w:rStyle w:val="s0"/>
        </w:rPr>
        <w:t xml:space="preserve"> и подчиненные ему </w:t>
      </w:r>
      <w:hyperlink r:id="rId246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482810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</w:t>
      </w:r>
      <w:r>
        <w:rPr>
          <w:rStyle w:val="s0"/>
        </w:rPr>
        <w:t>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482810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482810">
      <w:pPr>
        <w:ind w:firstLine="400"/>
        <w:jc w:val="both"/>
      </w:pPr>
      <w:r>
        <w:rPr>
          <w:rStyle w:val="s0"/>
        </w:rPr>
        <w:t>1) содействие развитию добросовес</w:t>
      </w:r>
      <w:r>
        <w:rPr>
          <w:rStyle w:val="s0"/>
        </w:rPr>
        <w:t>тной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247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8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482810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482810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482810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</w:t>
      </w:r>
      <w:r>
        <w:rPr>
          <w:rStyle w:val="s0"/>
        </w:rPr>
        <w:t>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2. Антимонопольный орган в рамках участия в международных организациях </w:t>
      </w:r>
      <w:r>
        <w:rPr>
          <w:rStyle w:val="s0"/>
        </w:rPr>
        <w:t>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249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482810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</w:t>
      </w:r>
      <w:r>
        <w:rPr>
          <w:rStyle w:val="s0"/>
        </w:rPr>
        <w:t xml:space="preserve">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</w:t>
      </w:r>
      <w:r>
        <w:rPr>
          <w:rStyle w:val="s0"/>
        </w:rPr>
        <w:t>лючения по вопросам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</w:t>
      </w:r>
      <w:r>
        <w:rPr>
          <w:rStyle w:val="s0"/>
        </w:rPr>
        <w:t>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482810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</w:t>
      </w:r>
      <w:r>
        <w:rPr>
          <w:rStyle w:val="s0"/>
        </w:rPr>
        <w:t xml:space="preserve"> следующих формах:</w:t>
      </w:r>
    </w:p>
    <w:p w:rsidR="00000000" w:rsidRDefault="00482810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482810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</w:t>
      </w:r>
      <w:r>
        <w:rPr>
          <w:rStyle w:val="s0"/>
        </w:rPr>
        <w:t>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482810">
      <w:pPr>
        <w:ind w:firstLine="400"/>
        <w:jc w:val="both"/>
      </w:pPr>
      <w:r>
        <w:rPr>
          <w:rStyle w:val="s0"/>
        </w:rPr>
        <w:t>принимают меры по ус</w:t>
      </w:r>
      <w:r>
        <w:rPr>
          <w:rStyle w:val="s0"/>
        </w:rPr>
        <w:t xml:space="preserve">тановлению мест нахождения нарушителей </w:t>
      </w:r>
      <w:hyperlink r:id="rId25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</w:t>
      </w:r>
      <w:r>
        <w:rPr>
          <w:rStyle w:val="s0"/>
        </w:rPr>
        <w:t xml:space="preserve">м запросам антимонопольного органа в </w:t>
      </w:r>
      <w:hyperlink r:id="rId251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52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</w:t>
      </w:r>
      <w:r>
        <w:rPr>
          <w:rStyle w:val="s0"/>
        </w:rPr>
        <w:t>азуемых антиконкурентных действий, о чем информируют антимонопольный орган;</w:t>
      </w:r>
    </w:p>
    <w:p w:rsidR="00000000" w:rsidRDefault="00482810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</w:t>
      </w:r>
      <w:r>
        <w:rPr>
          <w:rStyle w:val="s1"/>
        </w:rPr>
        <w:t>ья 90-6. Компетенция антимонопольного органа</w:t>
      </w:r>
    </w:p>
    <w:p w:rsidR="00000000" w:rsidRDefault="00482810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482810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482810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</w:t>
      </w:r>
      <w:r>
        <w:rPr>
          <w:rStyle w:val="s0"/>
        </w:rPr>
        <w:t>анов и иных организаций в области защиты конкуренции и ограничения монополистической деятельности;</w:t>
      </w:r>
    </w:p>
    <w:p w:rsidR="00000000" w:rsidRDefault="00482810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482810">
      <w:pPr>
        <w:ind w:firstLine="400"/>
        <w:jc w:val="both"/>
      </w:pPr>
      <w:r>
        <w:rPr>
          <w:rStyle w:val="s0"/>
        </w:rPr>
        <w:t>4) осуществляет государственный кон</w:t>
      </w:r>
      <w:r>
        <w:rPr>
          <w:rStyle w:val="s0"/>
        </w:rPr>
        <w:t>троль за соблюдением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</w:t>
      </w:r>
      <w:r>
        <w:rPr>
          <w:rStyle w:val="s0"/>
        </w:rPr>
        <w:t>бъектов рынка, направленные на ограничение и (или) устранение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53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4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5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2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57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7-1) разрабатывает и утверждает </w:t>
      </w:r>
      <w:hyperlink r:id="rId25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</w:t>
      </w:r>
      <w:r>
        <w:rPr>
          <w:rStyle w:val="s0"/>
        </w:rPr>
        <w:t>сударственного сектора в рамках защиты конкуренции и ограничения монополистической деятельности;</w:t>
      </w:r>
    </w:p>
    <w:p w:rsidR="00000000" w:rsidRDefault="00482810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482810">
      <w:pPr>
        <w:ind w:firstLine="400"/>
        <w:jc w:val="both"/>
      </w:pPr>
      <w:r>
        <w:rPr>
          <w:rStyle w:val="s0"/>
        </w:rPr>
        <w:t>9) согласовывает нормативные п</w:t>
      </w:r>
      <w:r>
        <w:rPr>
          <w:rStyle w:val="s0"/>
        </w:rPr>
        <w:t>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482810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</w:t>
      </w:r>
      <w:r>
        <w:rPr>
          <w:rStyle w:val="s0"/>
        </w:rPr>
        <w:t>паганду добросовестной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48281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13 внесены изменения в соответствии с </w:t>
      </w:r>
      <w:hyperlink r:id="rId259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0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6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</w:t>
      </w:r>
      <w:r>
        <w:rPr>
          <w:rStyle w:val="s0"/>
        </w:rPr>
        <w:t>доступности их приобретения, а также границ товарного рынка, в отношении финансовых организаций -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482810">
      <w:pPr>
        <w:jc w:val="both"/>
      </w:pPr>
      <w:r>
        <w:rPr>
          <w:rStyle w:val="s3"/>
        </w:rPr>
        <w:t xml:space="preserve">Подпункт 14 </w:t>
      </w:r>
      <w:hyperlink r:id="rId262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26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64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</w:t>
      </w:r>
      <w:r>
        <w:rPr>
          <w:rStyle w:val="s0"/>
        </w:rPr>
        <w:t>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</w:t>
      </w:r>
      <w:r>
        <w:rPr>
          <w:rStyle w:val="s0"/>
        </w:rPr>
        <w:t>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Подпункты 16 и 17 </w:t>
      </w:r>
      <w:hyperlink r:id="rId265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16) разрабатывает и утверждает </w:t>
      </w:r>
      <w:hyperlink r:id="rId26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482810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67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8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6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</w:t>
      </w:r>
      <w:r>
        <w:rPr>
          <w:rStyle w:val="s0"/>
        </w:rPr>
        <w:t>по регулированию, контролю и надзору финансового рынка и финансовых организаций;</w:t>
      </w:r>
    </w:p>
    <w:p w:rsidR="00000000" w:rsidRDefault="00482810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70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482810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</w:t>
      </w:r>
      <w:r>
        <w:rPr>
          <w:rStyle w:val="s0"/>
        </w:rPr>
        <w:t>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482810">
      <w:pPr>
        <w:ind w:firstLine="400"/>
        <w:jc w:val="both"/>
      </w:pPr>
      <w:r>
        <w:rPr>
          <w:rStyle w:val="s0"/>
        </w:rPr>
        <w:t>21) запрашивает и получает в порядке, установлен</w:t>
      </w:r>
      <w:r>
        <w:rPr>
          <w:rStyle w:val="s0"/>
        </w:rPr>
        <w:t>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</w:t>
      </w:r>
      <w:r>
        <w:rPr>
          <w:rStyle w:val="s0"/>
        </w:rPr>
        <w:t xml:space="preserve">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271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72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73" w:anchor="sub_id=410000" w:history="1">
        <w:r>
          <w:rPr>
            <w:rStyle w:val="a5"/>
          </w:rPr>
          <w:t>коммерческой тайны н</w:t>
        </w:r>
        <w:r>
          <w:rPr>
            <w:rStyle w:val="a5"/>
          </w:rPr>
          <w:t>а рынке ценных бумаг</w:t>
        </w:r>
      </w:hyperlink>
      <w:r>
        <w:rPr>
          <w:rStyle w:val="s0"/>
        </w:rPr>
        <w:t>;</w:t>
      </w:r>
    </w:p>
    <w:p w:rsidR="00000000" w:rsidRDefault="00482810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7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75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482810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482810">
      <w:pPr>
        <w:ind w:firstLine="400"/>
        <w:jc w:val="both"/>
      </w:pPr>
      <w:r>
        <w:rPr>
          <w:rStyle w:val="s0"/>
        </w:rPr>
        <w:t>во</w:t>
      </w:r>
      <w:r>
        <w:rPr>
          <w:rStyle w:val="s0"/>
        </w:rPr>
        <w:t>сстановлении первоначального положения;</w:t>
      </w:r>
    </w:p>
    <w:p w:rsidR="00000000" w:rsidRDefault="00482810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482810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482810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482810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276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26) ежегодно не позднее 1 июня </w:t>
      </w:r>
      <w:r>
        <w:rPr>
          <w:rStyle w:val="s0"/>
        </w:rPr>
        <w:t>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</w:t>
      </w:r>
      <w:r>
        <w:rPr>
          <w:rStyle w:val="s0"/>
        </w:rPr>
        <w:t>-ресурсе;</w:t>
      </w:r>
    </w:p>
    <w:p w:rsidR="00000000" w:rsidRDefault="00482810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</w:t>
      </w:r>
      <w:r>
        <w:rPr>
          <w:rStyle w:val="s0"/>
        </w:rPr>
        <w:t>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в уставном капи</w:t>
      </w:r>
      <w:r>
        <w:rPr>
          <w:rStyle w:val="s0"/>
        </w:rPr>
        <w:t>тале) которых принадлежат государству, и аффилированными с ними юридическими лицами;</w:t>
      </w:r>
    </w:p>
    <w:p w:rsidR="00000000" w:rsidRDefault="00482810">
      <w:pPr>
        <w:ind w:firstLine="400"/>
        <w:jc w:val="both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</w:t>
      </w:r>
      <w:r>
        <w:rPr>
          <w:rStyle w:val="s0"/>
        </w:rPr>
        <w:t>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482810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</w:t>
      </w:r>
      <w:r>
        <w:rPr>
          <w:rStyle w:val="s0"/>
        </w:rPr>
        <w:t>убъектом государственной монополии;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7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482810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</w:t>
      </w:r>
      <w:r>
        <w:rPr>
          <w:rStyle w:val="s0"/>
        </w:rPr>
        <w:t>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278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482810">
      <w:pPr>
        <w:jc w:val="both"/>
      </w:pPr>
      <w:r>
        <w:rPr>
          <w:rStyle w:val="s3"/>
        </w:rPr>
        <w:t xml:space="preserve">Подпункт 33 изложен в редакции </w:t>
      </w:r>
      <w:hyperlink r:id="rId279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280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</w:t>
      </w:r>
      <w:r>
        <w:rPr>
          <w:rStyle w:val="s0"/>
        </w:rPr>
        <w:t>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</w:t>
      </w:r>
      <w:r>
        <w:rPr>
          <w:rStyle w:val="s0"/>
        </w:rPr>
        <w:t>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8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282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482810">
      <w:pPr>
        <w:jc w:val="both"/>
      </w:pPr>
      <w:r>
        <w:rPr>
          <w:rStyle w:val="s3"/>
        </w:rPr>
        <w:t xml:space="preserve">В подпункт 37 внесены изменения в соответствии с </w:t>
      </w:r>
      <w:hyperlink r:id="rId28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84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37) устанавливает соответствие внешнего акта антимонопольного комплаенса, нап</w:t>
      </w:r>
      <w:r>
        <w:rPr>
          <w:rStyle w:val="s0"/>
        </w:rPr>
        <w:t xml:space="preserve">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482810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</w:t>
      </w:r>
      <w:r>
        <w:rPr>
          <w:rStyle w:val="s0"/>
        </w:rPr>
        <w:t>ти защиты конкуренции, решения антимонопольного органа;</w:t>
      </w:r>
    </w:p>
    <w:p w:rsidR="00000000" w:rsidRDefault="00482810">
      <w:pPr>
        <w:ind w:firstLine="400"/>
        <w:jc w:val="both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28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40) осуществляет иные полномочия, предусмотренные настоящим Кодексом, </w:t>
      </w:r>
      <w:r>
        <w:rPr>
          <w:rStyle w:val="s0"/>
        </w:rPr>
        <w:t>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jc w:val="both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28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28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См. изменения в статью 90-7 - </w:t>
      </w:r>
      <w:hyperlink r:id="rId288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26.11</w:t>
      </w:r>
      <w:r>
        <w:rPr>
          <w:rStyle w:val="s3"/>
        </w:rPr>
        <w:t>.19 г. № 273-VI (вводятся в действие с 30 мая 2020 г.)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482810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антимонопольного органа о проведени</w:t>
      </w:r>
      <w:r>
        <w:rPr>
          <w:rStyle w:val="s0"/>
        </w:rPr>
        <w:t>и расследования нарушений законодательства Республики Казахстан в области защиты конкуренции имеют право:</w:t>
      </w:r>
    </w:p>
    <w:p w:rsidR="00000000" w:rsidRDefault="00482810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</w:t>
      </w:r>
      <w:r>
        <w:rPr>
          <w:rStyle w:val="s0"/>
        </w:rPr>
        <w:t>еспублики Казахстан;</w:t>
      </w:r>
    </w:p>
    <w:p w:rsidR="00000000" w:rsidRDefault="00482810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</w:t>
      </w:r>
      <w:r>
        <w:rPr>
          <w:rStyle w:val="s0"/>
        </w:rPr>
        <w:t>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289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</w:t>
      </w:r>
      <w:r>
        <w:rPr>
          <w:rStyle w:val="s0"/>
        </w:rPr>
        <w:t>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коммерческую, с</w:t>
      </w:r>
      <w:r>
        <w:rPr>
          <w:rStyle w:val="s0"/>
        </w:rPr>
        <w:t xml:space="preserve">лужебную и иную охраняемую законом тайну, сотрудники антимонопольного органа несут ответственность, установленную </w:t>
      </w:r>
      <w:hyperlink r:id="rId29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3. Вред, причиненный физическому или юридич</w:t>
      </w:r>
      <w:r>
        <w:rPr>
          <w:rStyle w:val="s0"/>
        </w:rPr>
        <w:t xml:space="preserve">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291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482810">
      <w:pPr>
        <w:ind w:firstLine="426"/>
        <w:jc w:val="center"/>
      </w:pPr>
      <w:r>
        <w:rPr>
          <w:b/>
          <w:bCs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482810">
      <w:pPr>
        <w:ind w:firstLine="426"/>
        <w:jc w:val="both"/>
      </w:pPr>
      <w:r>
        <w:t>Под государственной под</w:t>
      </w:r>
      <w:r>
        <w:t>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</w:t>
      </w:r>
      <w:r>
        <w:t>н.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29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проверочных листов в области поддержки и защи</w:t>
      </w:r>
      <w:r>
        <w:rPr>
          <w:rStyle w:val="s3"/>
        </w:rPr>
        <w:t>ты субъектов частного предпринимательства»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482810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482810">
      <w:pPr>
        <w:ind w:firstLine="426"/>
        <w:jc w:val="both"/>
      </w:pPr>
      <w:r>
        <w:t>1) малое и сред</w:t>
      </w:r>
      <w:r>
        <w:t>нее предпринимательство;</w:t>
      </w:r>
    </w:p>
    <w:p w:rsidR="00000000" w:rsidRDefault="00482810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482810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482810">
      <w:pPr>
        <w:ind w:firstLine="426"/>
        <w:jc w:val="both"/>
      </w:pPr>
      <w:r>
        <w:t xml:space="preserve">4) </w:t>
      </w:r>
      <w:hyperlink r:id="rId293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9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4-1) </w:t>
      </w:r>
      <w:hyperlink r:id="rId295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482810">
      <w:pPr>
        <w:ind w:firstLine="426"/>
        <w:jc w:val="both"/>
      </w:pPr>
      <w:r>
        <w:t>5) инвестиционная деятельность;</w:t>
      </w:r>
    </w:p>
    <w:p w:rsidR="00000000" w:rsidRDefault="00482810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96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482810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297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29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9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482810">
      <w:pPr>
        <w:ind w:firstLine="426"/>
        <w:jc w:val="both"/>
      </w:pPr>
      <w:r>
        <w:t>1) финансовая и имущественная поддержка;</w:t>
      </w:r>
    </w:p>
    <w:p w:rsidR="00000000" w:rsidRDefault="00482810">
      <w:pPr>
        <w:ind w:firstLine="426"/>
        <w:jc w:val="both"/>
      </w:pPr>
      <w:r>
        <w:t>2) инфраструктурная поддержка;</w:t>
      </w:r>
    </w:p>
    <w:p w:rsidR="00000000" w:rsidRDefault="00482810">
      <w:pPr>
        <w:ind w:firstLine="426"/>
        <w:jc w:val="both"/>
      </w:pPr>
      <w:r>
        <w:t>3) институциональная поддержка, заклю</w:t>
      </w:r>
      <w:r>
        <w:t>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482810">
      <w:pPr>
        <w:ind w:firstLine="426"/>
        <w:jc w:val="both"/>
      </w:pPr>
      <w:r>
        <w:t>4</w:t>
      </w:r>
      <w:r>
        <w:t>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482810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</w:t>
      </w:r>
      <w:r>
        <w:t>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482810">
      <w:pPr>
        <w:ind w:firstLine="426"/>
        <w:jc w:val="both"/>
      </w:pPr>
      <w:r>
        <w:t>1. Финансовая и имущественная поддержка частного предпринима</w:t>
      </w:r>
      <w:r>
        <w:t>тельства осуществляется путем:</w:t>
      </w:r>
    </w:p>
    <w:p w:rsidR="00000000" w:rsidRDefault="00482810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482810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482810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</w:t>
      </w:r>
      <w:r>
        <w:t>оответствии с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482810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30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</w:t>
      </w:r>
      <w:r>
        <w:rPr>
          <w:rStyle w:val="s0"/>
        </w:rPr>
        <w:t xml:space="preserve">ктам частного предпринимательства для целей жилищного строительства в </w:t>
      </w:r>
      <w:hyperlink r:id="rId30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482810">
      <w:pPr>
        <w:ind w:firstLine="426"/>
        <w:jc w:val="both"/>
      </w:pPr>
      <w:r>
        <w:t xml:space="preserve">6) субсидирования </w:t>
      </w:r>
      <w:r>
        <w:t>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0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30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482810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482810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9) л</w:t>
      </w:r>
      <w:r>
        <w:t>изинга;</w:t>
      </w:r>
    </w:p>
    <w:p w:rsidR="00000000" w:rsidRDefault="00482810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Порядок, формы государственной финансовой поддержки, отрасль (отрасли) экон</w:t>
      </w:r>
      <w:r>
        <w:t>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</w:t>
      </w:r>
      <w:r>
        <w:t xml:space="preserve">и, размеры финансовой поддержки и другие условия, необходимые для оказания государственной финансовой поддержки, </w:t>
      </w:r>
      <w:hyperlink r:id="rId304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См.также: </w:t>
      </w:r>
      <w:hyperlink r:id="rId305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участникам Программы развития продуктивной занятости и массового предпринимательства на 2017 - 2021 годы «Еңбек»,</w:t>
      </w:r>
      <w:r>
        <w:t xml:space="preserve"> </w:t>
      </w:r>
      <w:hyperlink r:id="rId306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</w:t>
      </w:r>
      <w:r>
        <w:rPr>
          <w:rStyle w:val="s1"/>
        </w:rPr>
        <w:t>дпринимательства</w:t>
      </w:r>
    </w:p>
    <w:p w:rsidR="00000000" w:rsidRDefault="00482810">
      <w:pPr>
        <w:ind w:firstLine="426"/>
        <w:jc w:val="both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307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482810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</w:t>
      </w:r>
      <w:r>
        <w:t>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482810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482810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482810">
      <w:pPr>
        <w:ind w:firstLine="426"/>
        <w:jc w:val="both"/>
      </w:pPr>
      <w:r>
        <w:t>2) создание сист</w:t>
      </w:r>
      <w:r>
        <w:t>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482810">
      <w:pPr>
        <w:ind w:firstLine="426"/>
        <w:jc w:val="both"/>
      </w:pPr>
      <w:r>
        <w:t>3) развитие финансового лизинга;</w:t>
      </w:r>
    </w:p>
    <w:p w:rsidR="00000000" w:rsidRDefault="00482810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</w:t>
      </w:r>
      <w:r>
        <w:t>исле финансовой и имущественной поддержки частного предпринимательства;</w:t>
      </w:r>
    </w:p>
    <w:p w:rsidR="00000000" w:rsidRDefault="00482810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482810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размещения средств в ба</w:t>
      </w:r>
      <w:r>
        <w:t>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08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7-1) субсидирование ставки купонного вознаграждения по облигациям, выпущенным субъектами част</w:t>
      </w:r>
      <w:r>
        <w:rPr>
          <w:rStyle w:val="s0"/>
        </w:rPr>
        <w:t xml:space="preserve">ного предпринимательства в соответствии с </w:t>
      </w:r>
      <w:hyperlink r:id="rId30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482810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482810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482810">
      <w:pPr>
        <w:ind w:firstLine="426"/>
        <w:jc w:val="both"/>
      </w:pPr>
      <w:r>
        <w:t>2. Порядок и условия реализации задач специал</w:t>
      </w:r>
      <w:r>
        <w:t>ьного фонда определяются национальным управляющим холдингом.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482810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</w:t>
      </w:r>
      <w:r>
        <w:t>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482810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482810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</w:t>
      </w:r>
      <w:r>
        <w:t>ого предпринимательства;</w:t>
      </w:r>
    </w:p>
    <w:p w:rsidR="00000000" w:rsidRDefault="00482810">
      <w:pPr>
        <w:ind w:firstLine="426"/>
        <w:jc w:val="both"/>
      </w:pPr>
      <w:r>
        <w:t>2) организации зарубежных стажировок;</w:t>
      </w:r>
    </w:p>
    <w:p w:rsidR="00000000" w:rsidRDefault="00482810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482810">
      <w:pPr>
        <w:ind w:firstLine="426"/>
        <w:jc w:val="both"/>
      </w:pPr>
      <w:r>
        <w:t>4) создания в регионах сети информационных, кон</w:t>
      </w:r>
      <w:r>
        <w:t>салтинговых центров;</w:t>
      </w:r>
    </w:p>
    <w:p w:rsidR="00000000" w:rsidRDefault="00482810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482810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482810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</w:t>
      </w:r>
      <w:r>
        <w:t xml:space="preserve"> на экспорт;</w:t>
      </w:r>
    </w:p>
    <w:p w:rsidR="00000000" w:rsidRDefault="00482810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482810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</w:t>
      </w:r>
      <w:r>
        <w:t>конодательством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4. </w:t>
      </w:r>
      <w:hyperlink r:id="rId310" w:history="1">
        <w:r>
          <w:rPr>
            <w:rStyle w:val="a5"/>
          </w:rPr>
          <w:t>Уполномоченный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</w:t>
      </w:r>
      <w:r>
        <w:t>ещает следующую информацию:</w:t>
      </w:r>
    </w:p>
    <w:p w:rsidR="00000000" w:rsidRDefault="00482810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482810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</w:t>
      </w:r>
      <w:r>
        <w:t>ти;</w:t>
      </w:r>
    </w:p>
    <w:p w:rsidR="00000000" w:rsidRDefault="00482810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482810">
      <w:pPr>
        <w:ind w:firstLine="426"/>
        <w:jc w:val="both"/>
      </w:pPr>
      <w:r>
        <w:t>4) о мерах финансовой поддержки субъектов частного пред</w:t>
      </w:r>
      <w:r>
        <w:t>принимательства;</w:t>
      </w:r>
    </w:p>
    <w:p w:rsidR="00000000" w:rsidRDefault="00482810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482810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482810">
      <w:pPr>
        <w:ind w:firstLine="426"/>
        <w:jc w:val="both"/>
      </w:pPr>
      <w:r>
        <w:t>7) иную необходимую для развития субъектов частного предпринимательства информацию, предусмотренную настоящ</w:t>
      </w:r>
      <w:r>
        <w:t>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311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</w:t>
      </w:r>
      <w:r>
        <w:rPr>
          <w:rStyle w:val="s3"/>
        </w:rPr>
        <w:t>. № 174-VI (</w:t>
      </w:r>
      <w:hyperlink r:id="rId31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482810">
      <w:pPr>
        <w:ind w:firstLine="426"/>
        <w:jc w:val="both"/>
      </w:pPr>
      <w:r>
        <w:t xml:space="preserve">Инфраструктурная поддержка частного предпринимательства обеспечивается путем </w:t>
      </w:r>
      <w:r>
        <w:t xml:space="preserve">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</w:t>
      </w:r>
      <w:r>
        <w:t>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482810">
      <w:pPr>
        <w:ind w:firstLine="426"/>
        <w:jc w:val="both"/>
      </w:pPr>
      <w:r>
        <w:t>К инфраструктуре поддержки частного п</w:t>
      </w:r>
      <w:r>
        <w:t>редпринимательства относятся центры поддержки предпринимательства, бизнес-инкубаторы и элементы индустриально-инновационной инфраструктуры.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 xml:space="preserve">Статья 98. Компетенция Правительства Республики Казахстан в области государственной поддержки и развития частного </w:t>
      </w:r>
      <w:r>
        <w:rPr>
          <w:rStyle w:val="s1"/>
        </w:rPr>
        <w:t>предпринимательства</w:t>
      </w:r>
    </w:p>
    <w:p w:rsidR="00000000" w:rsidRDefault="00482810">
      <w:pPr>
        <w:ind w:firstLine="426"/>
        <w:jc w:val="both"/>
      </w:pPr>
      <w:r>
        <w:t>1. Правительство Республики Казахстан:</w:t>
      </w:r>
    </w:p>
    <w:p w:rsidR="00000000" w:rsidRDefault="00482810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482810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</w:t>
      </w:r>
      <w:r>
        <w:t>ва;</w:t>
      </w:r>
    </w:p>
    <w:p w:rsidR="00000000" w:rsidRDefault="00482810">
      <w:pPr>
        <w:ind w:firstLine="426"/>
        <w:jc w:val="both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482810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482810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</w:t>
      </w:r>
      <w:r>
        <w:t>ам частного предпринимательства;</w:t>
      </w:r>
    </w:p>
    <w:p w:rsidR="00000000" w:rsidRDefault="00482810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</w:t>
      </w:r>
      <w:r>
        <w:t>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482810">
      <w:pPr>
        <w:ind w:firstLine="426"/>
        <w:jc w:val="both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13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14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7) утверждает </w:t>
      </w:r>
      <w:hyperlink r:id="rId315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</w:t>
      </w:r>
      <w:r>
        <w:t>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482810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</w:t>
      </w:r>
      <w:r>
        <w:t>ие субъектов частного предпринимательства и повышение качества производимой ими продукции;</w:t>
      </w:r>
    </w:p>
    <w:p w:rsidR="00000000" w:rsidRDefault="00482810">
      <w:pPr>
        <w:ind w:firstLine="426"/>
        <w:jc w:val="both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</w:t>
      </w:r>
      <w:r>
        <w:t>вестиций;</w:t>
      </w:r>
    </w:p>
    <w:p w:rsidR="00000000" w:rsidRDefault="00482810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482810">
      <w:pPr>
        <w:ind w:firstLine="426"/>
        <w:jc w:val="both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12) создает национальные институты разв</w:t>
      </w:r>
      <w:r>
        <w:t>ития в целях увеличения инвестиций и ускорения внедрения инноваций в экономику Республики Казахстан;</w:t>
      </w:r>
    </w:p>
    <w:p w:rsidR="00000000" w:rsidRDefault="00482810">
      <w:pPr>
        <w:ind w:firstLine="426"/>
        <w:jc w:val="both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</w:t>
      </w:r>
      <w:r>
        <w:t>ми частного предпринимательства в этих отраслях;</w:t>
      </w:r>
    </w:p>
    <w:p w:rsidR="00000000" w:rsidRDefault="00482810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482810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482810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482810">
      <w:pPr>
        <w:ind w:firstLine="426"/>
        <w:jc w:val="both"/>
      </w:pPr>
      <w:r>
        <w:t>17) со</w:t>
      </w:r>
      <w:r>
        <w:t>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482810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482810">
      <w:pPr>
        <w:ind w:firstLine="426"/>
        <w:jc w:val="both"/>
      </w:pPr>
      <w:r>
        <w:t>1</w:t>
      </w:r>
      <w:r>
        <w:t>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482810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</w:t>
      </w:r>
      <w:r>
        <w:t>и кластеров;</w:t>
      </w:r>
    </w:p>
    <w:p w:rsidR="00000000" w:rsidRDefault="00482810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482810">
      <w:pPr>
        <w:ind w:firstLine="426"/>
        <w:jc w:val="both"/>
      </w:pPr>
      <w:r>
        <w:t xml:space="preserve">22) утверждает </w:t>
      </w:r>
      <w:hyperlink r:id="rId316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</w:t>
      </w:r>
      <w:r>
        <w:t>субъектов частного предпринимательства;</w:t>
      </w:r>
    </w:p>
    <w:p w:rsidR="00000000" w:rsidRDefault="00482810">
      <w:pPr>
        <w:ind w:firstLine="426"/>
        <w:jc w:val="both"/>
      </w:pPr>
      <w:r>
        <w:t xml:space="preserve">23) утверждает </w:t>
      </w:r>
      <w:hyperlink r:id="rId317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482810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482810">
      <w:pPr>
        <w:ind w:firstLine="426"/>
        <w:jc w:val="both"/>
      </w:pPr>
      <w:r>
        <w:t>1</w:t>
      </w:r>
      <w:r>
        <w:t>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318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19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482810">
      <w:pPr>
        <w:ind w:firstLine="426"/>
        <w:jc w:val="both"/>
      </w:pPr>
      <w:r>
        <w:t xml:space="preserve">3) утверждает </w:t>
      </w:r>
      <w:hyperlink r:id="rId320" w:history="1">
        <w:r>
          <w:rPr>
            <w:rStyle w:val="a4"/>
          </w:rPr>
          <w:t>перечень</w:t>
        </w:r>
      </w:hyperlink>
      <w:r>
        <w:t xml:space="preserve"> </w:t>
      </w:r>
      <w:r>
        <w:t>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индуст</w:t>
      </w:r>
      <w:r>
        <w:t>риально-инновационной деятельности;</w:t>
      </w:r>
    </w:p>
    <w:p w:rsidR="00000000" w:rsidRDefault="00482810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21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22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810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482810">
      <w:pPr>
        <w:ind w:firstLine="426"/>
        <w:jc w:val="both"/>
      </w:pPr>
      <w:r>
        <w:t xml:space="preserve">7) определяет </w:t>
      </w:r>
      <w:hyperlink r:id="rId323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482810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324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</w:t>
      </w:r>
      <w:r>
        <w:rPr>
          <w:rStyle w:val="s1"/>
        </w:rPr>
        <w:t>редпринимательства</w:t>
      </w:r>
    </w:p>
    <w:p w:rsidR="00000000" w:rsidRDefault="00482810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482810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482810">
      <w:pPr>
        <w:ind w:firstLine="426"/>
        <w:jc w:val="both"/>
      </w:pPr>
      <w:r>
        <w:t>2) организует и координирует выполнение государственных мер поддержки и развития мал</w:t>
      </w:r>
      <w:r>
        <w:t>ого и среднего предпринимательства;</w:t>
      </w:r>
    </w:p>
    <w:p w:rsidR="00000000" w:rsidRDefault="00482810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</w:t>
      </w:r>
      <w:r>
        <w:t>я частного предпринимательства;</w:t>
      </w:r>
    </w:p>
    <w:p w:rsidR="00000000" w:rsidRDefault="00482810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482810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482810">
      <w:pPr>
        <w:ind w:firstLine="426"/>
        <w:jc w:val="both"/>
      </w:pPr>
      <w:r>
        <w:t xml:space="preserve">7) создает условия для участия малого и среднего предпринимательства в реализации </w:t>
      </w:r>
      <w:hyperlink r:id="rId325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482810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</w:t>
      </w:r>
      <w:r>
        <w:t xml:space="preserve"> и развития частного предпринимательства;</w:t>
      </w:r>
    </w:p>
    <w:p w:rsidR="00000000" w:rsidRDefault="00482810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482810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482810">
      <w:pPr>
        <w:ind w:firstLine="426"/>
        <w:jc w:val="both"/>
      </w:pPr>
      <w:r>
        <w:t>11) осуществляет меж</w:t>
      </w:r>
      <w:r>
        <w:t>дународное сотрудничество в области развития частного предпринимательства;</w:t>
      </w:r>
    </w:p>
    <w:p w:rsidR="00000000" w:rsidRDefault="00482810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482810">
      <w:pPr>
        <w:ind w:firstLine="426"/>
        <w:jc w:val="both"/>
      </w:pPr>
      <w:r>
        <w:t>13) осуществляет иные полномочия, предусмотренные настоящим Кодексом, законами Респ</w:t>
      </w:r>
      <w:r>
        <w:t>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2" w:name="SUB1000000"/>
      <w:bookmarkEnd w:id="122"/>
      <w:r>
        <w:rPr>
          <w:rStyle w:val="s1"/>
        </w:rPr>
        <w:t>Статья 100. Уполномоченный орган в области государственной поддержки индустриально-инновационной деятельности и его компетенция в области государственной подде</w:t>
      </w:r>
      <w:r>
        <w:rPr>
          <w:rStyle w:val="s1"/>
        </w:rPr>
        <w:t>ржки частного предпринимательства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32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7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Уполномоченным органом в области государственной поддержки индустриально-инновационной деятельности является </w:t>
      </w:r>
      <w:hyperlink r:id="rId328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</w:t>
      </w:r>
      <w:r>
        <w:rPr>
          <w:rStyle w:val="s0"/>
        </w:rPr>
        <w:t>тво в сфере индустрии и индустриально-инновационного развития и продвижения несырьевого экспорта,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</w:t>
      </w:r>
      <w:r>
        <w:rPr>
          <w:rStyle w:val="s0"/>
        </w:rPr>
        <w:t>иально-инновационной деятельности и в области продвижения несырьевого экспорта.</w:t>
      </w:r>
    </w:p>
    <w:p w:rsidR="00000000" w:rsidRDefault="00482810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482810">
      <w:pPr>
        <w:ind w:firstLine="426"/>
        <w:jc w:val="both"/>
      </w:pPr>
      <w:r>
        <w:t xml:space="preserve">1) участвует в формировании и реализации государственной политики в сфере </w:t>
      </w:r>
      <w:r>
        <w:t>государственной поддержки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</w:t>
      </w:r>
      <w:r>
        <w:t>ционной системы;</w:t>
      </w:r>
    </w:p>
    <w:p w:rsidR="00000000" w:rsidRDefault="00482810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2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0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331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482810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482810">
      <w:pPr>
        <w:ind w:firstLine="426"/>
        <w:jc w:val="both"/>
      </w:pPr>
      <w:r>
        <w:t>7) разрабатывает карту индустриализации;</w:t>
      </w:r>
    </w:p>
    <w:p w:rsidR="00000000" w:rsidRDefault="00482810">
      <w:pPr>
        <w:ind w:firstLine="426"/>
        <w:jc w:val="both"/>
      </w:pPr>
      <w:r>
        <w:t xml:space="preserve">8) определяет </w:t>
      </w:r>
      <w:hyperlink r:id="rId332" w:anchor="sub_id=1" w:history="1">
        <w:r>
          <w:rPr>
            <w:rStyle w:val="a4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482810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482810">
      <w:pPr>
        <w:ind w:firstLine="426"/>
        <w:jc w:val="both"/>
      </w:pPr>
      <w:r>
        <w:t xml:space="preserve">10) образует Совет по </w:t>
      </w:r>
      <w:r>
        <w:t xml:space="preserve">технологической политике и утверждает его </w:t>
      </w:r>
      <w:hyperlink r:id="rId333" w:anchor="sub_id=100" w:history="1">
        <w:r>
          <w:rPr>
            <w:rStyle w:val="a4"/>
          </w:rPr>
          <w:t>положение</w:t>
        </w:r>
      </w:hyperlink>
      <w:r>
        <w:t xml:space="preserve"> и </w:t>
      </w:r>
      <w:hyperlink r:id="rId334" w:anchor="sub_id=11" w:history="1">
        <w:r>
          <w:rPr>
            <w:rStyle w:val="a4"/>
          </w:rPr>
          <w:t>состав</w:t>
        </w:r>
      </w:hyperlink>
      <w:r>
        <w:t>;</w:t>
      </w:r>
    </w:p>
    <w:p w:rsidR="00000000" w:rsidRDefault="00482810">
      <w:pPr>
        <w:jc w:val="both"/>
      </w:pPr>
      <w:r>
        <w:rPr>
          <w:rStyle w:val="s3"/>
        </w:rPr>
        <w:t xml:space="preserve">Подпункт 11 изложен в редакции </w:t>
      </w:r>
      <w:hyperlink r:id="rId33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6" w:anchor="sub_id=100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</w:t>
      </w:r>
      <w:r>
        <w:rPr>
          <w:rStyle w:val="s0"/>
        </w:rPr>
        <w:t xml:space="preserve">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в части развития технологий и </w:t>
      </w:r>
      <w:r>
        <w:rPr>
          <w:rStyle w:val="s0"/>
        </w:rPr>
        <w:t>инноваций;</w:t>
      </w:r>
    </w:p>
    <w:p w:rsidR="00000000" w:rsidRDefault="00482810">
      <w:pPr>
        <w:ind w:firstLine="426"/>
        <w:jc w:val="both"/>
      </w:pPr>
      <w:r>
        <w:t xml:space="preserve">12) разрабатывает и утверждает </w:t>
      </w:r>
      <w:hyperlink r:id="rId337" w:anchor="sub_id=100" w:history="1">
        <w:r>
          <w:rPr>
            <w:rStyle w:val="a4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482810">
      <w:pPr>
        <w:ind w:firstLine="426"/>
        <w:jc w:val="both"/>
      </w:pPr>
      <w:r>
        <w:t xml:space="preserve">13) разрабатывает и утверждает </w:t>
      </w:r>
      <w:hyperlink r:id="rId338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482810">
      <w:pPr>
        <w:ind w:firstLine="426"/>
        <w:jc w:val="both"/>
      </w:pPr>
      <w:r>
        <w:t xml:space="preserve">14) разрабатывает и утверждает </w:t>
      </w:r>
      <w:hyperlink r:id="rId339" w:history="1">
        <w:r>
          <w:rPr>
            <w:rStyle w:val="a4"/>
          </w:rPr>
          <w:t>перечень</w:t>
        </w:r>
      </w:hyperlink>
      <w:r>
        <w:t xml:space="preserve"> отечест</w:t>
      </w:r>
      <w:r>
        <w:t>венных обработанных товаров, по которым частично возмещаются затраты по их продвижению;</w:t>
      </w:r>
    </w:p>
    <w:p w:rsidR="00000000" w:rsidRDefault="00482810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482810">
      <w:pPr>
        <w:ind w:firstLine="426"/>
        <w:jc w:val="both"/>
      </w:pPr>
      <w:r>
        <w:t xml:space="preserve">16) разрабатывает и утверждает </w:t>
      </w:r>
      <w:hyperlink r:id="rId34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482810">
      <w:pPr>
        <w:ind w:firstLine="426"/>
        <w:jc w:val="both"/>
      </w:pPr>
      <w:r>
        <w:t xml:space="preserve">17) разрабатывает и утверждает </w:t>
      </w:r>
      <w:hyperlink r:id="rId341" w:anchor="sub_id=100" w:history="1">
        <w:r>
          <w:rPr>
            <w:rStyle w:val="a4"/>
          </w:rPr>
          <w:t>правила</w:t>
        </w:r>
      </w:hyperlink>
      <w:r>
        <w:t xml:space="preserve"> предоставлени</w:t>
      </w:r>
      <w:r>
        <w:t>я инновационных грантов на технологическое развитие отраслей;</w:t>
      </w:r>
    </w:p>
    <w:p w:rsidR="00000000" w:rsidRDefault="00482810">
      <w:pPr>
        <w:ind w:firstLine="426"/>
        <w:jc w:val="both"/>
      </w:pPr>
      <w:r>
        <w:t xml:space="preserve">18) разрабатывает и утверждает </w:t>
      </w:r>
      <w:hyperlink r:id="rId342" w:anchor="sub_id=10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</w:t>
      </w:r>
      <w:r>
        <w:t>их предприятий;</w:t>
      </w:r>
    </w:p>
    <w:p w:rsidR="00000000" w:rsidRDefault="00482810">
      <w:pPr>
        <w:ind w:firstLine="426"/>
        <w:jc w:val="both"/>
      </w:pPr>
      <w:r>
        <w:t xml:space="preserve">19) разрабатывает и определяет </w:t>
      </w:r>
      <w:hyperlink r:id="rId343" w:anchor="sub_id=100" w:history="1">
        <w:r>
          <w:rPr>
            <w:rStyle w:val="a4"/>
          </w:rPr>
          <w:t>порядок</w:t>
        </w:r>
      </w:hyperlink>
      <w:r>
        <w:t xml:space="preserve"> оплаты услуг национального института развития в области технологического развития при предоставлении инновационных грант</w:t>
      </w:r>
      <w:r>
        <w:t>ов;</w:t>
      </w:r>
    </w:p>
    <w:p w:rsidR="00000000" w:rsidRDefault="00482810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482810">
      <w:pPr>
        <w:ind w:firstLine="426"/>
        <w:jc w:val="both"/>
      </w:pPr>
      <w:r>
        <w:t xml:space="preserve">21) разрабатывает </w:t>
      </w:r>
      <w:hyperlink r:id="rId344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</w:t>
      </w:r>
      <w:r>
        <w:t>й деятельности по продвижению товаров, работ и услуг на внутреннем рынке;</w:t>
      </w:r>
    </w:p>
    <w:p w:rsidR="00000000" w:rsidRDefault="00482810">
      <w:pPr>
        <w:ind w:firstLine="426"/>
        <w:jc w:val="both"/>
      </w:pPr>
      <w:r>
        <w:t xml:space="preserve">22) определяет </w:t>
      </w:r>
      <w:hyperlink r:id="rId345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22-1 в соответствии с </w:t>
      </w:r>
      <w:hyperlink r:id="rId346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22-1) разрабатывает и утверждает </w:t>
      </w:r>
      <w:hyperlink r:id="rId347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 xml:space="preserve">23) разрабатывает и утверждает </w:t>
      </w:r>
      <w:hyperlink r:id="rId348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</w:t>
      </w:r>
      <w:r>
        <w:t>льных кластеров;</w:t>
      </w:r>
    </w:p>
    <w:p w:rsidR="00000000" w:rsidRDefault="00482810">
      <w:pPr>
        <w:ind w:firstLine="426"/>
        <w:jc w:val="both"/>
      </w:pPr>
      <w:r>
        <w:t xml:space="preserve">24) разрабатывает и утверждает </w:t>
      </w:r>
      <w:hyperlink r:id="rId349" w:history="1">
        <w:r>
          <w:rPr>
            <w:rStyle w:val="a4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</w:t>
      </w:r>
      <w:r>
        <w:t>ти труда и развитие территориальных кластеров;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24-1 в соответствии с </w:t>
      </w:r>
      <w:hyperlink r:id="rId35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</w:t>
      </w:r>
      <w:r>
        <w:rPr>
          <w:rStyle w:val="s3"/>
        </w:rPr>
        <w:t xml:space="preserve">ен в редакции </w:t>
      </w:r>
      <w:hyperlink r:id="rId35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52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24-1) разрабатывает и у</w:t>
      </w:r>
      <w:r>
        <w:rPr>
          <w:rStyle w:val="s0"/>
        </w:rPr>
        <w:t xml:space="preserve">тверждает </w:t>
      </w:r>
      <w:hyperlink r:id="rId353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основания для изменения и расторжения соглашения о промышленной сборке сельскохозяйственной техники с юридическими лицами Респу</w:t>
      </w:r>
      <w:r>
        <w:rPr>
          <w:rStyle w:val="s0"/>
        </w:rPr>
        <w:t>блики Казахстан и его типовую форму;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подпунктами 24-2 - 24-8 в соответствии с </w:t>
      </w:r>
      <w:hyperlink r:id="rId35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24-2) осуществляет в пределах компетенции разви</w:t>
      </w:r>
      <w:r>
        <w:rPr>
          <w:rStyle w:val="s0"/>
        </w:rPr>
        <w:t>тие и продвижение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24-3) координирует работу отраслевых государственных органов Республики Казахстан по вопросам развития и продвижения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24-4) взаимодействует с отраслевыми государственными органами Республики Каза</w:t>
      </w:r>
      <w:r>
        <w:rPr>
          <w:rStyle w:val="s0"/>
        </w:rPr>
        <w:t>хстан по вопросам развития и продвижения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24-5) разрабатывает и утверждает нормативные правовые акты по вопросам продвижения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24-6) разрабатывает и утверждает меры по продвижению экспорта с учетом международных обя</w:t>
      </w:r>
      <w:r>
        <w:rPr>
          <w:rStyle w:val="s0"/>
        </w:rPr>
        <w:t>зательств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24-7) согласовывает отраслевые программы в области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482810">
      <w:pPr>
        <w:ind w:firstLine="426"/>
        <w:jc w:val="both"/>
      </w:pPr>
      <w:r>
        <w:t xml:space="preserve">25) осуществляет иные полномочия, </w:t>
      </w:r>
      <w:r>
        <w:t>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3" w:name="SUB1010000"/>
      <w:bookmarkEnd w:id="123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482810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</w:t>
      </w:r>
      <w:r>
        <w:t>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</w:t>
      </w:r>
      <w:r>
        <w:t>ого развития.</w:t>
      </w:r>
    </w:p>
    <w:p w:rsidR="00000000" w:rsidRDefault="00482810">
      <w:pPr>
        <w:ind w:firstLine="426"/>
        <w:jc w:val="both"/>
      </w:pPr>
      <w:r>
        <w:t>2. Центральный уполномоченный орган по государственному планированию:</w:t>
      </w:r>
    </w:p>
    <w:p w:rsidR="00000000" w:rsidRDefault="00482810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2) вносит в Правительство Респ</w:t>
      </w:r>
      <w:r>
        <w:t>ублики Казахстан предложения по определению приоритетных секторов экономики;</w:t>
      </w:r>
    </w:p>
    <w:p w:rsidR="00000000" w:rsidRDefault="00482810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4) осуществляет оценку</w:t>
      </w:r>
      <w:r>
        <w:t xml:space="preserve"> эффективности индустриально-инновационной системы;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355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6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</w:t>
      </w:r>
      <w:r>
        <w:rPr>
          <w:rStyle w:val="s0"/>
        </w:rPr>
        <w:t>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на предмет соответствия целям и</w:t>
      </w:r>
      <w:r>
        <w:rPr>
          <w:rStyle w:val="s0"/>
        </w:rPr>
        <w:t>ндустриально-инновационного развития;</w:t>
      </w:r>
    </w:p>
    <w:p w:rsidR="00000000" w:rsidRDefault="00482810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4" w:name="SUB1020000"/>
      <w:bookmarkEnd w:id="124"/>
      <w:r>
        <w:rPr>
          <w:rStyle w:val="s1"/>
        </w:rPr>
        <w:t>Статья 102. Уполномоченный орган в обла</w:t>
      </w:r>
      <w:r>
        <w:rPr>
          <w:rStyle w:val="s1"/>
        </w:rPr>
        <w:t>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482810">
      <w:pPr>
        <w:ind w:firstLine="426"/>
        <w:jc w:val="both"/>
      </w:pPr>
      <w:r>
        <w:t xml:space="preserve">1. Уполномоченным органом в области регулирования внешнеторговой деятельности является </w:t>
      </w:r>
      <w:hyperlink r:id="rId357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482810">
      <w:pPr>
        <w:ind w:firstLine="426"/>
        <w:jc w:val="both"/>
      </w:pPr>
      <w:r>
        <w:t>2. Уполномоченн</w:t>
      </w:r>
      <w:r>
        <w:t>ый орган в области регулирования внешнеторговой деятельности: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358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59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1) </w:t>
      </w:r>
      <w:r>
        <w:rPr>
          <w:rStyle w:val="s0"/>
        </w:rPr>
        <w:t>взаимодействует с органом, проводящим расследования, по вопросам специальных защитных, антидемпинговых и компенсационных мер</w:t>
      </w:r>
      <w:r>
        <w:t>;</w:t>
      </w:r>
    </w:p>
    <w:p w:rsidR="00000000" w:rsidRDefault="00482810">
      <w:pPr>
        <w:ind w:firstLine="426"/>
        <w:jc w:val="both"/>
      </w:pPr>
      <w:r>
        <w:t xml:space="preserve">2) вносит в орган, проводящий расследования, предложения по инициированию </w:t>
      </w:r>
      <w:r>
        <w:t>расследований, предшествующих применению специальных защитных, антидемпинговых и компенсационных мер;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36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1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482810">
      <w:pPr>
        <w:jc w:val="both"/>
      </w:pPr>
      <w:r>
        <w:rPr>
          <w:rStyle w:val="s3"/>
        </w:rPr>
        <w:t>Подпункт 4 изложен в р</w:t>
      </w:r>
      <w:r>
        <w:rPr>
          <w:rStyle w:val="s3"/>
        </w:rPr>
        <w:t xml:space="preserve">едакции </w:t>
      </w:r>
      <w:hyperlink r:id="rId36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3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формирует и согласовывает с </w:t>
      </w:r>
      <w:r>
        <w:rPr>
          <w:rStyle w:val="s0"/>
        </w:rPr>
        <w:t>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36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5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482810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482810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5" w:name="SUB1030000"/>
      <w:bookmarkEnd w:id="125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482810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482810">
      <w:pPr>
        <w:ind w:firstLine="426"/>
        <w:jc w:val="both"/>
      </w:pPr>
      <w:r>
        <w:t xml:space="preserve">1) участвуют в формировании </w:t>
      </w:r>
      <w:r>
        <w:t>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66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482810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482810">
      <w:pPr>
        <w:ind w:firstLine="426"/>
        <w:jc w:val="both"/>
      </w:pPr>
      <w:r>
        <w:t>3)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>Статья дополнена подпунктами 3-1 - 3-3 в со</w:t>
      </w:r>
      <w:r>
        <w:rPr>
          <w:rStyle w:val="s3"/>
        </w:rPr>
        <w:t xml:space="preserve">ответствии с </w:t>
      </w:r>
      <w:hyperlink r:id="rId367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3-1) предоставляют в уполномоченный орган в области государственной поддержки индустриально-инновационной деятельности информац</w:t>
      </w:r>
      <w:r>
        <w:rPr>
          <w:rStyle w:val="s0"/>
        </w:rPr>
        <w:t>ию по продвижению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</w:t>
      </w:r>
      <w:r>
        <w:rPr>
          <w:rStyle w:val="s0"/>
        </w:rPr>
        <w:t>рственных программ в рамках компетенции;</w:t>
      </w:r>
    </w:p>
    <w:p w:rsidR="00000000" w:rsidRDefault="00482810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482810">
      <w:pPr>
        <w:ind w:firstLine="426"/>
        <w:jc w:val="both"/>
      </w:pPr>
      <w:r>
        <w:t>5) осущес</w:t>
      </w:r>
      <w:r>
        <w:t>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6" w:name="SUB1040000"/>
      <w:bookmarkEnd w:id="126"/>
      <w:r>
        <w:rPr>
          <w:rStyle w:val="s1"/>
        </w:rPr>
        <w:t>Статья 104. Компетенция иных государственных органов в области государственной поддерж</w:t>
      </w:r>
      <w:r>
        <w:rPr>
          <w:rStyle w:val="s1"/>
        </w:rPr>
        <w:t>ки частного предпринимательства</w:t>
      </w:r>
    </w:p>
    <w:p w:rsidR="00000000" w:rsidRDefault="00482810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482810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</w:t>
      </w:r>
      <w:r>
        <w:t>ного предпринимательства;</w:t>
      </w:r>
    </w:p>
    <w:p w:rsidR="00000000" w:rsidRDefault="00482810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7" w:name="SUB1050000"/>
      <w:bookmarkEnd w:id="127"/>
      <w:r>
        <w:rPr>
          <w:rStyle w:val="s1"/>
        </w:rPr>
        <w:t>Статья 105. Компетенция местных исполнительны</w:t>
      </w:r>
      <w:r>
        <w:rPr>
          <w:rStyle w:val="s1"/>
        </w:rPr>
        <w:t>х органов в области государственной поддержки и развития частного предпринимательства</w:t>
      </w:r>
    </w:p>
    <w:p w:rsidR="00000000" w:rsidRDefault="00482810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482810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482810">
      <w:pPr>
        <w:ind w:firstLine="426"/>
        <w:jc w:val="both"/>
      </w:pPr>
      <w:r>
        <w:t>2) создают у</w:t>
      </w:r>
      <w:r>
        <w:t>словия для развития частного предпринимательства;</w:t>
      </w:r>
    </w:p>
    <w:p w:rsidR="00000000" w:rsidRDefault="00482810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482810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482810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</w:t>
      </w:r>
      <w:r>
        <w:t>стного предпринимательства, Национальной палатой и объектами рыночной инфраструктуры;</w:t>
      </w:r>
    </w:p>
    <w:p w:rsidR="00000000" w:rsidRDefault="00482810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482810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482810">
      <w:pPr>
        <w:ind w:firstLine="426"/>
        <w:jc w:val="both"/>
      </w:pPr>
      <w:r>
        <w:t>8) организуют обучение, подготовк</w:t>
      </w:r>
      <w:r>
        <w:t>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подпунктами 8-1 и 8-2 в соответствии с </w:t>
      </w:r>
      <w:hyperlink r:id="rId36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482810">
      <w:pPr>
        <w:ind w:firstLine="397"/>
        <w:jc w:val="both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36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482810">
      <w:pPr>
        <w:ind w:firstLine="397"/>
        <w:jc w:val="both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482810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</w:t>
      </w:r>
      <w:r>
        <w:t>мые на местные исполнительные органы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482810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</w:t>
      </w:r>
      <w:r>
        <w:t>ддержки индустриально-инновационной деятельности на соответствующей территории;</w:t>
      </w:r>
    </w:p>
    <w:p w:rsidR="00000000" w:rsidRDefault="00482810">
      <w:pPr>
        <w:ind w:firstLine="426"/>
        <w:jc w:val="both"/>
      </w:pPr>
      <w:r>
        <w:t>2) разрабатывают и утверждают карты поддержки предпринимательства регионов с участием региональных палат предпринимателей;</w:t>
      </w:r>
    </w:p>
    <w:p w:rsidR="00000000" w:rsidRDefault="00482810">
      <w:pPr>
        <w:ind w:firstLine="426"/>
        <w:jc w:val="both"/>
      </w:pPr>
      <w:r>
        <w:t>3) вправе оказывать методическую, консультационную, п</w:t>
      </w:r>
      <w:r>
        <w:t>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4) вносят предложения в центральный уполномоче</w:t>
      </w:r>
      <w:r>
        <w:t>нный орган по государственному планированию по определению приоритетных секторов экономики;</w:t>
      </w:r>
    </w:p>
    <w:p w:rsidR="00000000" w:rsidRDefault="00482810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государственной поддержки индустриально-инновационной деятельности информацию по местн</w:t>
      </w:r>
      <w:r>
        <w:t xml:space="preserve">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 Казахстан;</w:t>
      </w:r>
    </w:p>
    <w:p w:rsidR="00000000" w:rsidRDefault="00482810">
      <w:pPr>
        <w:ind w:firstLine="426"/>
        <w:jc w:val="both"/>
      </w:pPr>
      <w:r>
        <w:t>6) предоставляют в уполномоченный орган в области государственной поддержки</w:t>
      </w:r>
      <w:r>
        <w:t xml:space="preserve">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370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371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7) вправе создавать и (или) участвовать в уставном капитале юридических лиц, основная деятельность которых направлена на развит</w:t>
      </w:r>
      <w:r>
        <w:rPr>
          <w:rStyle w:val="s0"/>
        </w:rPr>
        <w:t>ие инноваций и привлечение инвестиций;</w:t>
      </w:r>
    </w:p>
    <w:p w:rsidR="00000000" w:rsidRDefault="00482810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spacing w:after="240"/>
        <w:jc w:val="center"/>
      </w:pPr>
      <w:bookmarkStart w:id="128" w:name="SUB1060000"/>
      <w:bookmarkEnd w:id="128"/>
      <w:r>
        <w:rPr>
          <w:rStyle w:val="s1"/>
        </w:rPr>
        <w:t>РАЗДЕЛ 3. ФОРМЫ И СРЕДСТВА ГОСУДАРСТВЕННОГО РЕ</w:t>
      </w:r>
      <w:r>
        <w:rPr>
          <w:rStyle w:val="s1"/>
        </w:rPr>
        <w:t>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482810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482810">
      <w:pPr>
        <w:ind w:firstLine="426"/>
        <w:jc w:val="both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37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29" w:name="SUB1070000"/>
      <w:bookmarkEnd w:id="129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482810">
      <w:pPr>
        <w:ind w:firstLine="426"/>
        <w:jc w:val="both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82810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482810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482810">
      <w:pPr>
        <w:ind w:firstLine="426"/>
        <w:jc w:val="both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373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4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0" w:name="SUB1080000"/>
      <w:bookmarkEnd w:id="130"/>
      <w:r>
        <w:rPr>
          <w:rStyle w:val="s1"/>
        </w:rPr>
        <w:t>Статья 108. Разрешительный и уведомитель</w:t>
      </w:r>
      <w:r>
        <w:rPr>
          <w:rStyle w:val="s1"/>
        </w:rPr>
        <w:t>ный порядок</w:t>
      </w:r>
    </w:p>
    <w:p w:rsidR="00000000" w:rsidRDefault="00482810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</w:t>
      </w:r>
      <w:r>
        <w:t xml:space="preserve">ием уведомлений в порядке, установленном </w:t>
      </w:r>
      <w:hyperlink r:id="rId37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 xml:space="preserve">Субъект предпринимательства, имеющий лицензию, признается </w:t>
      </w:r>
      <w:hyperlink r:id="rId376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482810">
      <w:pPr>
        <w:ind w:firstLine="426"/>
        <w:jc w:val="both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482810">
      <w:pPr>
        <w:ind w:firstLine="426"/>
        <w:jc w:val="both"/>
      </w:pPr>
      <w:r>
        <w:t xml:space="preserve">2. Осуществление субъектами предпринимательства деятельности </w:t>
      </w:r>
      <w:r>
        <w:t xml:space="preserve">или действий (операций), для которых </w:t>
      </w:r>
      <w:hyperlink r:id="rId377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</w:t>
      </w:r>
      <w:r>
        <w:t>ющего разрешения или без направления соответствующего уведомления не допускается.</w:t>
      </w:r>
    </w:p>
    <w:p w:rsidR="00000000" w:rsidRDefault="00482810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</w:t>
      </w:r>
      <w:r>
        <w:t xml:space="preserve">ия деятельности или действия (операции), в отношение которых </w:t>
      </w:r>
      <w:hyperlink r:id="rId37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482810">
      <w:pPr>
        <w:ind w:firstLine="426"/>
        <w:jc w:val="both"/>
      </w:pPr>
      <w:r>
        <w:t xml:space="preserve">3. Установление </w:t>
      </w:r>
      <w:hyperlink r:id="rId37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</w:t>
      </w:r>
      <w:r>
        <w:t>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482810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380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</w:t>
      </w:r>
      <w:r>
        <w:t xml:space="preserve">жений к ним являются государственными услугами и в части, не противоречащей </w:t>
      </w:r>
      <w:hyperlink r:id="rId381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38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1" w:name="SUB1090000"/>
      <w:bookmarkEnd w:id="131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482810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</w:t>
      </w:r>
      <w:r>
        <w:t xml:space="preserve">твующего разрешения или уведомления в перечни разрешений или уведомлений, предусмотренные в </w:t>
      </w:r>
      <w:hyperlink r:id="rId38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8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85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386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7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3. П</w:t>
      </w:r>
      <w:r>
        <w:t>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</w:t>
      </w:r>
      <w:r>
        <w:t>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482810">
      <w:pPr>
        <w:ind w:firstLine="426"/>
        <w:jc w:val="both"/>
      </w:pPr>
      <w:r>
        <w:t>4. Нормативные правовые акты, регламентирующие порядок получения разреш</w:t>
      </w:r>
      <w:r>
        <w:t>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</w:t>
      </w:r>
      <w:r>
        <w:t>циального опубликования.</w:t>
      </w:r>
    </w:p>
    <w:p w:rsidR="00000000" w:rsidRDefault="00482810">
      <w:pPr>
        <w:ind w:firstLine="426"/>
        <w:jc w:val="both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</w:t>
      </w:r>
      <w:r>
        <w:t>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</w:t>
      </w:r>
      <w:r>
        <w:t>дения в действие указанных актов.</w:t>
      </w:r>
    </w:p>
    <w:p w:rsidR="00000000" w:rsidRDefault="00482810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</w:t>
      </w:r>
      <w:r>
        <w:t>ных правовых актов, указанных в части первой настоящего пункта, в сроки и порядке, установленные для их выдачи.</w:t>
      </w:r>
    </w:p>
    <w:p w:rsidR="00000000" w:rsidRDefault="00482810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</w:t>
      </w:r>
      <w:r>
        <w:t xml:space="preserve">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388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t xml:space="preserve">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389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90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91" w:anchor="sub_id=3" w:history="1">
        <w:r>
          <w:rPr>
            <w:rStyle w:val="a4"/>
          </w:rPr>
          <w:t>3</w:t>
        </w:r>
      </w:hyperlink>
      <w:r>
        <w:t xml:space="preserve"> к Закону Республики</w:t>
      </w:r>
      <w:r>
        <w:t xml:space="preserve">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2" w:name="SUB1100000"/>
      <w:bookmarkEnd w:id="132"/>
      <w:r>
        <w:rPr>
          <w:rStyle w:val="s1"/>
        </w:rPr>
        <w:t>Статья 110. Заявители. Права заявителей</w:t>
      </w:r>
    </w:p>
    <w:p w:rsidR="00000000" w:rsidRDefault="00482810">
      <w:pPr>
        <w:ind w:firstLine="426"/>
        <w:jc w:val="both"/>
      </w:pPr>
      <w:r>
        <w:t xml:space="preserve">1. Заявителями могут </w:t>
      </w:r>
      <w:r>
        <w:t>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482810">
      <w:pPr>
        <w:ind w:firstLine="426"/>
        <w:jc w:val="both"/>
      </w:pPr>
      <w:r>
        <w:t>1) индивидуальный предприниматель;</w:t>
      </w:r>
    </w:p>
    <w:p w:rsidR="00000000" w:rsidRDefault="00482810">
      <w:pPr>
        <w:ind w:firstLine="426"/>
        <w:jc w:val="both"/>
      </w:pPr>
      <w:r>
        <w:t>2) юридическое лицо;</w:t>
      </w:r>
    </w:p>
    <w:p w:rsidR="00000000" w:rsidRDefault="00482810">
      <w:pPr>
        <w:ind w:firstLine="426"/>
        <w:jc w:val="both"/>
      </w:pPr>
      <w:r>
        <w:t xml:space="preserve">3) филиал или </w:t>
      </w:r>
      <w:r>
        <w:t>представительство юридического лица;</w:t>
      </w:r>
    </w:p>
    <w:p w:rsidR="00000000" w:rsidRDefault="00482810">
      <w:pPr>
        <w:ind w:firstLine="426"/>
        <w:jc w:val="both"/>
      </w:pPr>
      <w:r>
        <w:t>4) лицензиат;</w:t>
      </w:r>
    </w:p>
    <w:p w:rsidR="00000000" w:rsidRDefault="00482810">
      <w:pPr>
        <w:ind w:firstLine="426"/>
        <w:jc w:val="both"/>
      </w:pPr>
      <w:r>
        <w:t>5) владелец разрешения второй категории.</w:t>
      </w:r>
    </w:p>
    <w:p w:rsidR="00000000" w:rsidRDefault="00482810">
      <w:pPr>
        <w:ind w:firstLine="426"/>
        <w:jc w:val="both"/>
      </w:pPr>
      <w:r>
        <w:t>2. Заявители имеют право:</w:t>
      </w:r>
    </w:p>
    <w:p w:rsidR="00000000" w:rsidRDefault="00482810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482810">
      <w:pPr>
        <w:jc w:val="both"/>
      </w:pPr>
      <w:bookmarkStart w:id="133" w:name="SUB1100202"/>
      <w:bookmarkEnd w:id="133"/>
      <w:r>
        <w:rPr>
          <w:rStyle w:val="s3"/>
        </w:rPr>
        <w:t xml:space="preserve">Действие подпункта 2 пункта 2 статьи 110 было приостановлено до </w:t>
      </w:r>
      <w:r>
        <w:rPr>
          <w:rStyle w:val="s3"/>
        </w:rPr>
        <w:t xml:space="preserve">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482810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</w:t>
      </w:r>
      <w:r>
        <w:t>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</w:t>
      </w:r>
      <w:r>
        <w:t>и Казахстан;</w:t>
      </w:r>
    </w:p>
    <w:p w:rsidR="00000000" w:rsidRDefault="00482810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</w:t>
      </w:r>
      <w:r>
        <w:t xml:space="preserve">жений </w:t>
      </w:r>
      <w:hyperlink r:id="rId392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 xml:space="preserve">3. Оралманы и иностранные юридические лица получают разрешения и направляют уведомления наравне </w:t>
      </w:r>
      <w:r>
        <w:t>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4" w:name="SUB1110000"/>
      <w:bookmarkEnd w:id="134"/>
      <w:r>
        <w:rPr>
          <w:rStyle w:val="s1"/>
        </w:rPr>
        <w:t>Статья 111. Права и обязанности разрешительных органов</w:t>
      </w:r>
    </w:p>
    <w:p w:rsidR="00000000" w:rsidRDefault="00482810">
      <w:pPr>
        <w:ind w:firstLine="426"/>
        <w:jc w:val="both"/>
      </w:pPr>
      <w:r>
        <w:t>1. Разрешительными органами являютс</w:t>
      </w:r>
      <w:r>
        <w:t>я лицензиары и органы, уполномоченные на выдачу разрешений второй категории.</w:t>
      </w:r>
    </w:p>
    <w:p w:rsidR="00000000" w:rsidRDefault="00482810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82810">
      <w:pPr>
        <w:ind w:firstLine="426"/>
        <w:jc w:val="both"/>
      </w:pPr>
      <w:r>
        <w:t>3. Ра</w:t>
      </w:r>
      <w:r>
        <w:t>зрешительные органы обязаны:</w:t>
      </w:r>
    </w:p>
    <w:p w:rsidR="00000000" w:rsidRDefault="00482810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39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482810">
      <w:pPr>
        <w:ind w:firstLine="426"/>
        <w:jc w:val="both"/>
      </w:pPr>
      <w:r>
        <w:t>2) со</w:t>
      </w:r>
      <w:r>
        <w:t>здавать необходимые условия для лиц с ограниченными возможностями при получении ими разрешений;</w:t>
      </w:r>
    </w:p>
    <w:p w:rsidR="00000000" w:rsidRDefault="00482810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</w:t>
      </w:r>
      <w:r>
        <w:t xml:space="preserve"> получения и оформления таких документов;</w:t>
      </w:r>
    </w:p>
    <w:p w:rsidR="00000000" w:rsidRDefault="00482810">
      <w:pPr>
        <w:jc w:val="both"/>
      </w:pPr>
      <w:bookmarkStart w:id="135" w:name="SUB1110304"/>
      <w:bookmarkEnd w:id="135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482810">
      <w:pPr>
        <w:ind w:firstLine="426"/>
        <w:jc w:val="both"/>
      </w:pPr>
      <w:r>
        <w:t>4) предоставлят</w:t>
      </w:r>
      <w:r>
        <w:t>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82810">
      <w:pPr>
        <w:ind w:firstLine="426"/>
        <w:jc w:val="both"/>
      </w:pPr>
      <w:r>
        <w:t>5) принимать меры, напра</w:t>
      </w:r>
      <w:r>
        <w:t>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482810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</w:t>
      </w:r>
      <w:r>
        <w:t>щих необходимые сведения для выдачи разрешений;</w:t>
      </w:r>
    </w:p>
    <w:p w:rsidR="00000000" w:rsidRDefault="00482810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</w:t>
      </w:r>
      <w:r>
        <w:t>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6" w:name="SUB1120000"/>
      <w:bookmarkEnd w:id="136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482810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82810">
      <w:pPr>
        <w:ind w:firstLine="426"/>
        <w:jc w:val="both"/>
      </w:pPr>
      <w:r>
        <w:t>Разрешительные процедуры осуще</w:t>
      </w:r>
      <w:r>
        <w:t xml:space="preserve">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394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39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82810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482810">
      <w:pPr>
        <w:ind w:firstLine="426"/>
        <w:jc w:val="both"/>
      </w:pPr>
      <w:r>
        <w:t>Государственный электронный реестр разрешений и уведомлений по уведомления</w:t>
      </w:r>
      <w:r>
        <w:t>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37" w:name="SUB112010000"/>
      <w:bookmarkEnd w:id="137"/>
      <w:r>
        <w:rPr>
          <w:rStyle w:val="s3"/>
        </w:rPr>
        <w:t xml:space="preserve">Кодекс дополнен главой 9-1 в соответствии с </w:t>
      </w:r>
      <w:hyperlink r:id="rId396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482810">
      <w:pPr>
        <w:jc w:val="center"/>
      </w:pPr>
      <w:r>
        <w:rPr>
          <w:rStyle w:val="s1"/>
        </w:rPr>
        <w:t>Глава 9-1. Информационные инструменты</w:t>
      </w:r>
    </w:p>
    <w:p w:rsidR="00000000" w:rsidRDefault="00482810">
      <w:pPr>
        <w:ind w:firstLine="397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112-1. Информационные инструменты</w:t>
      </w:r>
    </w:p>
    <w:p w:rsidR="00000000" w:rsidRDefault="00482810">
      <w:pPr>
        <w:ind w:firstLine="397"/>
        <w:jc w:val="both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нормативных правовых актах, соответствующие одновременно всем нижеследующим критериям:</w:t>
      </w:r>
    </w:p>
    <w:p w:rsidR="00000000" w:rsidRDefault="00482810">
      <w:pPr>
        <w:ind w:firstLine="397"/>
        <w:jc w:val="both"/>
      </w:pPr>
      <w:r>
        <w:rPr>
          <w:rStyle w:val="s0"/>
        </w:rPr>
        <w:t>1) предоставление информации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информация предоставляется субъектами частного предпринимательства.</w:t>
      </w:r>
    </w:p>
    <w:p w:rsidR="00000000" w:rsidRDefault="00482810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397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98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0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Положения настоящей гл</w:t>
      </w:r>
      <w:r>
        <w:rPr>
          <w:rStyle w:val="s0"/>
        </w:rPr>
        <w:t>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Для целей настоящей главы под финансовой полити</w:t>
      </w:r>
      <w:r>
        <w:rPr>
          <w:rStyle w:val="s0"/>
        </w:rPr>
        <w:t>кой понимается совокупность отношений, связанных с деятельностью финансовых организаций, участников страхового рынка, не являющихся финансовыми организациями, организаций, осуществляющих микрофинансовую деятельность, коллекторских агентств, крупных участни</w:t>
      </w:r>
      <w:r>
        <w:rPr>
          <w:rStyle w:val="s0"/>
        </w:rPr>
        <w:t>ков финансовых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</w:t>
      </w:r>
      <w:r>
        <w:rPr>
          <w:rStyle w:val="s0"/>
        </w:rPr>
        <w:t>е выпуском, обращением, погашением и аннулированием финансовых инструментов.</w:t>
      </w:r>
    </w:p>
    <w:p w:rsidR="00000000" w:rsidRDefault="00482810">
      <w:pPr>
        <w:ind w:firstLine="397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38" w:name="SUB112020000"/>
      <w:bookmarkEnd w:id="138"/>
      <w:r>
        <w:rPr>
          <w:rStyle w:val="s1"/>
        </w:rPr>
        <w:t>Статья 112-2. Виды информационных инструментов</w:t>
      </w:r>
    </w:p>
    <w:p w:rsidR="00000000" w:rsidRDefault="00482810">
      <w:pPr>
        <w:ind w:firstLine="397"/>
        <w:jc w:val="both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482810">
      <w:pPr>
        <w:ind w:firstLine="397"/>
        <w:jc w:val="both"/>
      </w:pPr>
      <w:r>
        <w:rPr>
          <w:rStyle w:val="s0"/>
        </w:rPr>
        <w:t>1) периодическая отчетность, представляемая на регулярной основе государственны</w:t>
      </w:r>
      <w:r>
        <w:rPr>
          <w:rStyle w:val="s0"/>
        </w:rPr>
        <w:t>м органам;</w:t>
      </w:r>
    </w:p>
    <w:p w:rsidR="00000000" w:rsidRDefault="00482810">
      <w:pPr>
        <w:ind w:firstLine="397"/>
        <w:jc w:val="both"/>
      </w:pPr>
      <w:r>
        <w:rPr>
          <w:rStyle w:val="s0"/>
        </w:rPr>
        <w:t>2) разовое предоставление информации по инициативе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3) разовое предоставление информации госуда</w:t>
      </w:r>
      <w:r>
        <w:rPr>
          <w:rStyle w:val="s0"/>
        </w:rPr>
        <w:t>рственным органам в случаях, предусмотренных законодательством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обращений;</w:t>
      </w:r>
    </w:p>
    <w:p w:rsidR="00000000" w:rsidRDefault="00482810">
      <w:pPr>
        <w:ind w:firstLine="397"/>
        <w:jc w:val="both"/>
      </w:pPr>
      <w:r>
        <w:rPr>
          <w:rStyle w:val="s0"/>
        </w:rPr>
        <w:t>4) информация, предост</w:t>
      </w:r>
      <w:r>
        <w:rPr>
          <w:rStyle w:val="s0"/>
        </w:rPr>
        <w:t>авляемая третьим лицам в случаях, прямо предусмотренных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40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декабря 2018 года № 107 «</w:t>
      </w:r>
      <w:r>
        <w:rPr>
          <w:rStyle w:val="s3"/>
        </w:rPr>
        <w:t>Об утверждении перечня информационных инструментов» </w:t>
      </w:r>
    </w:p>
    <w:p w:rsidR="00000000" w:rsidRDefault="00482810">
      <w:pPr>
        <w:ind w:firstLine="397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39" w:name="SUB112030000"/>
      <w:bookmarkEnd w:id="139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482810">
      <w:pPr>
        <w:ind w:firstLine="397"/>
        <w:jc w:val="both"/>
      </w:pPr>
      <w:r>
        <w:rPr>
          <w:rStyle w:val="s0"/>
        </w:rPr>
        <w:t>1. Информационные инструменты вводятся только в случаях, прямо предусмотренных в нормативных правовых актах.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После введения в действие </w:t>
      </w:r>
      <w:r>
        <w:rPr>
          <w:rStyle w:val="s0"/>
        </w:rPr>
        <w:t>нормативных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инструментов.</w:t>
      </w:r>
    </w:p>
    <w:p w:rsidR="00000000" w:rsidRDefault="00482810">
      <w:pPr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40" w:name="SUB1130000"/>
      <w:bookmarkEnd w:id="140"/>
      <w:r>
        <w:rPr>
          <w:rStyle w:val="s1"/>
        </w:rPr>
        <w:t>Глава 10. ТЕХНИЧЕСКОЕ РЕГУЛИРОВАНИЕ</w:t>
      </w:r>
    </w:p>
    <w:p w:rsidR="00000000" w:rsidRDefault="00482810">
      <w:pPr>
        <w:ind w:firstLine="426"/>
        <w:jc w:val="center"/>
      </w:pPr>
      <w:r>
        <w:rPr>
          <w:b/>
          <w:bCs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113. Гос</w:t>
      </w:r>
      <w:r>
        <w:rPr>
          <w:rStyle w:val="s1"/>
        </w:rPr>
        <w:t>ударственное регулирование в области технического регулирования</w:t>
      </w:r>
    </w:p>
    <w:p w:rsidR="00000000" w:rsidRDefault="00482810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</w:t>
      </w:r>
      <w:r>
        <w:t xml:space="preserve">верждению соответствия, аккредитации, контролю в соответствии с настоящим Кодексом и </w:t>
      </w:r>
      <w:hyperlink r:id="rId4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41" w:name="SUB1140000"/>
      <w:bookmarkEnd w:id="141"/>
      <w:r>
        <w:rPr>
          <w:rStyle w:val="s1"/>
        </w:rPr>
        <w:t>Статья 114. Объекты технического регулирования</w:t>
      </w:r>
    </w:p>
    <w:p w:rsidR="00000000" w:rsidRDefault="00482810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42" w:name="SUB1150000"/>
      <w:bookmarkEnd w:id="142"/>
      <w:r>
        <w:rPr>
          <w:rStyle w:val="s1"/>
        </w:rPr>
        <w:t>Статья 115. Субъекты технического регулирования</w:t>
      </w:r>
    </w:p>
    <w:p w:rsidR="00000000" w:rsidRDefault="00482810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</w:t>
      </w:r>
      <w:r>
        <w:t xml:space="preserve">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403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43" w:name="SUB1160000"/>
      <w:bookmarkEnd w:id="143"/>
      <w:r>
        <w:rPr>
          <w:rStyle w:val="s1"/>
        </w:rPr>
        <w:t>Глава 11. ГОСУДАРСТВЕННОЕ РЕГУЛИРОВАНИЕ ЦЕН И ТАРИФОВ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482810">
      <w:pPr>
        <w:ind w:firstLine="426"/>
        <w:jc w:val="both"/>
      </w:pPr>
      <w:r>
        <w:t>1. Цены и тарифы на товары, работы, услуги о</w:t>
      </w:r>
      <w:r>
        <w:t>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482810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</w:t>
      </w:r>
      <w:r>
        <w:t>в и свобод человека, здоровья населения в Республике Казахстан.</w:t>
      </w:r>
    </w:p>
    <w:p w:rsidR="00000000" w:rsidRDefault="00482810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482810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482810">
      <w:pPr>
        <w:ind w:firstLine="426"/>
        <w:jc w:val="both"/>
      </w:pPr>
      <w:r>
        <w:t xml:space="preserve">2) на товары, работы, услуги в </w:t>
      </w:r>
      <w:hyperlink r:id="rId404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482810">
      <w:pPr>
        <w:ind w:firstLine="426"/>
        <w:jc w:val="both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t>;</w:t>
      </w:r>
    </w:p>
    <w:p w:rsidR="00000000" w:rsidRDefault="00482810">
      <w:pPr>
        <w:jc w:val="both"/>
      </w:pPr>
      <w:bookmarkStart w:id="144" w:name="SUB1160304"/>
      <w:bookmarkEnd w:id="144"/>
      <w:r>
        <w:rPr>
          <w:rStyle w:val="s3"/>
        </w:rPr>
        <w:t>Подпункт 4 изложен</w:t>
      </w:r>
      <w:r>
        <w:rPr>
          <w:rStyle w:val="s3"/>
        </w:rPr>
        <w:t xml:space="preserve"> в редакции </w:t>
      </w:r>
      <w:hyperlink r:id="rId40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06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4) на товары (работы, услуги</w:t>
      </w:r>
      <w:r>
        <w:rPr>
          <w:rStyle w:val="s0"/>
        </w:rPr>
        <w:t>), в отношении которых введено государственное ценовое регулирование;</w:t>
      </w:r>
    </w:p>
    <w:p w:rsidR="00000000" w:rsidRDefault="00482810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482810">
      <w:pPr>
        <w:ind w:firstLine="426"/>
        <w:jc w:val="both"/>
      </w:pPr>
      <w:r>
        <w:t>6) на розничную ре</w:t>
      </w:r>
      <w:r>
        <w:t>ализацию нефтепродуктов, на которые установлено государственное регулирование цен;</w:t>
      </w:r>
    </w:p>
    <w:p w:rsidR="00000000" w:rsidRDefault="00482810">
      <w:pPr>
        <w:jc w:val="both"/>
      </w:pPr>
      <w:r>
        <w:rPr>
          <w:rStyle w:val="s3"/>
        </w:rPr>
        <w:t xml:space="preserve">Пункт 3 дополнен подпунктом 6-1 в соответствии с </w:t>
      </w:r>
      <w:hyperlink r:id="rId40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</w:t>
      </w:r>
      <w:r>
        <w:rPr>
          <w:rStyle w:val="s3"/>
        </w:rPr>
        <w:t xml:space="preserve"> в действие с 9 апреля 2019 г.) </w:t>
      </w:r>
    </w:p>
    <w:p w:rsidR="00000000" w:rsidRDefault="00482810">
      <w:pPr>
        <w:ind w:firstLine="397"/>
        <w:jc w:val="both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4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409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482810">
      <w:pPr>
        <w:jc w:val="both"/>
      </w:pPr>
      <w:r>
        <w:rPr>
          <w:rStyle w:val="s3"/>
        </w:rPr>
        <w:t xml:space="preserve">Подпункт 8 изложен в редакции </w:t>
      </w:r>
      <w:hyperlink r:id="rId41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11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482810">
      <w:pPr>
        <w:ind w:firstLine="426"/>
        <w:jc w:val="both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482810">
      <w:pPr>
        <w:jc w:val="both"/>
      </w:pPr>
      <w:r>
        <w:rPr>
          <w:rStyle w:val="s3"/>
        </w:rPr>
        <w:t xml:space="preserve">См. </w:t>
      </w:r>
      <w:hyperlink r:id="rId4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482810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10 в соответствии с </w:t>
      </w:r>
      <w:hyperlink r:id="rId413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1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4.07.18 г. № 173-VI (</w:t>
      </w:r>
      <w:hyperlink r:id="rId415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10) утверждение предельных цен оптовой реализации товарного газа на внутреннем рынке Республики Казахстан и предельных цен сжиженного </w:t>
      </w:r>
      <w:r>
        <w:rPr>
          <w:rStyle w:val="s0"/>
        </w:rPr>
        <w:t xml:space="preserve">нефтяного газа, реализуемого в рамках плана поставки </w:t>
      </w:r>
      <w:hyperlink r:id="rId416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482810">
      <w:pPr>
        <w:jc w:val="both"/>
      </w:pPr>
      <w:r>
        <w:rPr>
          <w:rStyle w:val="s3"/>
        </w:rPr>
        <w:t>Пункт дополнен подпунктом 11 в соотв</w:t>
      </w:r>
      <w:r>
        <w:rPr>
          <w:rStyle w:val="s3"/>
        </w:rPr>
        <w:t xml:space="preserve">етствии с </w:t>
      </w:r>
      <w:hyperlink r:id="rId41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1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</w:t>
      </w:r>
      <w:r>
        <w:rPr>
          <w:rStyle w:val="s3"/>
        </w:rPr>
        <w:t>-VI (</w:t>
      </w:r>
      <w:hyperlink r:id="rId419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482810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12 в соответствии с </w:t>
      </w:r>
      <w:hyperlink r:id="rId42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82810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21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482810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2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45" w:name="SUB1170000"/>
      <w:bookmarkEnd w:id="145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24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Правительство Республики Казахстан </w:t>
      </w:r>
      <w:hyperlink r:id="rId425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482810">
      <w:pPr>
        <w:ind w:firstLine="426"/>
        <w:jc w:val="both"/>
      </w:pPr>
      <w:hyperlink r:id="rId426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</w:t>
      </w:r>
      <w:r>
        <w:t xml:space="preserve">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482810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</w:t>
      </w:r>
      <w:r>
        <w:t xml:space="preserve">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</w:t>
      </w:r>
      <w:r>
        <w:t>цены на социально значимые продовольственные товары.</w:t>
      </w:r>
    </w:p>
    <w:p w:rsidR="00000000" w:rsidRDefault="00482810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</w:t>
      </w:r>
      <w:r>
        <w:t>ачений розничных цен на социально значимые продовольственные товары.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42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</w:t>
      </w:r>
      <w:r>
        <w:rPr>
          <w:rStyle w:val="s3"/>
        </w:rPr>
        <w:t>ьно допустимых розничных цен на них</w:t>
      </w:r>
    </w:p>
    <w:p w:rsidR="00000000" w:rsidRDefault="00482810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482810">
      <w:pPr>
        <w:jc w:val="both"/>
      </w:pPr>
      <w:r>
        <w:rPr>
          <w:rStyle w:val="s3"/>
        </w:rPr>
        <w:t>В пункт 3 внесены изм</w:t>
      </w:r>
      <w:r>
        <w:rPr>
          <w:rStyle w:val="s3"/>
        </w:rPr>
        <w:t xml:space="preserve">енения в соответствии с </w:t>
      </w:r>
      <w:hyperlink r:id="rId428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29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3. В случае пр</w:t>
      </w:r>
      <w:r>
        <w:t xml:space="preserve">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</w:t>
      </w:r>
      <w:r>
        <w:t>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46" w:name="SUB1180000"/>
      <w:bookmarkEnd w:id="146"/>
      <w:r>
        <w:rPr>
          <w:rStyle w:val="s3"/>
        </w:rPr>
        <w:t xml:space="preserve">Статья 118 изложена в редакции </w:t>
      </w:r>
      <w:hyperlink r:id="rId430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31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118. Формирование тарифов на регулируемые услуги субъектов естественной монопол</w:t>
      </w:r>
      <w:r>
        <w:rPr>
          <w:rStyle w:val="s1"/>
        </w:rPr>
        <w:t>ии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432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естественных монополиях.</w:t>
      </w:r>
    </w:p>
    <w:p w:rsidR="00000000" w:rsidRDefault="00482810">
      <w:pPr>
        <w:ind w:firstLine="397"/>
        <w:jc w:val="both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</w:t>
      </w:r>
      <w:r>
        <w:rPr>
          <w:rStyle w:val="s0"/>
        </w:rPr>
        <w:t>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47" w:name="SUB1190000"/>
      <w:bookmarkEnd w:id="147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регулирование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43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</w:t>
      </w:r>
      <w:r>
        <w:rPr>
          <w:rStyle w:val="s0"/>
        </w:rPr>
        <w:t xml:space="preserve"> может быть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482810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</w:t>
      </w:r>
      <w:r>
        <w:rPr>
          <w:rStyle w:val="s0"/>
        </w:rPr>
        <w:t>ревышать ста восьмидесяти календарных дней в течение одного года.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48" w:name="SUB1200000"/>
      <w:bookmarkEnd w:id="148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35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</w:t>
      </w:r>
      <w:hyperlink r:id="rId436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482810">
      <w:pPr>
        <w:ind w:firstLine="397"/>
        <w:jc w:val="both"/>
      </w:pPr>
      <w:r>
        <w:rPr>
          <w:rStyle w:val="s0"/>
        </w:rPr>
        <w:t>Уполномоченные государственные органы проводят публичные слушания при рассмотрени</w:t>
      </w:r>
      <w:r>
        <w:rPr>
          <w:rStyle w:val="s0"/>
        </w:rPr>
        <w:t>и заявок субъектов государственной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3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1-1. Антимонопольный орган проводит экспертизу цен на товары, работы, услуги, производимые и реализуемые субъектом государственной монополии, в соответствии с </w:t>
      </w:r>
      <w:hyperlink r:id="rId43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3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482810">
      <w:pPr>
        <w:ind w:firstLine="397"/>
        <w:jc w:val="both"/>
      </w:pPr>
      <w:r>
        <w:rPr>
          <w:rStyle w:val="s0"/>
        </w:rPr>
        <w:t>1) информацию об отпускных ценах с приложением обосновывающих материал</w:t>
      </w:r>
      <w:r>
        <w:rPr>
          <w:rStyle w:val="s0"/>
        </w:rPr>
        <w:t>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уведомление не менее чем за тридцать календарных дней о предстоящем изменении (повышении и (или) снижении) цен на </w:t>
      </w:r>
      <w:r>
        <w:rPr>
          <w:rStyle w:val="s0"/>
        </w:rPr>
        <w:t>товары, работы, услуги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4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482810">
      <w:pPr>
        <w:jc w:val="both"/>
      </w:pPr>
      <w:r>
        <w:rPr>
          <w:rStyle w:val="s3"/>
        </w:rPr>
        <w:t>Статья дополнена пунктом 1-4</w:t>
      </w:r>
      <w:r>
        <w:rPr>
          <w:rStyle w:val="s3"/>
        </w:rPr>
        <w:t xml:space="preserve"> в соответствии с </w:t>
      </w:r>
      <w:hyperlink r:id="rId44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</w:t>
      </w:r>
      <w:r>
        <w:rPr>
          <w:rStyle w:val="s0"/>
        </w:rPr>
        <w:t>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442" w:anchor="sub_id=12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482810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1-6 в соответствии с </w:t>
      </w:r>
      <w:hyperlink r:id="rId44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</w:t>
      </w:r>
      <w:r>
        <w:rPr>
          <w:rStyle w:val="s0"/>
        </w:rPr>
        <w:t>ения дополнительных сведений и (или) документов субъектом государственной монополии.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44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>1-7. Исчи</w:t>
      </w:r>
      <w:r>
        <w:rPr>
          <w:rStyle w:val="s0"/>
        </w:rPr>
        <w:t>сление срока проведения экспертизы продолжается со дня ее возобновления.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46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</w:t>
      </w:r>
      <w:r>
        <w:t>дусмотренном настоящим Кодексом.</w:t>
      </w:r>
    </w:p>
    <w:p w:rsidR="00000000" w:rsidRDefault="00482810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</w:t>
      </w:r>
      <w:r>
        <w:rPr>
          <w:rStyle w:val="s0"/>
        </w:rPr>
        <w:t>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</w:t>
      </w:r>
      <w:r>
        <w:rPr>
          <w:rStyle w:val="s0"/>
        </w:rPr>
        <w:t>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49" w:name="SUB120010000"/>
      <w:bookmarkEnd w:id="149"/>
      <w:r>
        <w:rPr>
          <w:rStyle w:val="s3"/>
        </w:rPr>
        <w:t xml:space="preserve">Кодекс дополнен статьей 120-1 в соответствии с </w:t>
      </w:r>
      <w:hyperlink r:id="rId447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44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</w:t>
      </w:r>
      <w:r>
        <w:rPr>
          <w:rStyle w:val="s0"/>
        </w:rPr>
        <w:t>твляющим руководство в сферах естественных монополий.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44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50" w:name="SUB1210000"/>
      <w:bookmarkEnd w:id="150"/>
      <w:r>
        <w:rPr>
          <w:rStyle w:val="s1"/>
        </w:rPr>
        <w:t>Статья 121. Рег</w:t>
      </w:r>
      <w:r>
        <w:rPr>
          <w:rStyle w:val="s1"/>
        </w:rPr>
        <w:t>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482810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</w:t>
      </w:r>
      <w:r>
        <w:t xml:space="preserve">х с международными деловыми операциями, возникающих при трансфертном ценообразовании, осуществляется в соответствии с </w:t>
      </w:r>
      <w:hyperlink r:id="rId450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482810">
      <w:pPr>
        <w:ind w:firstLine="426"/>
        <w:jc w:val="both"/>
      </w:pPr>
      <w:r>
        <w:t>2. Трансфе</w:t>
      </w:r>
      <w:r>
        <w:t>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</w:t>
      </w:r>
      <w:r>
        <w:t xml:space="preserve">т контролю в соответствии с </w:t>
      </w:r>
      <w:hyperlink r:id="rId451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482810">
      <w:pPr>
        <w:ind w:firstLine="426"/>
        <w:jc w:val="both"/>
      </w:pPr>
      <w:r>
        <w:t xml:space="preserve">3. Международными деловыми операциями являются экспортные и (или) импортные сделки по купле-продаже </w:t>
      </w:r>
      <w:r>
        <w:t>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</w:t>
      </w:r>
      <w:r>
        <w:t>рритории Республики Казахстан, по купле-продаже товаров, выполнению работ, оказанию услуг.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51" w:name="SUB1220000"/>
      <w:bookmarkEnd w:id="151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482810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45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</w:t>
      </w:r>
      <w:r>
        <w:t>видов нефтепродуктов.</w:t>
      </w:r>
    </w:p>
    <w:p w:rsidR="00000000" w:rsidRDefault="00482810">
      <w:pPr>
        <w:jc w:val="both"/>
      </w:pPr>
      <w:bookmarkStart w:id="152" w:name="SUB1220200"/>
      <w:bookmarkEnd w:id="152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firstLine="400"/>
        <w:jc w:val="both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</w:t>
      </w:r>
      <w:r>
        <w:rPr>
          <w:rStyle w:val="s0"/>
        </w:rPr>
        <w:t xml:space="preserve">аном, осуществляющим руководство в сферах естественных монополий, в </w:t>
      </w:r>
      <w:hyperlink r:id="rId453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</w:t>
      </w:r>
      <w:r>
        <w:rPr>
          <w:rStyle w:val="s0"/>
        </w:rPr>
        <w:t>ную реализацию нефтепродуктов, на которые установлено государственное регулирование цен.</w:t>
      </w:r>
    </w:p>
    <w:p w:rsidR="00000000" w:rsidRDefault="00482810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</w:t>
      </w:r>
      <w:r>
        <w:t>орые установлено государственное регулирование цен.</w:t>
      </w:r>
    </w:p>
    <w:p w:rsidR="00000000" w:rsidRDefault="00482810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53" w:name="SUB122010000"/>
      <w:bookmarkEnd w:id="153"/>
      <w:r>
        <w:rPr>
          <w:rStyle w:val="s3"/>
        </w:rPr>
        <w:t xml:space="preserve">Глава дополнена статьей 122-1 в соответствии с </w:t>
      </w:r>
      <w:hyperlink r:id="rId454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482810">
      <w:pPr>
        <w:ind w:firstLine="397"/>
        <w:jc w:val="both"/>
      </w:pPr>
      <w:r>
        <w:rPr>
          <w:rStyle w:val="s0"/>
        </w:rPr>
        <w:t>1. Государством утверждаются предельн</w:t>
      </w:r>
      <w:r>
        <w:rPr>
          <w:rStyle w:val="s0"/>
        </w:rPr>
        <w:t>ые цены на лекарственные средства в соответствии с законодательством Республики Казахстан в области здравоохранения.</w:t>
      </w:r>
    </w:p>
    <w:p w:rsidR="00000000" w:rsidRDefault="00482810">
      <w:pPr>
        <w:ind w:firstLine="397"/>
        <w:jc w:val="both"/>
      </w:pPr>
      <w:r>
        <w:rPr>
          <w:rStyle w:val="s0"/>
        </w:rPr>
        <w:t>2. Государственный контроль за соблюдением порядка ценообразования лекарственных средств осуществляется уполномоченным органом в области зд</w:t>
      </w:r>
      <w:r>
        <w:rPr>
          <w:rStyle w:val="s0"/>
        </w:rPr>
        <w:t>равоохранения в порядке, установленном законодательством Республики Казахстан в области здравоохранения.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54" w:name="SUB1230000"/>
      <w:bookmarkEnd w:id="154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482810">
      <w:pPr>
        <w:ind w:firstLine="426"/>
        <w:jc w:val="both"/>
      </w:pPr>
      <w:r>
        <w:t xml:space="preserve">Государством устанавливаются </w:t>
      </w:r>
      <w:hyperlink r:id="rId455" w:history="1">
        <w:r>
          <w:rPr>
            <w:rStyle w:val="a5"/>
          </w:rPr>
          <w:t>минимальные розничные цены</w:t>
        </w:r>
      </w:hyperlink>
      <w:r>
        <w:t xml:space="preserve"> на водки и водки особые, крепкие ликероводочные изделия в соответствии с </w:t>
      </w:r>
      <w:hyperlink r:id="rId456" w:anchor="sub_id=30000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55" w:name="SUB1240000"/>
      <w:bookmarkEnd w:id="155"/>
      <w:r>
        <w:rPr>
          <w:rStyle w:val="s3"/>
        </w:rPr>
        <w:t xml:space="preserve">Статья 124 изложена в редакции </w:t>
      </w:r>
      <w:hyperlink r:id="rId457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</w:t>
      </w:r>
      <w:r>
        <w:rPr>
          <w:rStyle w:val="s3"/>
        </w:rPr>
        <w:t>№ 122-VI (введен в действие с 1 января 2018 г.) (</w:t>
      </w:r>
      <w:hyperlink r:id="rId458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459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460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56" w:name="SUB124010000"/>
      <w:bookmarkEnd w:id="156"/>
      <w:r>
        <w:rPr>
          <w:rStyle w:val="s3"/>
        </w:rPr>
        <w:t xml:space="preserve">Глава дополнена статьями 124-1, 124-2 и 124-3 в соответствии с </w:t>
      </w:r>
      <w:hyperlink r:id="rId461" w:anchor="sub_id=124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29.03.16 г. № 479-V</w:t>
      </w:r>
    </w:p>
    <w:p w:rsidR="00000000" w:rsidRDefault="00482810">
      <w:pPr>
        <w:jc w:val="both"/>
      </w:pPr>
      <w:r>
        <w:rPr>
          <w:rStyle w:val="s3"/>
        </w:rPr>
        <w:t xml:space="preserve">Статья 124-1 изложена в редакции </w:t>
      </w:r>
      <w:hyperlink r:id="rId462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46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</w:t>
      </w:r>
      <w:r>
        <w:rPr>
          <w:rStyle w:val="s1"/>
        </w:rPr>
        <w:t>тренний рынок Республики Казахстан вне электронных торговых площадок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464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465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</w:t>
      </w:r>
      <w:r>
        <w:rPr>
          <w:rStyle w:val="s0"/>
        </w:rPr>
        <w:t>ствии с законодательством Республики Казахстан о газе и газоснабжении.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57" w:name="SUB124020000"/>
      <w:bookmarkEnd w:id="157"/>
      <w:r>
        <w:rPr>
          <w:rStyle w:val="s3"/>
        </w:rPr>
        <w:t xml:space="preserve">Статья изложена в редакции </w:t>
      </w:r>
      <w:hyperlink r:id="rId466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467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482810">
      <w:pPr>
        <w:ind w:firstLine="426"/>
        <w:jc w:val="both"/>
      </w:pPr>
      <w:r>
        <w:t>Го</w:t>
      </w:r>
      <w:r>
        <w:t xml:space="preserve">сударством утверждается предельная </w:t>
      </w:r>
      <w:hyperlink r:id="rId468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</w:t>
      </w:r>
      <w:r>
        <w:t>лики Казахстан о газе и газоснабжении.</w:t>
      </w:r>
    </w:p>
    <w:p w:rsidR="00000000" w:rsidRDefault="00482810">
      <w:pPr>
        <w:ind w:left="1200" w:hanging="800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58" w:name="SUB124030000"/>
      <w:bookmarkEnd w:id="158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482810">
      <w:pPr>
        <w:ind w:firstLine="426"/>
        <w:jc w:val="both"/>
      </w:pPr>
      <w:r>
        <w:t xml:space="preserve">Тарифообразование энергопроизводящих организаций осуществляется в соответствии с </w:t>
      </w:r>
      <w:hyperlink r:id="rId46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59" w:name="SUB124040000"/>
      <w:bookmarkEnd w:id="159"/>
      <w:r>
        <w:rPr>
          <w:rStyle w:val="s3"/>
        </w:rPr>
        <w:t xml:space="preserve">Кодекс дополнен статьей 124-4 в соответствии с </w:t>
      </w:r>
      <w:hyperlink r:id="rId470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124-4. Регулирование це</w:t>
      </w:r>
      <w:r>
        <w:rPr>
          <w:rStyle w:val="s1"/>
        </w:rPr>
        <w:t>н на субсидируемые услуги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471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почте, связи, автомобильном транспорте и железнодорожном транспорте.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60" w:name="SUB124050000"/>
      <w:bookmarkEnd w:id="160"/>
      <w:r>
        <w:rPr>
          <w:rStyle w:val="s3"/>
        </w:rPr>
        <w:t xml:space="preserve">Кодекс дополнен главой 11-1 в соответствии с </w:t>
      </w:r>
      <w:hyperlink r:id="rId472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jc w:val="center"/>
      </w:pPr>
      <w:r>
        <w:rPr>
          <w:rStyle w:val="s1"/>
        </w:rPr>
        <w:t>Глава 11-1. Обществен</w:t>
      </w:r>
      <w:r>
        <w:rPr>
          <w:rStyle w:val="s1"/>
        </w:rPr>
        <w:t>но значимые рынки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482810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1) розничной реализации электрической энергии энергоснабжающими </w:t>
      </w:r>
      <w:r>
        <w:rPr>
          <w:rStyle w:val="s0"/>
        </w:rPr>
        <w:t>организациями;</w:t>
      </w:r>
    </w:p>
    <w:p w:rsidR="00000000" w:rsidRDefault="00482810">
      <w:pPr>
        <w:ind w:firstLine="400"/>
        <w:jc w:val="both"/>
      </w:pPr>
      <w:bookmarkStart w:id="161" w:name="SUB124050102"/>
      <w:bookmarkEnd w:id="161"/>
      <w:r>
        <w:rPr>
          <w:rStyle w:val="s0"/>
        </w:rPr>
        <w:t xml:space="preserve"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</w:t>
      </w:r>
      <w:r>
        <w:rPr>
          <w:rStyle w:val="s0"/>
        </w:rPr>
        <w:t>использованию возобновляемых источников энергии;</w:t>
      </w:r>
    </w:p>
    <w:p w:rsidR="00000000" w:rsidRDefault="00482810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482810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</w:t>
      </w:r>
      <w:r>
        <w:rPr>
          <w:rStyle w:val="s0"/>
        </w:rPr>
        <w:t>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</w:t>
      </w:r>
      <w:r>
        <w:rPr>
          <w:rStyle w:val="s0"/>
        </w:rPr>
        <w:t>ционными горюче-смазочными материалами;</w:t>
      </w:r>
    </w:p>
    <w:p w:rsidR="00000000" w:rsidRDefault="004828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73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4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482810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</w:t>
      </w:r>
      <w:r>
        <w:rPr>
          <w:rStyle w:val="s0"/>
        </w:rPr>
        <w:t>еров);</w:t>
      </w:r>
    </w:p>
    <w:p w:rsidR="00000000" w:rsidRDefault="00482810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2. Государственное регулирование цен в областях, указанных в подпунктах 1) и 3) пункта 1 настоящей статьи, </w:t>
      </w:r>
      <w:r>
        <w:rPr>
          <w:rStyle w:val="s0"/>
        </w:rPr>
        <w:t>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482810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</w:t>
      </w:r>
      <w:r>
        <w:rPr>
          <w:rStyle w:val="s0"/>
        </w:rPr>
        <w:t>тоящей статьи, также распространяется на субъектов рынка, отвечающих в совокупности следующим условиям:</w:t>
      </w:r>
    </w:p>
    <w:p w:rsidR="00000000" w:rsidRDefault="00482810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</w:t>
      </w:r>
      <w:r>
        <w:rPr>
          <w:rStyle w:val="s0"/>
        </w:rPr>
        <w:t>вание цен и государственный контроль за ценообразованием которых осуществлялись до 1 января 2017 года;</w:t>
      </w:r>
    </w:p>
    <w:p w:rsidR="00000000" w:rsidRDefault="00482810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</w:t>
      </w:r>
      <w:r>
        <w:rPr>
          <w:rStyle w:val="s0"/>
        </w:rPr>
        <w:t>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75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</w:t>
      </w:r>
      <w:r>
        <w:rPr>
          <w:rStyle w:val="s0"/>
        </w:rPr>
        <w:t>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62" w:name="SUB124060000"/>
      <w:bookmarkEnd w:id="162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</w:t>
      </w:r>
      <w:r>
        <w:rPr>
          <w:rStyle w:val="s1"/>
        </w:rPr>
        <w:t>нно значимых рынков</w:t>
      </w:r>
    </w:p>
    <w:p w:rsidR="00000000" w:rsidRDefault="00482810">
      <w:pPr>
        <w:ind w:firstLine="400"/>
        <w:jc w:val="both"/>
      </w:pPr>
      <w:hyperlink r:id="rId476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482810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</w:t>
      </w:r>
      <w:r>
        <w:rPr>
          <w:rStyle w:val="s0"/>
        </w:rPr>
        <w:t xml:space="preserve"> общественно значимых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7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482810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</w:t>
      </w:r>
      <w:r>
        <w:rPr>
          <w:rStyle w:val="s0"/>
        </w:rPr>
        <w:t>нно значимых рынков;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78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82810">
      <w:pPr>
        <w:ind w:firstLine="397"/>
        <w:jc w:val="both"/>
      </w:pPr>
      <w:r>
        <w:rPr>
          <w:rStyle w:val="s0"/>
        </w:rPr>
        <w:t>5-1) снижает предельные цены на товары (работы, услуги), реализуемые</w:t>
      </w:r>
      <w:r>
        <w:rPr>
          <w:rStyle w:val="s0"/>
        </w:rPr>
        <w:t xml:space="preserve"> субъектами общественно значимых рынков, в размере дохода, полученного в связи с:</w:t>
      </w:r>
    </w:p>
    <w:p w:rsidR="00000000" w:rsidRDefault="00482810">
      <w:pPr>
        <w:ind w:firstLine="397"/>
        <w:jc w:val="both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482810">
      <w:pPr>
        <w:ind w:firstLine="397"/>
        <w:jc w:val="both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</w:t>
      </w:r>
      <w:r>
        <w:rPr>
          <w:rStyle w:val="s0"/>
        </w:rPr>
        <w:t>чтенных в предельных ценах;</w:t>
      </w:r>
    </w:p>
    <w:p w:rsidR="00000000" w:rsidRDefault="00482810">
      <w:pPr>
        <w:ind w:firstLine="397"/>
        <w:jc w:val="both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482810">
      <w:pPr>
        <w:ind w:firstLine="397"/>
        <w:jc w:val="both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</w:t>
      </w:r>
      <w:r>
        <w:rPr>
          <w:rStyle w:val="s0"/>
        </w:rPr>
        <w:t>ществляющим руководство в сферах естественных монополий;</w:t>
      </w:r>
    </w:p>
    <w:p w:rsidR="00000000" w:rsidRDefault="00482810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482810">
      <w:pPr>
        <w:ind w:firstLine="400"/>
        <w:jc w:val="both"/>
      </w:pPr>
      <w:r>
        <w:rPr>
          <w:rStyle w:val="s0"/>
        </w:rPr>
        <w:t>7) вносит субъекту общественно значимого рынк</w:t>
      </w:r>
      <w:r>
        <w:rPr>
          <w:rStyle w:val="s0"/>
        </w:rPr>
        <w:t>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</w:t>
      </w:r>
      <w:r>
        <w:rPr>
          <w:rStyle w:val="s0"/>
        </w:rPr>
        <w:t>совершить действия, указанные в предписании;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47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82810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</w:t>
      </w:r>
      <w:r>
        <w:rPr>
          <w:rStyle w:val="s0"/>
        </w:rPr>
        <w:t>и Казахстан требований к разглашению сведений, составляющих коммерческую и иную охраняемую законом тайну;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48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</w:t>
      </w:r>
      <w:r>
        <w:rPr>
          <w:rStyle w:val="s3"/>
        </w:rPr>
        <w:t>.19 г. № 295-VI (введен в действие с 1 января 2020 г., действует до 1 января 2021 г.)</w:t>
      </w:r>
    </w:p>
    <w:p w:rsidR="00000000" w:rsidRDefault="00482810">
      <w:pPr>
        <w:ind w:firstLine="397"/>
        <w:jc w:val="both"/>
      </w:pPr>
      <w:r>
        <w:rPr>
          <w:rStyle w:val="s0"/>
        </w:rPr>
        <w:t>10-1) по согласованию с центральным исполнительным органом, осуществляющим руководство в сфере железнодорожного транспорта, разрабатывает и утверждает правила расчета и в</w:t>
      </w:r>
      <w:r>
        <w:rPr>
          <w:rStyle w:val="s0"/>
        </w:rPr>
        <w:t>ыплаты временной балансирующей платы, предусмотренной законодательством Республики Казахстан о железнодорожном транспорте;</w:t>
      </w:r>
    </w:p>
    <w:p w:rsidR="00000000" w:rsidRDefault="00482810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</w:t>
      </w:r>
      <w:r>
        <w:rPr>
          <w:rStyle w:val="s0"/>
        </w:rPr>
        <w:t>ахстан и Правительства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63" w:name="SUB124070000"/>
      <w:bookmarkEnd w:id="163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482810">
      <w:pPr>
        <w:ind w:firstLine="400"/>
        <w:jc w:val="both"/>
      </w:pPr>
      <w:r>
        <w:rPr>
          <w:rStyle w:val="s0"/>
        </w:rPr>
        <w:t>1. Государственное регулирование цен и госу</w:t>
      </w:r>
      <w:r>
        <w:rPr>
          <w:rStyle w:val="s0"/>
        </w:rPr>
        <w:t>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482810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1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2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Государственный контроль за соблюдением порядка ценообразования и обязанност</w:t>
      </w:r>
      <w:r>
        <w:rPr>
          <w:rStyle w:val="s0"/>
        </w:rPr>
        <w:t xml:space="preserve">ей субъекта общественно значимого рынка осуществляется </w:t>
      </w:r>
      <w:hyperlink r:id="rId48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</w:t>
      </w:r>
      <w:r>
        <w:rPr>
          <w:rStyle w:val="s0"/>
        </w:rPr>
        <w:t xml:space="preserve"> Кодексом и правилами ценообразования на общественно значимых рынках.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64" w:name="SUB124080000"/>
      <w:bookmarkEnd w:id="164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482810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4828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4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5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87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1) предоставлять в </w:t>
      </w:r>
      <w:hyperlink r:id="rId488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482810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</w:t>
      </w:r>
      <w:r>
        <w:rPr>
          <w:rStyle w:val="s0"/>
        </w:rPr>
        <w:t xml:space="preserve">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482810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</w:t>
      </w:r>
      <w:r>
        <w:rPr>
          <w:rStyle w:val="s0"/>
        </w:rPr>
        <w:t>е и финансовой отчетности не позднее последнего дня месяца, следующего за отчетным кварталом;</w:t>
      </w:r>
    </w:p>
    <w:p w:rsidR="00000000" w:rsidRDefault="00482810">
      <w:pPr>
        <w:ind w:firstLine="397"/>
        <w:jc w:val="both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</w:t>
      </w:r>
      <w:r>
        <w:rPr>
          <w:rStyle w:val="s0"/>
        </w:rPr>
        <w:t>иционной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482810">
      <w:pPr>
        <w:ind w:firstLine="397"/>
        <w:jc w:val="both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</w:t>
      </w:r>
      <w:r>
        <w:rPr>
          <w:rStyle w:val="s0"/>
        </w:rPr>
        <w:t>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информацию об отпускных ценах с приложением </w:t>
      </w:r>
      <w:r>
        <w:rPr>
          <w:rStyle w:val="s0"/>
        </w:rPr>
        <w:t>обосновывающих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</w:t>
      </w:r>
      <w:r>
        <w:rPr>
          <w:rStyle w:val="s0"/>
        </w:rPr>
        <w:t>ней до предстоящего повышения отпускной цены на товары, работы, услуги;</w:t>
      </w:r>
    </w:p>
    <w:p w:rsidR="00000000" w:rsidRDefault="00482810">
      <w:pPr>
        <w:ind w:firstLine="397"/>
        <w:jc w:val="both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</w:t>
      </w:r>
      <w:r>
        <w:rPr>
          <w:rStyle w:val="s0"/>
        </w:rPr>
        <w:t xml:space="preserve">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jc w:val="both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489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90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</w:t>
      </w:r>
      <w:r>
        <w:rPr>
          <w:rStyle w:val="s0"/>
        </w:rPr>
        <w:t>инах их повышения с представлением обосновывающих материалов, подтверждающих причины повышения;</w:t>
      </w:r>
    </w:p>
    <w:p w:rsidR="00000000" w:rsidRDefault="00482810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91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82810">
      <w:pPr>
        <w:ind w:firstLine="397"/>
        <w:jc w:val="both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482810">
      <w:pPr>
        <w:ind w:firstLine="397"/>
        <w:jc w:val="both"/>
      </w:pPr>
      <w:r>
        <w:rPr>
          <w:rStyle w:val="s0"/>
        </w:rPr>
        <w:t>полугодовую информацию об и</w:t>
      </w:r>
      <w:r>
        <w:rPr>
          <w:rStyle w:val="s0"/>
        </w:rPr>
        <w:t xml:space="preserve">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</w:t>
      </w:r>
      <w:r>
        <w:rPr>
          <w:rStyle w:val="s0"/>
        </w:rPr>
        <w:t xml:space="preserve">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</w:t>
      </w:r>
      <w:r>
        <w:rPr>
          <w:rStyle w:val="s0"/>
        </w:rPr>
        <w:t>ей, учтенных в предельной цене, не позднее двадцать пятого числа месяца, следующего за отчетным полугодием;</w:t>
      </w:r>
    </w:p>
    <w:p w:rsidR="00000000" w:rsidRDefault="00482810">
      <w:pPr>
        <w:ind w:firstLine="397"/>
        <w:jc w:val="both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</w:t>
      </w:r>
      <w:r>
        <w:rPr>
          <w:rStyle w:val="s0"/>
        </w:rPr>
        <w:t>ца, следующего за отчетным полугодием;</w:t>
      </w:r>
    </w:p>
    <w:p w:rsidR="00000000" w:rsidRDefault="00482810">
      <w:pPr>
        <w:ind w:firstLine="397"/>
        <w:jc w:val="both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</w:t>
      </w:r>
      <w:r>
        <w:rPr>
          <w:rStyle w:val="s0"/>
        </w:rPr>
        <w:t>ах естественных монополий;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</w:t>
      </w:r>
      <w:r>
        <w:rPr>
          <w:rStyle w:val="s0"/>
        </w:rPr>
        <w:t>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482810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</w:t>
      </w:r>
      <w:r>
        <w:rPr>
          <w:rStyle w:val="s0"/>
        </w:rPr>
        <w:t>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</w:t>
      </w:r>
      <w:r>
        <w:rPr>
          <w:rStyle w:val="s0"/>
        </w:rPr>
        <w:t>венно значимых рынках в случае невозможности установления полного перечня потребителей;</w:t>
      </w:r>
    </w:p>
    <w:p w:rsidR="00000000" w:rsidRDefault="00482810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</w:t>
      </w:r>
      <w:r>
        <w:rPr>
          <w:rStyle w:val="s0"/>
        </w:rPr>
        <w:t>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8  в соответствии с </w:t>
      </w:r>
      <w:hyperlink r:id="rId492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482810">
      <w:pPr>
        <w:ind w:firstLine="400"/>
        <w:jc w:val="both"/>
      </w:pPr>
      <w:r>
        <w:rPr>
          <w:rStyle w:val="s0"/>
        </w:rPr>
        <w:t> </w:t>
      </w:r>
    </w:p>
    <w:p w:rsidR="00000000" w:rsidRDefault="00482810">
      <w:pPr>
        <w:ind w:left="1200" w:hanging="800"/>
        <w:jc w:val="both"/>
      </w:pPr>
      <w:bookmarkStart w:id="165" w:name="SUB124090000"/>
      <w:bookmarkEnd w:id="165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482810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482810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</w:t>
      </w:r>
      <w:r>
        <w:rPr>
          <w:rStyle w:val="s0"/>
        </w:rPr>
        <w:t xml:space="preserve">ого рынка в порядке и по ценам, не превышающим предельные цены (ставки сборов), которые установлены </w:t>
      </w:r>
      <w:hyperlink r:id="rId49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, осуществляющим руководство в сферах естественных </w:t>
      </w:r>
      <w:r>
        <w:rPr>
          <w:rStyle w:val="s0"/>
        </w:rPr>
        <w:t>монополий;</w:t>
      </w:r>
    </w:p>
    <w:p w:rsidR="00000000" w:rsidRDefault="00482810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482810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</w:t>
      </w:r>
      <w:r>
        <w:rPr>
          <w:rStyle w:val="s0"/>
        </w:rPr>
        <w:t>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482810">
      <w:pPr>
        <w:ind w:firstLine="400"/>
        <w:jc w:val="both"/>
      </w:pPr>
      <w:r>
        <w:rPr>
          <w:rStyle w:val="s0"/>
        </w:rPr>
        <w:t>4) участвовать в публичных слушаниях;</w:t>
      </w:r>
    </w:p>
    <w:p w:rsidR="00000000" w:rsidRDefault="00482810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</w:t>
      </w:r>
      <w:r>
        <w:rPr>
          <w:rStyle w:val="s0"/>
        </w:rPr>
        <w:t>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482810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</w:t>
      </w:r>
      <w:r>
        <w:rPr>
          <w:rStyle w:val="s0"/>
        </w:rPr>
        <w:t>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2) выполнять технические требования, устанавливаемые субъектом общественно значимого рынка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482810">
      <w:pPr>
        <w:ind w:firstLine="400"/>
        <w:jc w:val="both"/>
      </w:pPr>
      <w:r>
        <w:t> </w:t>
      </w:r>
    </w:p>
    <w:p w:rsidR="00000000" w:rsidRDefault="00482810">
      <w:pPr>
        <w:jc w:val="both"/>
      </w:pPr>
      <w:bookmarkStart w:id="166" w:name="SUB124100000"/>
      <w:bookmarkEnd w:id="166"/>
      <w:r>
        <w:rPr>
          <w:rStyle w:val="s3"/>
        </w:rPr>
        <w:t xml:space="preserve">Глава 11-1 дополнена статьей 124-10 в соответствии с </w:t>
      </w:r>
      <w:hyperlink r:id="rId494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482810">
      <w:pPr>
        <w:ind w:firstLine="397"/>
        <w:jc w:val="both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</w:t>
      </w:r>
      <w:r>
        <w:rPr>
          <w:rStyle w:val="s0"/>
        </w:rPr>
        <w:t>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</w:t>
      </w:r>
      <w:r>
        <w:rPr>
          <w:rStyle w:val="s0"/>
        </w:rPr>
        <w:t>ражданской авиации в соответствии с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482810">
      <w:pPr>
        <w:ind w:firstLine="397"/>
        <w:jc w:val="both"/>
      </w:pPr>
      <w:r>
        <w:rPr>
          <w:rStyle w:val="s0"/>
        </w:rPr>
        <w:t>1) возбуждение дела о</w:t>
      </w:r>
      <w:r>
        <w:rPr>
          <w:rStyle w:val="s0"/>
        </w:rPr>
        <w:t>б административном правонарушении;</w:t>
      </w:r>
    </w:p>
    <w:p w:rsidR="00000000" w:rsidRDefault="00482810">
      <w:pPr>
        <w:ind w:firstLine="397"/>
        <w:jc w:val="both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482810">
      <w:pPr>
        <w:ind w:firstLine="397"/>
        <w:jc w:val="both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482810">
      <w:pPr>
        <w:ind w:firstLine="397"/>
        <w:jc w:val="both"/>
      </w:pPr>
      <w:r>
        <w:rPr>
          <w:rStyle w:val="s0"/>
        </w:rPr>
        <w:t>3. Профилактический контроль без пос</w:t>
      </w:r>
      <w:r>
        <w:rPr>
          <w:rStyle w:val="s0"/>
        </w:rPr>
        <w:t>ещения субъекта (объекта) контроля осуществляется в соответствии с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 и </w:t>
      </w:r>
      <w:r>
        <w:rPr>
          <w:rStyle w:val="s0"/>
        </w:rPr>
        <w:t>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свед</w:t>
      </w:r>
      <w:r>
        <w:rPr>
          <w:rStyle w:val="s0"/>
        </w:rPr>
        <w:t>ений о деятельности субъекта (объекта) контроля.</w:t>
      </w:r>
    </w:p>
    <w:p w:rsidR="00000000" w:rsidRDefault="00482810">
      <w:pPr>
        <w:ind w:firstLine="397"/>
        <w:jc w:val="both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482810">
      <w:pPr>
        <w:ind w:firstLine="397"/>
        <w:jc w:val="both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</w:t>
      </w:r>
      <w:r>
        <w:rPr>
          <w:rStyle w:val="s0"/>
        </w:rPr>
        <w:t xml:space="preserve">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482810">
      <w:pPr>
        <w:ind w:firstLine="397"/>
        <w:jc w:val="both"/>
      </w:pPr>
      <w:r>
        <w:rPr>
          <w:rStyle w:val="s0"/>
        </w:rPr>
        <w:t>Для предостав</w:t>
      </w:r>
      <w:r>
        <w:rPr>
          <w:rStyle w:val="s0"/>
        </w:rPr>
        <w:t>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Республи</w:t>
      </w:r>
      <w:r>
        <w:rPr>
          <w:rStyle w:val="s0"/>
        </w:rPr>
        <w:t>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</w:t>
      </w:r>
      <w:r>
        <w:rPr>
          <w:rStyle w:val="s0"/>
        </w:rPr>
        <w:t>ля порядка их устранения.</w:t>
      </w:r>
    </w:p>
    <w:p w:rsidR="00000000" w:rsidRDefault="00482810">
      <w:pPr>
        <w:ind w:firstLine="397"/>
        <w:jc w:val="both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 подтверждающим фак</w:t>
      </w:r>
      <w:r>
        <w:rPr>
          <w:rStyle w:val="s0"/>
        </w:rPr>
        <w:t>ты отправки и получения.</w:t>
      </w:r>
    </w:p>
    <w:p w:rsidR="00000000" w:rsidRDefault="00482810">
      <w:pPr>
        <w:ind w:firstLine="397"/>
        <w:jc w:val="both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482810">
      <w:pPr>
        <w:ind w:firstLine="397"/>
        <w:jc w:val="both"/>
      </w:pPr>
      <w:r>
        <w:rPr>
          <w:rStyle w:val="s0"/>
        </w:rPr>
        <w:t>1) нар</w:t>
      </w:r>
      <w:r>
        <w:rPr>
          <w:rStyle w:val="s0"/>
        </w:rPr>
        <w:t>очно - с даты отметки в рекомендации о получении;</w:t>
      </w:r>
    </w:p>
    <w:p w:rsidR="00000000" w:rsidRDefault="00482810">
      <w:pPr>
        <w:ind w:firstLine="397"/>
        <w:jc w:val="both"/>
      </w:pPr>
      <w:r>
        <w:rPr>
          <w:rStyle w:val="s0"/>
        </w:rPr>
        <w:t>2) почтой - заказным письмом с уведомлением;</w:t>
      </w:r>
    </w:p>
    <w:p w:rsidR="00000000" w:rsidRDefault="00482810">
      <w:pPr>
        <w:ind w:firstLine="397"/>
        <w:jc w:val="both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</w:t>
      </w:r>
      <w:r>
        <w:rPr>
          <w:rStyle w:val="s0"/>
        </w:rPr>
        <w:t>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</w:t>
      </w:r>
      <w:r>
        <w:rPr>
          <w:rStyle w:val="s0"/>
        </w:rPr>
        <w:t xml:space="preserve"> уполномоченного органа в сфере гражданской авиации.</w:t>
      </w:r>
    </w:p>
    <w:p w:rsidR="00000000" w:rsidRDefault="00482810">
      <w:pPr>
        <w:ind w:firstLine="397"/>
        <w:jc w:val="both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</w:t>
      </w:r>
      <w:r>
        <w:rPr>
          <w:rStyle w:val="s0"/>
        </w:rPr>
        <w:t>щего за днем ее вручения.</w:t>
      </w:r>
    </w:p>
    <w:p w:rsidR="00000000" w:rsidRDefault="00482810">
      <w:pPr>
        <w:ind w:firstLine="397"/>
        <w:jc w:val="both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</w:t>
      </w:r>
      <w:r>
        <w:rPr>
          <w:rStyle w:val="s0"/>
        </w:rPr>
        <w:t>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482810">
      <w:pPr>
        <w:ind w:firstLine="397"/>
        <w:jc w:val="both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</w:t>
      </w:r>
      <w:r>
        <w:rPr>
          <w:rStyle w:val="s0"/>
        </w:rPr>
        <w:t>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</w:t>
      </w:r>
      <w:r>
        <w:rPr>
          <w:rStyle w:val="s0"/>
        </w:rPr>
        <w:t>) контроля.</w:t>
      </w:r>
    </w:p>
    <w:p w:rsidR="00000000" w:rsidRDefault="00482810">
      <w:pPr>
        <w:ind w:firstLine="397"/>
        <w:jc w:val="both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квартал.»;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67" w:name="SUB1250000"/>
      <w:bookmarkEnd w:id="167"/>
      <w:r>
        <w:rPr>
          <w:rStyle w:val="s1"/>
        </w:rPr>
        <w:t>Глава 12. ОБЯЗАТЕЛЬНОЕ СТРАХОВАНИЕ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482810">
      <w:pPr>
        <w:ind w:firstLine="426"/>
        <w:jc w:val="both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68" w:name="SUB1260000"/>
      <w:bookmarkEnd w:id="168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482810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69" w:name="SUB1270000"/>
      <w:bookmarkEnd w:id="169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482810">
      <w:pPr>
        <w:ind w:firstLine="426"/>
        <w:jc w:val="both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49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</w:t>
      </w:r>
      <w:r>
        <w:t>при осуществлении предпринимательской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0" w:name="SUB1280000"/>
      <w:bookmarkEnd w:id="170"/>
      <w:r>
        <w:rPr>
          <w:rStyle w:val="s1"/>
        </w:rPr>
        <w:t>Статья 128. Осуществление обязательного страхования</w:t>
      </w:r>
    </w:p>
    <w:p w:rsidR="00000000" w:rsidRDefault="00482810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</w:t>
      </w:r>
      <w:r>
        <w:t>ненного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482810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</w:t>
      </w:r>
      <w:r>
        <w:t>сти за вред, причиненный жизни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</w:t>
      </w:r>
      <w:r>
        <w:t>ственности субъекта предпринимательства, предусмотренной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71" w:name="SUB1290000"/>
      <w:bookmarkEnd w:id="171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</w:t>
      </w:r>
      <w:r>
        <w:rPr>
          <w:rStyle w:val="s1"/>
        </w:rPr>
        <w:t>оля и надзора</w:t>
      </w:r>
    </w:p>
    <w:p w:rsidR="00000000" w:rsidRDefault="00482810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</w:t>
      </w:r>
      <w:r>
        <w:t>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49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7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Государственное регулирование отношений в области органи</w:t>
      </w:r>
      <w:r>
        <w:rPr>
          <w:rStyle w:val="s0"/>
        </w:rPr>
        <w:t>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</w:t>
      </w:r>
      <w:r>
        <w:rPr>
          <w:rStyle w:val="s0"/>
        </w:rPr>
        <w:t xml:space="preserve">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3. Настоящим Кодексом устанавливаются:</w:t>
      </w:r>
    </w:p>
    <w:p w:rsidR="00000000" w:rsidRDefault="00482810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482810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482810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482810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49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9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482810">
      <w:pPr>
        <w:ind w:firstLine="397"/>
        <w:jc w:val="both"/>
      </w:pPr>
      <w:r>
        <w:rPr>
          <w:rStyle w:val="s0"/>
        </w:rPr>
        <w:t>1) государс</w:t>
      </w:r>
      <w:r>
        <w:rPr>
          <w:rStyle w:val="s0"/>
        </w:rPr>
        <w:t>твенным контролем в сфере таможенного дела;</w:t>
      </w:r>
    </w:p>
    <w:p w:rsidR="00000000" w:rsidRDefault="00482810">
      <w:pPr>
        <w:ind w:firstLine="397"/>
        <w:jc w:val="both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482810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482810">
      <w:pPr>
        <w:ind w:firstLine="426"/>
        <w:jc w:val="both"/>
      </w:pPr>
      <w:r>
        <w:t xml:space="preserve">1) </w:t>
      </w:r>
      <w:hyperlink r:id="rId500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482810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482810">
      <w:pPr>
        <w:ind w:firstLine="426"/>
        <w:jc w:val="both"/>
      </w:pPr>
      <w:r>
        <w:t>3) правосудия;</w:t>
      </w:r>
    </w:p>
    <w:p w:rsidR="00000000" w:rsidRDefault="00482810">
      <w:pPr>
        <w:ind w:firstLine="426"/>
        <w:jc w:val="both"/>
      </w:pPr>
      <w:r>
        <w:t xml:space="preserve">4) </w:t>
      </w:r>
      <w:hyperlink r:id="rId501" w:anchor="sub_id=10015" w:history="1">
        <w:r>
          <w:rPr>
            <w:rStyle w:val="a5"/>
          </w:rPr>
          <w:t>опе</w:t>
        </w:r>
        <w:r>
          <w:rPr>
            <w:rStyle w:val="a5"/>
          </w:rPr>
          <w:t>ративно-розыскной деятельности</w:t>
        </w:r>
      </w:hyperlink>
      <w:r>
        <w:t>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0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</w:t>
      </w:r>
      <w:r>
        <w:rPr>
          <w:rStyle w:val="s3"/>
        </w:rPr>
        <w:t xml:space="preserve">вого официального </w:t>
      </w:r>
      <w:hyperlink r:id="rId5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4-1) </w:t>
      </w:r>
      <w:hyperlink r:id="rId504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482810">
      <w:pPr>
        <w:ind w:firstLine="426"/>
        <w:jc w:val="both"/>
      </w:pPr>
      <w:r>
        <w:t>5) контроля за соблюдением требова</w:t>
      </w:r>
      <w:r>
        <w:t xml:space="preserve">ний </w:t>
      </w:r>
      <w:hyperlink r:id="rId505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482810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506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507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Пункт 7 изложен в редакции </w:t>
      </w:r>
      <w:hyperlink r:id="rId50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509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510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482810">
      <w:pPr>
        <w:jc w:val="both"/>
      </w:pPr>
      <w:r>
        <w:rPr>
          <w:rStyle w:val="s3"/>
        </w:rPr>
        <w:t xml:space="preserve">Пункт 8 изложен в редакции </w:t>
      </w:r>
      <w:hyperlink r:id="rId511" w:anchor="sub_id=129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512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</w:t>
      </w:r>
      <w:r>
        <w:rPr>
          <w:rStyle w:val="s0"/>
        </w:rPr>
        <w:t>аконами Республики Казахстан, регулирующими отношения в указанных сферах.</w:t>
      </w:r>
    </w:p>
    <w:p w:rsidR="00000000" w:rsidRDefault="00482810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</w:t>
      </w:r>
      <w:r>
        <w:t xml:space="preserve">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513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14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</w:t>
      </w:r>
      <w:r>
        <w:t>ются к отношениям, урегулированным этими законами.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2" w:name="SUB1300000"/>
      <w:bookmarkEnd w:id="172"/>
      <w:r>
        <w:rPr>
          <w:rStyle w:val="s1"/>
        </w:rPr>
        <w:t>Статья 130. Задачи государственного контроля и надзора</w:t>
      </w:r>
    </w:p>
    <w:p w:rsidR="00000000" w:rsidRDefault="00482810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</w:t>
      </w:r>
      <w:r>
        <w:t>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</w:t>
      </w:r>
      <w:r>
        <w:t>конных интересов физических и юридических лиц.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5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6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</w:t>
      </w:r>
      <w:r>
        <w:t xml:space="preserve">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3" w:name="SUB1310000"/>
      <w:bookmarkEnd w:id="173"/>
      <w:r>
        <w:rPr>
          <w:rStyle w:val="s1"/>
        </w:rPr>
        <w:t xml:space="preserve">Статья 131. Гарантии при </w:t>
      </w:r>
      <w:r>
        <w:rPr>
          <w:rStyle w:val="s1"/>
        </w:rPr>
        <w:t>осуществлении государственного контроля и надзора</w:t>
      </w:r>
    </w:p>
    <w:p w:rsidR="00000000" w:rsidRDefault="00482810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482810">
      <w:pPr>
        <w:ind w:firstLine="426"/>
        <w:jc w:val="both"/>
      </w:pPr>
      <w:r>
        <w:t xml:space="preserve">2. </w:t>
      </w:r>
      <w:r>
        <w:t>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482810">
      <w:pPr>
        <w:ind w:firstLine="426"/>
        <w:jc w:val="both"/>
      </w:pPr>
      <w:r>
        <w:t>3. Государством гарантируются подотчетность и прозрачность системы государс</w:t>
      </w:r>
      <w:r>
        <w:t>твенного контроля и надзора.</w:t>
      </w:r>
    </w:p>
    <w:p w:rsidR="00000000" w:rsidRDefault="00482810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74" w:name="SUB1320000"/>
      <w:bookmarkEnd w:id="174"/>
      <w:r>
        <w:rPr>
          <w:rStyle w:val="s3"/>
        </w:rPr>
        <w:t xml:space="preserve">Статья 132 изложена в редакции </w:t>
      </w:r>
      <w:hyperlink r:id="rId517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8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132. Субъекты и объекты государственного контроля и над</w:t>
      </w:r>
      <w:r>
        <w:rPr>
          <w:rStyle w:val="s1"/>
        </w:rPr>
        <w:t>зора. Требования, предъявляемые к деятельности субъектов (объектов) государственного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представител</w:t>
      </w:r>
      <w:r>
        <w:rPr>
          <w:rStyle w:val="s0"/>
        </w:rPr>
        <w:t>ьства юридических лиц, за деятельностью которых осуществляются государственный контроль и надзор.</w:t>
      </w:r>
    </w:p>
    <w:p w:rsidR="00000000" w:rsidRDefault="00482810">
      <w:pPr>
        <w:ind w:firstLine="397"/>
        <w:jc w:val="both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</w:t>
      </w:r>
      <w:r>
        <w:rPr>
          <w:rStyle w:val="s0"/>
        </w:rPr>
        <w:t>нтроля и надзора, подлежащее государственному контролю и надзору.</w:t>
      </w:r>
    </w:p>
    <w:p w:rsidR="00000000" w:rsidRDefault="00482810">
      <w:pPr>
        <w:ind w:firstLine="397"/>
        <w:jc w:val="both"/>
      </w:pPr>
      <w:bookmarkStart w:id="175" w:name="SUB1320200"/>
      <w:bookmarkEnd w:id="175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</w:t>
      </w:r>
      <w:r>
        <w:rPr>
          <w:rStyle w:val="s0"/>
        </w:rPr>
        <w:t>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6" w:name="SUB1330000"/>
      <w:bookmarkEnd w:id="176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</w:t>
      </w:r>
      <w:r>
        <w:rPr>
          <w:rStyle w:val="s1"/>
        </w:rPr>
        <w:t xml:space="preserve"> и надзора правоохранительными органами</w:t>
      </w:r>
    </w:p>
    <w:p w:rsidR="00000000" w:rsidRDefault="00482810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519" w:history="1">
        <w:r>
          <w:rPr>
            <w:rStyle w:val="a5"/>
          </w:rPr>
          <w:t>оператив</w:t>
        </w:r>
        <w:r>
          <w:rPr>
            <w:rStyle w:val="a5"/>
          </w:rPr>
          <w:t>но-розыскной деятельности</w:t>
        </w:r>
      </w:hyperlink>
      <w:r>
        <w:t xml:space="preserve">, </w:t>
      </w:r>
      <w:hyperlink r:id="rId520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521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</w:t>
      </w:r>
      <w:r>
        <w:rPr>
          <w:rStyle w:val="s0"/>
        </w:rPr>
        <w:t>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7" w:name="SUB1340000"/>
      <w:bookmarkEnd w:id="177"/>
      <w:r>
        <w:rPr>
          <w:rStyle w:val="s1"/>
        </w:rPr>
        <w:t>Статья 134. Государственный контроль</w:t>
      </w:r>
    </w:p>
    <w:p w:rsidR="00000000" w:rsidRDefault="00482810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</w:t>
      </w:r>
      <w:r>
        <w:t>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</w:t>
      </w:r>
      <w:r>
        <w:t>ивного реагирования.</w:t>
      </w:r>
    </w:p>
    <w:p w:rsidR="00000000" w:rsidRDefault="00482810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482810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522" w:history="1">
        <w:r>
          <w:rPr>
            <w:rStyle w:val="a4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482810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</w:t>
      </w:r>
      <w:r>
        <w:t>са.</w:t>
      </w:r>
    </w:p>
    <w:p w:rsidR="00000000" w:rsidRDefault="00482810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</w:t>
      </w:r>
      <w:r>
        <w:t>ия в пределах своей компетенции и (или) принимают иные меры, предусмотренные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8" w:name="SUB1350000"/>
      <w:bookmarkEnd w:id="178"/>
      <w:r>
        <w:rPr>
          <w:rStyle w:val="s1"/>
        </w:rPr>
        <w:t>Статья 135. Государственный надзор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523" w:anchor="sub_id=13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524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</w:t>
      </w:r>
      <w:r>
        <w:rPr>
          <w:rStyle w:val="s0"/>
        </w:rPr>
        <w:t>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482810">
      <w:pPr>
        <w:ind w:firstLine="426"/>
        <w:jc w:val="both"/>
      </w:pPr>
      <w:r>
        <w:t>2. Надзор заключаетс</w:t>
      </w:r>
      <w:r>
        <w:t>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482810">
      <w:pPr>
        <w:ind w:firstLine="426"/>
        <w:jc w:val="both"/>
      </w:pPr>
      <w:r>
        <w:t>3. Надзор подразделяется на:</w:t>
      </w:r>
    </w:p>
    <w:p w:rsidR="00000000" w:rsidRDefault="00482810">
      <w:pPr>
        <w:ind w:firstLine="426"/>
        <w:jc w:val="both"/>
      </w:pPr>
      <w:r>
        <w:t>1) высший надзор, осуществляемый прокуратурой от имени государства в соотв</w:t>
      </w:r>
      <w:r>
        <w:t xml:space="preserve">етствии с </w:t>
      </w:r>
      <w:hyperlink r:id="rId525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526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</w:t>
      </w:r>
      <w:r>
        <w:t>азахстан;</w:t>
      </w:r>
    </w:p>
    <w:p w:rsidR="00000000" w:rsidRDefault="00482810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79" w:name="SUB1360000"/>
      <w:bookmarkEnd w:id="179"/>
      <w:r>
        <w:rPr>
          <w:rStyle w:val="s1"/>
        </w:rPr>
        <w:t>Статья 136. Меры оперативного реагирования</w:t>
      </w:r>
    </w:p>
    <w:p w:rsidR="00000000" w:rsidRDefault="00482810">
      <w:pPr>
        <w:ind w:firstLine="426"/>
        <w:jc w:val="both"/>
      </w:pPr>
      <w:r>
        <w:t xml:space="preserve">1. Мерами оперативного реагирования </w:t>
      </w:r>
      <w:r>
        <w:t>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482810">
      <w:pPr>
        <w:ind w:firstLine="426"/>
        <w:jc w:val="both"/>
      </w:pPr>
      <w:r>
        <w:t>2. Правоограничительные меры</w:t>
      </w:r>
      <w:r>
        <w:t xml:space="preserve">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</w:t>
      </w:r>
      <w:r>
        <w:t>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80" w:name="SUB1370000"/>
      <w:bookmarkEnd w:id="180"/>
      <w:r>
        <w:rPr>
          <w:rStyle w:val="s3"/>
        </w:rPr>
        <w:t xml:space="preserve">Статья 137 изложена в редакции </w:t>
      </w:r>
      <w:hyperlink r:id="rId527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28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</w:t>
      </w:r>
      <w:r>
        <w:rPr>
          <w:rStyle w:val="s0"/>
        </w:rPr>
        <w:t>ществляются в форме:</w:t>
      </w:r>
    </w:p>
    <w:p w:rsidR="00000000" w:rsidRDefault="00482810">
      <w:pPr>
        <w:ind w:firstLine="397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профилактического контроля и надзора, носящих предупредит</w:t>
      </w:r>
      <w:r>
        <w:rPr>
          <w:rStyle w:val="s0"/>
        </w:rPr>
        <w:t xml:space="preserve">ельно-профилактический характер, если иное не предусмотрено </w:t>
      </w:r>
      <w:hyperlink r:id="rId52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</w:t>
      </w:r>
      <w:r>
        <w:rPr>
          <w:rStyle w:val="s0"/>
        </w:rPr>
        <w:t>ния которых определяется настоящим Кодексом и иными законами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482810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2) профилактический контро</w:t>
      </w:r>
      <w:r>
        <w:rPr>
          <w:rStyle w:val="s0"/>
        </w:rPr>
        <w:t>ль и надзор без посещения субъекта (объекта) контроля и надзора.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0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31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</w:t>
      </w:r>
      <w:r>
        <w:rPr>
          <w:rStyle w:val="s0"/>
        </w:rPr>
        <w:t>ека, окружающей среде, законным интересам физических и юридических лиц, государства.</w:t>
      </w:r>
    </w:p>
    <w:p w:rsidR="00000000" w:rsidRDefault="00482810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 установленных в части т</w:t>
      </w:r>
      <w:r>
        <w:rPr>
          <w:rStyle w:val="s0"/>
        </w:rPr>
        <w:t>ретьей настоящего пункта.</w:t>
      </w:r>
    </w:p>
    <w:p w:rsidR="00000000" w:rsidRDefault="00482810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предпринимательства, в сферах естественных монополий, за соблюдением порядка ценообр</w:t>
      </w:r>
      <w:r>
        <w:rPr>
          <w:rStyle w:val="s0"/>
        </w:rPr>
        <w:t>азования и обязанностей субъекта общественно значимого рынка, установленных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соответствия заявителя квалифик</w:t>
      </w:r>
      <w:r>
        <w:rPr>
          <w:rStyle w:val="s0"/>
        </w:rPr>
        <w:t>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оценки степени риска орган конт</w:t>
      </w:r>
      <w:r>
        <w:rPr>
          <w:rStyle w:val="s0"/>
        </w:rPr>
        <w:t xml:space="preserve">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</w:t>
      </w:r>
      <w:r>
        <w:rPr>
          <w:rStyle w:val="s0"/>
        </w:rPr>
        <w:t xml:space="preserve">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квалификационн</w:t>
      </w:r>
      <w:r>
        <w:rPr>
          <w:rStyle w:val="s0"/>
        </w:rPr>
        <w:t xml:space="preserve">ым или разрешительным требованиям до выдачи разрешения и (или) приложения к разрешению в случаях, предусмотренных </w:t>
      </w:r>
      <w:hyperlink r:id="rId5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482810">
      <w:pPr>
        <w:ind w:firstLine="397"/>
        <w:jc w:val="both"/>
      </w:pPr>
      <w:r>
        <w:rPr>
          <w:rStyle w:val="s0"/>
        </w:rPr>
        <w:t>5. Профилактичес</w:t>
      </w:r>
      <w:r>
        <w:rPr>
          <w:rStyle w:val="s0"/>
        </w:rPr>
        <w:t>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органам контроля и надзора запрещается посещать субъекты </w:t>
      </w:r>
      <w:r>
        <w:rPr>
          <w:rStyle w:val="s0"/>
        </w:rPr>
        <w:t>(объекты)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по итогам профилактического контроля и надзора без посещения </w:t>
      </w:r>
      <w:r>
        <w:rPr>
          <w:rStyle w:val="s0"/>
        </w:rPr>
        <w:t>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</w:t>
      </w:r>
      <w:r>
        <w:rPr>
          <w:rStyle w:val="s0"/>
        </w:rPr>
        <w:t>убъекту контроля и надзора порядка его устранения.</w:t>
      </w:r>
    </w:p>
    <w:p w:rsidR="00000000" w:rsidRDefault="00482810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контроля и надзора б</w:t>
      </w:r>
      <w:r>
        <w:rPr>
          <w:rStyle w:val="s0"/>
        </w:rPr>
        <w:t>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(объекта) контроля и на</w:t>
      </w:r>
      <w:r>
        <w:rPr>
          <w:rStyle w:val="s0"/>
        </w:rPr>
        <w:t>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распространяется при</w:t>
      </w:r>
      <w:r>
        <w:rPr>
          <w:rStyle w:val="s0"/>
        </w:rPr>
        <w:t xml:space="preserve"> осуществлении государственного контроля в области государственной статистики в отношении респондентов.</w:t>
      </w:r>
    </w:p>
    <w:p w:rsidR="00000000" w:rsidRDefault="00482810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 для отбора субъ</w:t>
      </w:r>
      <w:r>
        <w:rPr>
          <w:rStyle w:val="s0"/>
        </w:rPr>
        <w:t>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81" w:name="SUB1380000"/>
      <w:bookmarkEnd w:id="181"/>
      <w:r>
        <w:rPr>
          <w:rStyle w:val="s3"/>
        </w:rPr>
        <w:t xml:space="preserve">См. изменения в статью 138 - </w:t>
      </w:r>
      <w:hyperlink r:id="rId533" w:anchor="sub_id=1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482810">
      <w:pPr>
        <w:ind w:firstLine="426"/>
        <w:jc w:val="both"/>
      </w:pPr>
      <w:r>
        <w:t>Контроль осуществляется:</w:t>
      </w:r>
    </w:p>
    <w:p w:rsidR="00000000" w:rsidRDefault="00482810">
      <w:pPr>
        <w:ind w:firstLine="426"/>
        <w:jc w:val="both"/>
      </w:pPr>
      <w:r>
        <w:t>1) в области электроэнергетики;</w:t>
      </w:r>
    </w:p>
    <w:p w:rsidR="00000000" w:rsidRDefault="00482810">
      <w:pPr>
        <w:ind w:firstLine="426"/>
        <w:jc w:val="both"/>
      </w:pPr>
      <w:r>
        <w:t xml:space="preserve">2) в области энергосбережения и </w:t>
      </w:r>
      <w:r>
        <w:t>повышения энергоэффективности;</w:t>
      </w:r>
    </w:p>
    <w:p w:rsidR="00000000" w:rsidRDefault="00482810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34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35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4) в области изучения и использования недр;</w:t>
      </w:r>
    </w:p>
    <w:p w:rsidR="00000000" w:rsidRDefault="00482810">
      <w:pPr>
        <w:ind w:firstLine="426"/>
        <w:jc w:val="both"/>
      </w:pPr>
      <w:r>
        <w:t>5) в сфере газа и газоснабжения;</w:t>
      </w:r>
    </w:p>
    <w:p w:rsidR="00000000" w:rsidRDefault="00482810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536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37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538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482810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482810">
      <w:pPr>
        <w:jc w:val="both"/>
      </w:pPr>
      <w:r>
        <w:rPr>
          <w:rStyle w:val="s3"/>
        </w:rPr>
        <w:t>Подпункт 9 изложен в р</w:t>
      </w:r>
      <w:r>
        <w:rPr>
          <w:rStyle w:val="s3"/>
        </w:rPr>
        <w:t xml:space="preserve">едакции </w:t>
      </w:r>
      <w:hyperlink r:id="rId53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0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482810">
      <w:pPr>
        <w:ind w:firstLine="426"/>
        <w:jc w:val="both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54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2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810">
      <w:pPr>
        <w:ind w:firstLine="426"/>
        <w:jc w:val="both"/>
      </w:pPr>
      <w:r>
        <w:t>12) в области обязательного страхования гражданско-правовой ответс</w:t>
      </w:r>
      <w:r>
        <w:t>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482810">
      <w:pPr>
        <w:ind w:firstLine="426"/>
        <w:jc w:val="both"/>
      </w:pPr>
      <w:r>
        <w:t>13) в сфере транспорта;</w:t>
      </w:r>
    </w:p>
    <w:p w:rsidR="00000000" w:rsidRDefault="00482810">
      <w:pPr>
        <w:ind w:firstLine="426"/>
        <w:jc w:val="both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54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4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16) в области экспортного контроля на предотгрузочном этапе и (или) конечного использова</w:t>
      </w:r>
      <w:r>
        <w:t>ния продукции;</w:t>
      </w:r>
    </w:p>
    <w:p w:rsidR="00000000" w:rsidRDefault="00482810">
      <w:pPr>
        <w:ind w:firstLine="426"/>
        <w:jc w:val="both"/>
      </w:pPr>
      <w:r>
        <w:t>17) в области технического регулирования;</w:t>
      </w:r>
    </w:p>
    <w:p w:rsidR="00000000" w:rsidRDefault="00482810">
      <w:pPr>
        <w:ind w:firstLine="426"/>
        <w:jc w:val="both"/>
      </w:pPr>
      <w:r>
        <w:t xml:space="preserve">18) за соблюдением </w:t>
      </w:r>
      <w:hyperlink r:id="rId54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482810">
      <w:pPr>
        <w:ind w:firstLine="426"/>
        <w:jc w:val="both"/>
      </w:pPr>
      <w:r>
        <w:t>19) в области метрологии;</w:t>
      </w:r>
    </w:p>
    <w:p w:rsidR="00000000" w:rsidRDefault="00482810">
      <w:pPr>
        <w:ind w:firstLine="426"/>
        <w:jc w:val="both"/>
      </w:pPr>
      <w:r>
        <w:t xml:space="preserve">20) </w:t>
      </w:r>
      <w:r>
        <w:t>в сфере управления жилищным фондом;</w:t>
      </w:r>
    </w:p>
    <w:p w:rsidR="00000000" w:rsidRDefault="00482810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482810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482810">
      <w:pPr>
        <w:ind w:firstLine="426"/>
        <w:jc w:val="both"/>
      </w:pPr>
      <w:r>
        <w:t>23) в области семеноводства;</w:t>
      </w:r>
    </w:p>
    <w:p w:rsidR="00000000" w:rsidRDefault="00482810">
      <w:pPr>
        <w:ind w:firstLine="426"/>
        <w:jc w:val="both"/>
      </w:pPr>
      <w:r>
        <w:t>24) в области регулирования рынка зерна;</w:t>
      </w:r>
    </w:p>
    <w:p w:rsidR="00000000" w:rsidRDefault="00482810">
      <w:pPr>
        <w:ind w:firstLine="426"/>
        <w:jc w:val="both"/>
      </w:pPr>
      <w:r>
        <w:t>25) в области охраны, за</w:t>
      </w:r>
      <w:r>
        <w:t>щиты, пользования лесным фондом, воспроизводства лесов и лесоразведения;</w:t>
      </w:r>
    </w:p>
    <w:p w:rsidR="00000000" w:rsidRDefault="00482810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27) исключен в соответствии с </w:t>
      </w:r>
      <w:hyperlink r:id="rId54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547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482810">
      <w:pPr>
        <w:ind w:firstLine="426"/>
        <w:jc w:val="both"/>
      </w:pPr>
      <w:r>
        <w:t>29) в области безопасности и качества хлопка;</w:t>
      </w:r>
    </w:p>
    <w:p w:rsidR="00000000" w:rsidRDefault="00482810">
      <w:pPr>
        <w:ind w:firstLine="426"/>
        <w:jc w:val="both"/>
      </w:pPr>
      <w:r>
        <w:t>30) за использованием и охраной земель;</w:t>
      </w:r>
    </w:p>
    <w:p w:rsidR="00000000" w:rsidRDefault="00482810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482810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482810">
      <w:pPr>
        <w:ind w:firstLine="426"/>
        <w:jc w:val="both"/>
      </w:pPr>
      <w:r>
        <w:t xml:space="preserve">33), 34) </w:t>
      </w:r>
      <w:r>
        <w:rPr>
          <w:rStyle w:val="s0"/>
        </w:rPr>
        <w:t>исключены в соо</w:t>
      </w:r>
      <w:r>
        <w:rPr>
          <w:rStyle w:val="s0"/>
        </w:rPr>
        <w:t xml:space="preserve">тветствии с </w:t>
      </w:r>
      <w:hyperlink r:id="rId5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9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35) в области гражданской </w:t>
      </w:r>
      <w:r>
        <w:t>обороны;</w:t>
      </w:r>
    </w:p>
    <w:p w:rsidR="00000000" w:rsidRDefault="00482810">
      <w:pPr>
        <w:ind w:firstLine="426"/>
        <w:jc w:val="both"/>
      </w:pPr>
      <w:r>
        <w:t>36) в области пожарной безопасности;</w:t>
      </w:r>
    </w:p>
    <w:p w:rsidR="00000000" w:rsidRDefault="00482810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55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51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Подпункт 38 изложен в редакции </w:t>
      </w:r>
      <w:hyperlink r:id="rId55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55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482810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482810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5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55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482810">
      <w:pPr>
        <w:ind w:firstLine="426"/>
        <w:jc w:val="both"/>
      </w:pPr>
      <w:r>
        <w:t>42) за системой образовани</w:t>
      </w:r>
      <w:r>
        <w:t>я;</w:t>
      </w:r>
    </w:p>
    <w:p w:rsidR="00000000" w:rsidRDefault="00482810">
      <w:pPr>
        <w:ind w:firstLine="426"/>
        <w:jc w:val="both"/>
      </w:pPr>
      <w:r>
        <w:t xml:space="preserve">43) за соблюдением </w:t>
      </w:r>
      <w:hyperlink r:id="rId55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482810">
      <w:pPr>
        <w:jc w:val="both"/>
      </w:pPr>
      <w:r>
        <w:rPr>
          <w:rStyle w:val="s3"/>
        </w:rPr>
        <w:t xml:space="preserve">Подпункт 44 изложен в редакции </w:t>
      </w:r>
      <w:hyperlink r:id="rId55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8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482810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55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560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47) в области социальной защиты инвалидов;</w:t>
      </w:r>
    </w:p>
    <w:p w:rsidR="00000000" w:rsidRDefault="00482810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482810">
      <w:pPr>
        <w:ind w:firstLine="426"/>
        <w:jc w:val="both"/>
      </w:pPr>
      <w:r>
        <w:t xml:space="preserve">49) за соблюдением </w:t>
      </w:r>
      <w:hyperlink r:id="rId56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482810">
      <w:pPr>
        <w:ind w:firstLine="426"/>
        <w:jc w:val="both"/>
      </w:pPr>
      <w:r>
        <w:t xml:space="preserve">50) за соблюдением </w:t>
      </w:r>
      <w:hyperlink r:id="rId56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</w:t>
      </w:r>
      <w:r>
        <w:t>диовещании;</w:t>
      </w:r>
    </w:p>
    <w:p w:rsidR="00000000" w:rsidRDefault="00482810">
      <w:pPr>
        <w:ind w:firstLine="426"/>
        <w:jc w:val="both"/>
      </w:pPr>
      <w:r>
        <w:t>51) в области связи;</w:t>
      </w:r>
    </w:p>
    <w:p w:rsidR="00000000" w:rsidRDefault="00482810">
      <w:pPr>
        <w:ind w:firstLine="426"/>
        <w:jc w:val="both"/>
      </w:pPr>
      <w:r>
        <w:t>52) в сфере информатизации;</w:t>
      </w:r>
    </w:p>
    <w:p w:rsidR="00000000" w:rsidRDefault="00482810">
      <w:pPr>
        <w:ind w:firstLine="426"/>
        <w:jc w:val="both"/>
      </w:pPr>
      <w:r>
        <w:t xml:space="preserve">53) за соблюдением </w:t>
      </w:r>
      <w:hyperlink r:id="rId56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482810">
      <w:pPr>
        <w:jc w:val="both"/>
      </w:pPr>
      <w:bookmarkStart w:id="182" w:name="SUB1380054"/>
      <w:bookmarkEnd w:id="182"/>
      <w:r>
        <w:rPr>
          <w:rStyle w:val="s3"/>
        </w:rPr>
        <w:t>В период с 1 янва</w:t>
      </w:r>
      <w:r>
        <w:rPr>
          <w:rStyle w:val="s3"/>
        </w:rPr>
        <w:t xml:space="preserve">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</w:t>
      </w:r>
      <w:r>
        <w:rPr>
          <w:rStyle w:val="s0"/>
        </w:rPr>
        <w:t>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</w:t>
      </w:r>
      <w:r>
        <w:rPr>
          <w:rStyle w:val="s0"/>
        </w:rPr>
        <w:t>оциального медицинского страхования;</w:t>
      </w:r>
    </w:p>
    <w:p w:rsidR="00000000" w:rsidRDefault="00482810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482810">
      <w:pPr>
        <w:ind w:firstLine="426"/>
        <w:jc w:val="both"/>
      </w:pPr>
      <w:r>
        <w:t>56) при применении трансфертных цен;</w:t>
      </w:r>
    </w:p>
    <w:p w:rsidR="00000000" w:rsidRDefault="00482810">
      <w:pPr>
        <w:ind w:firstLine="426"/>
        <w:jc w:val="both"/>
      </w:pPr>
      <w:r>
        <w:t xml:space="preserve">57) за соблюдением </w:t>
      </w:r>
      <w:hyperlink r:id="rId56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82810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</w:t>
      </w:r>
      <w:r>
        <w:t>остей;</w:t>
      </w:r>
    </w:p>
    <w:p w:rsidR="00000000" w:rsidRDefault="00482810">
      <w:pPr>
        <w:jc w:val="both"/>
      </w:pPr>
      <w:r>
        <w:rPr>
          <w:rStyle w:val="s3"/>
        </w:rPr>
        <w:t xml:space="preserve">В подпункт 59 внесены изменения в соответствии с </w:t>
      </w:r>
      <w:hyperlink r:id="rId56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66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56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02.07.18 г. № 168-VI </w:t>
      </w:r>
      <w:r>
        <w:rPr>
          <w:rStyle w:val="s3"/>
        </w:rPr>
        <w:t>(</w:t>
      </w:r>
      <w:hyperlink r:id="rId568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56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</w:t>
      </w:r>
      <w:r>
        <w:rPr>
          <w:rStyle w:val="s0"/>
        </w:rPr>
        <w:t xml:space="preserve">07.18 г. № 168-VI </w:t>
      </w:r>
      <w:r>
        <w:rPr>
          <w:rStyle w:val="s3"/>
        </w:rPr>
        <w:t>(</w:t>
      </w:r>
      <w:hyperlink r:id="rId570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Подпункт 61 изложен в редакции </w:t>
      </w:r>
      <w:hyperlink r:id="rId57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(введено в действие с 10 сентября 2016 г.) (</w:t>
      </w:r>
      <w:hyperlink r:id="rId572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138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574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575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</w:t>
      </w:r>
      <w:r>
        <w:rPr>
          <w:rStyle w:val="s0"/>
        </w:rPr>
        <w:t>н о платежах и платежных системах и валютного законодательства Республики Казахстан;</w:t>
      </w:r>
    </w:p>
    <w:p w:rsidR="00000000" w:rsidRDefault="00482810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5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7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63) в области защиты конкуренции;</w:t>
      </w:r>
    </w:p>
    <w:p w:rsidR="00000000" w:rsidRDefault="00482810">
      <w:pPr>
        <w:jc w:val="both"/>
      </w:pPr>
      <w:r>
        <w:rPr>
          <w:rStyle w:val="s3"/>
        </w:rPr>
        <w:t xml:space="preserve">Подпункт 64 изложен в редакции </w:t>
      </w:r>
      <w:hyperlink r:id="rId57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579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482810">
      <w:pPr>
        <w:ind w:firstLine="426"/>
        <w:jc w:val="both"/>
      </w:pPr>
      <w:r>
        <w:t xml:space="preserve">65)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58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81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66) в области оценочной деятельности;</w:t>
      </w:r>
    </w:p>
    <w:p w:rsidR="00000000" w:rsidRDefault="00482810">
      <w:pPr>
        <w:ind w:firstLine="426"/>
        <w:jc w:val="both"/>
      </w:pPr>
      <w:r>
        <w:t xml:space="preserve">67) </w:t>
      </w:r>
      <w:hyperlink r:id="rId582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482810">
      <w:pPr>
        <w:ind w:firstLine="426"/>
        <w:jc w:val="both"/>
      </w:pPr>
      <w:bookmarkStart w:id="183" w:name="SUB1380068"/>
      <w:bookmarkEnd w:id="183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583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58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68-1)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рынка, установленных настоящим Кодексом;</w:t>
      </w:r>
    </w:p>
    <w:p w:rsidR="00000000" w:rsidRDefault="00482810">
      <w:pPr>
        <w:jc w:val="both"/>
      </w:pPr>
      <w:r>
        <w:rPr>
          <w:rStyle w:val="s3"/>
        </w:rPr>
        <w:t xml:space="preserve">Подпункт 69 изложен в редакции </w:t>
      </w:r>
      <w:hyperlink r:id="rId58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</w:t>
      </w:r>
      <w:r>
        <w:rPr>
          <w:rStyle w:val="s3"/>
        </w:rPr>
        <w:t>ействие с 1 января 2020 г.) (</w:t>
      </w:r>
      <w:hyperlink r:id="rId586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69) за соблюдением </w:t>
      </w:r>
      <w:hyperlink r:id="rId587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го</w:t>
      </w:r>
      <w:r>
        <w:rPr>
          <w:rStyle w:val="s0"/>
        </w:rPr>
        <w:t xml:space="preserve">сударственных закупках, правил осуществления закупок, предусмотренных </w:t>
      </w:r>
      <w:hyperlink r:id="rId5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порядка осуществления закупок, предусмотренного </w:t>
      </w:r>
      <w:hyperlink r:id="rId5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благосостояния»;</w:t>
      </w:r>
    </w:p>
    <w:p w:rsidR="00000000" w:rsidRDefault="00482810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482810">
      <w:pPr>
        <w:ind w:firstLine="426"/>
        <w:jc w:val="both"/>
      </w:pPr>
      <w:r>
        <w:t>71) за деятельностью физических и юридических лиц, занятых в сфере оборота граждан</w:t>
      </w:r>
      <w:r>
        <w:t>ского и служебного оружия и патронов к нему, гражданских пиротехнических веществ и изделий с их применением;</w:t>
      </w:r>
    </w:p>
    <w:p w:rsidR="00000000" w:rsidRDefault="00482810">
      <w:pPr>
        <w:ind w:firstLine="426"/>
        <w:jc w:val="both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59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</w:t>
      </w:r>
      <w:r>
        <w:rPr>
          <w:rStyle w:val="s0"/>
        </w:rPr>
        <w:t xml:space="preserve">6-VI </w:t>
      </w:r>
      <w:r>
        <w:rPr>
          <w:rStyle w:val="s3"/>
        </w:rPr>
        <w:t>(</w:t>
      </w:r>
      <w:hyperlink r:id="rId591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74) за охранной деятельностью;</w:t>
      </w:r>
    </w:p>
    <w:p w:rsidR="00000000" w:rsidRDefault="00482810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482810">
      <w:pPr>
        <w:ind w:firstLine="426"/>
        <w:jc w:val="both"/>
      </w:pPr>
      <w:r>
        <w:t xml:space="preserve">76) за состоянием </w:t>
      </w:r>
      <w:r>
        <w:t>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</w:t>
      </w:r>
      <w:r>
        <w:t xml:space="preserve">ми органами, и исполнением их руководителями требований, предусмотренных </w:t>
      </w:r>
      <w:hyperlink r:id="rId5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482810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482810">
      <w:pPr>
        <w:ind w:firstLine="426"/>
        <w:jc w:val="both"/>
      </w:pPr>
      <w:r>
        <w:t>78) за оборотом наркотических средств, психотропных веществ и прекурсор</w:t>
      </w:r>
      <w:r>
        <w:t>ов;</w:t>
      </w:r>
    </w:p>
    <w:p w:rsidR="00000000" w:rsidRDefault="00482810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5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4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80) </w:t>
      </w:r>
      <w:r>
        <w:t xml:space="preserve">за соблюдением </w:t>
      </w:r>
      <w:hyperlink r:id="rId59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482810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482810">
      <w:pPr>
        <w:ind w:firstLine="426"/>
        <w:jc w:val="both"/>
      </w:pPr>
      <w:r>
        <w:t>82) за соблюдени</w:t>
      </w:r>
      <w:r>
        <w:t xml:space="preserve">ем </w:t>
      </w:r>
      <w:hyperlink r:id="rId59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482810">
      <w:pPr>
        <w:ind w:firstLine="426"/>
        <w:jc w:val="both"/>
      </w:pPr>
      <w:r>
        <w:t xml:space="preserve">83) за соблюдением </w:t>
      </w:r>
      <w:hyperlink r:id="rId597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товарных биржах;</w:t>
      </w:r>
    </w:p>
    <w:p w:rsidR="00000000" w:rsidRDefault="00482810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59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9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482810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482810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60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1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Подпункт 89 изложен в редакции </w:t>
      </w:r>
      <w:hyperlink r:id="rId60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03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89) в сфере охраны и использования объектов историко-культурного наследия;</w:t>
      </w:r>
    </w:p>
    <w:p w:rsidR="00000000" w:rsidRDefault="00482810">
      <w:pPr>
        <w:ind w:firstLine="426"/>
        <w:jc w:val="both"/>
      </w:pPr>
      <w:r>
        <w:t>90) в области оборота биотоплива;</w:t>
      </w:r>
    </w:p>
    <w:p w:rsidR="00000000" w:rsidRDefault="00482810">
      <w:pPr>
        <w:ind w:firstLine="426"/>
        <w:jc w:val="both"/>
      </w:pPr>
      <w:r>
        <w:t>91) в обл</w:t>
      </w:r>
      <w:r>
        <w:t>асти производства биотоплива;</w:t>
      </w:r>
    </w:p>
    <w:p w:rsidR="00000000" w:rsidRDefault="00482810">
      <w:pPr>
        <w:ind w:firstLine="426"/>
        <w:jc w:val="both"/>
      </w:pPr>
      <w:r>
        <w:t xml:space="preserve">92) за соблюдением </w:t>
      </w:r>
      <w:hyperlink r:id="rId60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482810">
      <w:pPr>
        <w:ind w:firstLine="426"/>
        <w:jc w:val="both"/>
      </w:pPr>
      <w:r>
        <w:t>93) в области космической деятельности;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94) исключен в соответствии с </w:t>
      </w:r>
      <w:hyperlink r:id="rId605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606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95) за </w:t>
      </w:r>
      <w:r>
        <w:t xml:space="preserve">соблюдением </w:t>
      </w:r>
      <w:hyperlink r:id="rId60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482810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482810">
      <w:pPr>
        <w:ind w:firstLine="426"/>
        <w:jc w:val="both"/>
      </w:pPr>
      <w:r>
        <w:t>97) в области ветеринарии;</w:t>
      </w:r>
    </w:p>
    <w:p w:rsidR="00000000" w:rsidRDefault="00482810">
      <w:pPr>
        <w:ind w:firstLine="426"/>
        <w:jc w:val="both"/>
      </w:pPr>
      <w:r>
        <w:t>98) в области защиты и карантина растений</w:t>
      </w:r>
      <w:r>
        <w:t>;</w:t>
      </w:r>
    </w:p>
    <w:p w:rsidR="00000000" w:rsidRDefault="00482810">
      <w:pPr>
        <w:ind w:firstLine="426"/>
        <w:jc w:val="both"/>
      </w:pPr>
      <w:r>
        <w:t xml:space="preserve">99) за соблюдением </w:t>
      </w:r>
      <w:hyperlink r:id="rId60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482810">
      <w:pPr>
        <w:ind w:firstLine="426"/>
        <w:jc w:val="both"/>
      </w:pPr>
      <w:r>
        <w:t>100) в сфере автомобильных дорог;</w:t>
      </w:r>
    </w:p>
    <w:p w:rsidR="00000000" w:rsidRDefault="00482810">
      <w:pPr>
        <w:ind w:firstLine="426"/>
        <w:jc w:val="both"/>
      </w:pPr>
      <w:r>
        <w:t>101) в области защиты прав ребенка;</w:t>
      </w:r>
    </w:p>
    <w:p w:rsidR="00000000" w:rsidRDefault="00482810">
      <w:pPr>
        <w:ind w:firstLine="426"/>
        <w:jc w:val="both"/>
      </w:pPr>
      <w:r>
        <w:t>102) в области производства и об</w:t>
      </w:r>
      <w:r>
        <w:t>орота этилового спирта и алкогольной продукции;</w:t>
      </w:r>
    </w:p>
    <w:p w:rsidR="00000000" w:rsidRDefault="00482810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482810">
      <w:pPr>
        <w:ind w:firstLine="426"/>
        <w:jc w:val="both"/>
      </w:pPr>
      <w:r>
        <w:t>104) в области разрешительного контроля;</w:t>
      </w:r>
    </w:p>
    <w:p w:rsidR="00000000" w:rsidRDefault="00482810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</w:t>
      </w:r>
      <w:r>
        <w:t xml:space="preserve"> веществ и изделий с их применением;</w:t>
      </w:r>
    </w:p>
    <w:p w:rsidR="00000000" w:rsidRDefault="00482810">
      <w:pPr>
        <w:ind w:firstLine="426"/>
        <w:jc w:val="both"/>
      </w:pPr>
      <w:r>
        <w:t>106) в области промышленности;</w:t>
      </w:r>
    </w:p>
    <w:p w:rsidR="00000000" w:rsidRDefault="00482810">
      <w:pPr>
        <w:ind w:firstLine="426"/>
        <w:jc w:val="both"/>
      </w:pPr>
      <w:r>
        <w:t xml:space="preserve">107) за соблюдением </w:t>
      </w:r>
      <w:hyperlink r:id="rId609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482810">
      <w:pPr>
        <w:ind w:firstLine="426"/>
        <w:jc w:val="both"/>
      </w:pPr>
      <w:r>
        <w:t>10</w:t>
      </w: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61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1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109) в об</w:t>
      </w:r>
      <w:r>
        <w:t>ласти поддержки и защиты субъектов предпринимательства;</w:t>
      </w:r>
    </w:p>
    <w:p w:rsidR="00000000" w:rsidRDefault="00482810">
      <w:pPr>
        <w:ind w:firstLine="426"/>
        <w:jc w:val="both"/>
      </w:pPr>
      <w:r>
        <w:t>110) в области государственной статистики;</w:t>
      </w:r>
    </w:p>
    <w:p w:rsidR="00000000" w:rsidRDefault="00482810">
      <w:pPr>
        <w:jc w:val="both"/>
      </w:pPr>
      <w:bookmarkStart w:id="184" w:name="SUB1380111"/>
      <w:bookmarkEnd w:id="184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612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482810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482810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61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614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615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14.01.16 г. № 445-V (введен в действие по истечении шести месяцев после дня его первого официального </w:t>
      </w:r>
      <w:hyperlink r:id="rId6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</w:t>
      </w:r>
      <w:r>
        <w:rPr>
          <w:rStyle w:val="s0"/>
        </w:rPr>
        <w:t>аллов и драгоценных камней;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6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6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115 в соответствии с </w:t>
      </w:r>
      <w:hyperlink r:id="rId619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</w:t>
      </w:r>
    </w:p>
    <w:p w:rsidR="00000000" w:rsidRDefault="00482810">
      <w:pPr>
        <w:ind w:firstLine="397"/>
        <w:jc w:val="both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116 в соответствии с </w:t>
      </w:r>
      <w:hyperlink r:id="rId62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</w:t>
      </w:r>
      <w:r>
        <w:rPr>
          <w:rStyle w:val="s3"/>
        </w:rPr>
        <w:t>.19 г. № 290-VI</w:t>
      </w:r>
    </w:p>
    <w:p w:rsidR="00000000" w:rsidRDefault="00482810">
      <w:pPr>
        <w:ind w:firstLine="426"/>
        <w:jc w:val="both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85" w:name="SUB1390000"/>
      <w:bookmarkEnd w:id="185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482810">
      <w:pPr>
        <w:ind w:firstLine="426"/>
        <w:jc w:val="both"/>
      </w:pPr>
      <w:r>
        <w:t>Надзор осуществляется:</w:t>
      </w:r>
    </w:p>
    <w:p w:rsidR="00000000" w:rsidRDefault="00482810">
      <w:pPr>
        <w:ind w:firstLine="426"/>
        <w:jc w:val="both"/>
      </w:pPr>
      <w:r>
        <w:t>1) в области использования воздуш</w:t>
      </w:r>
      <w:r>
        <w:t>ного пространства Республики Казахстан;</w:t>
      </w:r>
    </w:p>
    <w:p w:rsidR="00000000" w:rsidRDefault="00482810">
      <w:pPr>
        <w:ind w:firstLine="426"/>
        <w:jc w:val="both"/>
      </w:pPr>
      <w:r>
        <w:t>2) за деятельностью гражданской авиации;</w:t>
      </w:r>
    </w:p>
    <w:p w:rsidR="00000000" w:rsidRDefault="00482810">
      <w:pPr>
        <w:ind w:firstLine="426"/>
        <w:jc w:val="both"/>
      </w:pPr>
      <w:r>
        <w:t>3) за международными воздушными перевозками;</w:t>
      </w:r>
    </w:p>
    <w:p w:rsidR="00000000" w:rsidRDefault="00482810">
      <w:pPr>
        <w:ind w:firstLine="426"/>
        <w:jc w:val="both"/>
      </w:pPr>
      <w:r>
        <w:t>4) за обеспечением авиационной безопасности;</w:t>
      </w:r>
    </w:p>
    <w:p w:rsidR="00000000" w:rsidRDefault="00482810">
      <w:pPr>
        <w:ind w:firstLine="426"/>
        <w:jc w:val="both"/>
      </w:pPr>
      <w:r>
        <w:t>5) в области торгового мореплавания;</w:t>
      </w:r>
    </w:p>
    <w:p w:rsidR="00000000" w:rsidRDefault="00482810">
      <w:pPr>
        <w:ind w:firstLine="426"/>
        <w:jc w:val="both"/>
      </w:pPr>
      <w:r>
        <w:t>6) в области внутреннего водного транспорта;</w:t>
      </w:r>
    </w:p>
    <w:p w:rsidR="00000000" w:rsidRDefault="00482810">
      <w:pPr>
        <w:ind w:firstLine="426"/>
        <w:jc w:val="both"/>
      </w:pPr>
      <w:r>
        <w:t xml:space="preserve">7) </w:t>
      </w:r>
      <w:r>
        <w:t>в области архитектуры, градостроительства и строительства;</w:t>
      </w:r>
    </w:p>
    <w:p w:rsidR="00000000" w:rsidRDefault="00482810">
      <w:pPr>
        <w:ind w:firstLine="426"/>
        <w:jc w:val="both"/>
      </w:pPr>
      <w:r>
        <w:t>8) в области ветеринарии;</w:t>
      </w:r>
    </w:p>
    <w:p w:rsidR="00000000" w:rsidRDefault="00482810">
      <w:pPr>
        <w:ind w:firstLine="426"/>
        <w:jc w:val="both"/>
      </w:pPr>
      <w:r>
        <w:t>9) в области карантина растений;</w:t>
      </w:r>
    </w:p>
    <w:p w:rsidR="00000000" w:rsidRDefault="00482810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48281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2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22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11) за финансовым рынком и финансовыми</w:t>
      </w:r>
      <w:r>
        <w:t xml:space="preserve">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623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24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2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26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14) за деятельностью инвестиционных фондов;</w:t>
      </w:r>
    </w:p>
    <w:p w:rsidR="00000000" w:rsidRDefault="00482810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627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8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18) в области промышленной безопасности;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2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</w:t>
      </w:r>
      <w:r>
        <w:rPr>
          <w:rStyle w:val="s0"/>
        </w:rPr>
        <w:t>нной опасности;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подпунктами 20 - 22 в соответствии с </w:t>
      </w:r>
      <w:hyperlink r:id="rId63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426"/>
        <w:jc w:val="both"/>
      </w:pPr>
      <w:r>
        <w:t>20) в области охраны, воспроизводства и использования животного мира;</w:t>
      </w:r>
    </w:p>
    <w:p w:rsidR="00000000" w:rsidRDefault="00482810">
      <w:pPr>
        <w:ind w:firstLine="426"/>
        <w:jc w:val="both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482810">
      <w:pPr>
        <w:ind w:firstLine="426"/>
        <w:jc w:val="both"/>
      </w:pPr>
      <w:r>
        <w:t>22) в области особо охраняемых природных территорий.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186" w:name="SUB1400000"/>
      <w:bookmarkEnd w:id="186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</w:t>
      </w:r>
      <w:r>
        <w:rPr>
          <w:rStyle w:val="s1"/>
        </w:rPr>
        <w:t>ением субъекта (объекта) контроля и надзора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63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63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4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</w:t>
      </w:r>
      <w:r>
        <w:rPr>
          <w:rStyle w:val="s0"/>
        </w:rPr>
        <w:t>ора проводят органы контроля и надзора путем совершения одного из следующих действий:</w:t>
      </w:r>
    </w:p>
    <w:p w:rsidR="00000000" w:rsidRDefault="00482810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482810">
      <w:pPr>
        <w:ind w:firstLine="397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6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20 декабря 2019 года на вопрос от 6 декабря 2019 года № 584222 (dialog.egov.kz) «Касательно отнесения к проверке запросов государственных органов предпринимателям по предоставлению информации»</w:t>
      </w:r>
    </w:p>
    <w:p w:rsidR="00000000" w:rsidRDefault="00482810">
      <w:pPr>
        <w:ind w:firstLine="397"/>
        <w:jc w:val="both"/>
      </w:pPr>
      <w:r>
        <w:rPr>
          <w:rStyle w:val="s0"/>
        </w:rPr>
        <w:t>3) вызова субъекта контро</w:t>
      </w:r>
      <w:r>
        <w:rPr>
          <w:rStyle w:val="s0"/>
        </w:rPr>
        <w:t xml:space="preserve">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63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7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</w:t>
      </w:r>
      <w:r>
        <w:rPr>
          <w:rStyle w:val="s0"/>
        </w:rPr>
        <w:t xml:space="preserve">контроля и 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jc w:val="both"/>
      </w:pPr>
      <w:bookmarkStart w:id="187" w:name="SUB1400300"/>
      <w:bookmarkEnd w:id="187"/>
      <w:r>
        <w:rPr>
          <w:rStyle w:val="s3"/>
        </w:rPr>
        <w:t xml:space="preserve">В пункт 3 внесены изменения в соответствии с </w:t>
      </w:r>
      <w:hyperlink r:id="rId638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39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 xml:space="preserve">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482810">
      <w:pPr>
        <w:ind w:firstLine="426"/>
        <w:jc w:val="both"/>
      </w:pPr>
      <w:r>
        <w:t>1) пересечен</w:t>
      </w:r>
      <w:r>
        <w:t>ием Государственной границы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64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641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2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43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</w:t>
      </w:r>
      <w:r>
        <w:rPr>
          <w:rStyle w:val="s0"/>
        </w:rPr>
        <w:t>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</w:t>
      </w:r>
      <w:r>
        <w:t>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482810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482810">
      <w:pPr>
        <w:ind w:firstLine="426"/>
        <w:jc w:val="both"/>
      </w:pPr>
      <w:r>
        <w:t xml:space="preserve">4) проездом автотранспортных средств по территории Республики Казахстан на постах транспортного контроля на </w:t>
      </w:r>
      <w:r>
        <w:t>предмет соблюдения требований безопасности на транспорте;</w:t>
      </w:r>
    </w:p>
    <w:p w:rsidR="00000000" w:rsidRDefault="00482810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644" w:history="1">
        <w:r>
          <w:rPr>
            <w:rStyle w:val="a4"/>
          </w:rPr>
          <w:t>законами</w:t>
        </w:r>
      </w:hyperlink>
      <w:r>
        <w:t xml:space="preserve"> Республики Казахстан </w:t>
      </w:r>
      <w:r>
        <w:t>«О внутреннем водном транспорте» и «О торговом мореплавании»;</w:t>
      </w:r>
    </w:p>
    <w:p w:rsidR="00000000" w:rsidRDefault="00482810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64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6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</w:t>
      </w:r>
      <w:r>
        <w:rPr>
          <w:rStyle w:val="s0"/>
        </w:rPr>
        <w:t>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</w:t>
      </w:r>
      <w:r>
        <w:rPr>
          <w:rStyle w:val="s0"/>
        </w:rPr>
        <w:t>я в едином технологическом цикле;</w:t>
      </w:r>
    </w:p>
    <w:p w:rsidR="00000000" w:rsidRDefault="00482810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</w:t>
      </w:r>
      <w:r>
        <w:t>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482810">
      <w:pPr>
        <w:jc w:val="both"/>
      </w:pPr>
      <w:r>
        <w:rPr>
          <w:rStyle w:val="s3"/>
        </w:rPr>
        <w:t xml:space="preserve">Подпункт 9 изложен в редакции </w:t>
      </w:r>
      <w:hyperlink r:id="rId64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648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9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</w:t>
      </w:r>
      <w:hyperlink r:id="rId650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9) соблюдением требований пользования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</w:t>
      </w:r>
      <w:r>
        <w:rPr>
          <w:rStyle w:val="s0"/>
        </w:rPr>
        <w:t>тов животного мира:</w:t>
      </w:r>
    </w:p>
    <w:p w:rsidR="00000000" w:rsidRDefault="00482810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</w:t>
      </w:r>
      <w:r>
        <w:rPr>
          <w:rStyle w:val="s0"/>
        </w:rPr>
        <w:t>сурсов и других водных животных (промысловый журнал);</w:t>
      </w:r>
    </w:p>
    <w:p w:rsidR="00000000" w:rsidRDefault="00482810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482810">
      <w:pPr>
        <w:jc w:val="both"/>
      </w:pPr>
      <w:r>
        <w:rPr>
          <w:rStyle w:val="s3"/>
        </w:rPr>
        <w:t>Подпункт 10 изложен в ред</w:t>
      </w:r>
      <w:r>
        <w:rPr>
          <w:rStyle w:val="s3"/>
        </w:rPr>
        <w:t xml:space="preserve">акции </w:t>
      </w:r>
      <w:hyperlink r:id="rId65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2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10) контролем и надзором мероприя</w:t>
      </w:r>
      <w:r>
        <w:rPr>
          <w:rStyle w:val="s0"/>
        </w:rPr>
        <w:t>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482810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</w:t>
      </w:r>
      <w:r>
        <w:t>ных судов и авиационной безопасности;</w:t>
      </w:r>
    </w:p>
    <w:p w:rsidR="00000000" w:rsidRDefault="00482810">
      <w:pPr>
        <w:jc w:val="both"/>
      </w:pPr>
      <w:r>
        <w:rPr>
          <w:rStyle w:val="s3"/>
        </w:rPr>
        <w:t xml:space="preserve">Подпункт 12 изложен в редакции </w:t>
      </w:r>
      <w:hyperlink r:id="rId65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54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</w:t>
      </w:r>
      <w:r>
        <w:t xml:space="preserve">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12-1 в соответствии с </w:t>
      </w:r>
      <w:hyperlink r:id="rId65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482810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482810">
      <w:pPr>
        <w:ind w:firstLine="426"/>
        <w:jc w:val="both"/>
      </w:pPr>
      <w:r>
        <w:t>13) контролем на территории субъекта, осуществляющего производство отдельных видов подакцизных товаров, посредством акциз</w:t>
      </w:r>
      <w:r>
        <w:t xml:space="preserve">ных постов, установленных в соответствии с </w:t>
      </w:r>
      <w:hyperlink r:id="rId656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</w:t>
      </w:r>
      <w:r>
        <w:t>и в организациях, осуществляющих производство этилового спирта и алкогольной продукции;</w:t>
      </w:r>
    </w:p>
    <w:p w:rsidR="00000000" w:rsidRDefault="00482810">
      <w:pPr>
        <w:jc w:val="both"/>
      </w:pPr>
      <w:r>
        <w:rPr>
          <w:rStyle w:val="s3"/>
        </w:rPr>
        <w:t xml:space="preserve">Подпункт 14 изложен в редакции </w:t>
      </w:r>
      <w:hyperlink r:id="rId65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8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и операционных </w:t>
      </w:r>
      <w:r>
        <w:rPr>
          <w:rStyle w:val="s0"/>
        </w:rPr>
        <w:t>центров платежных систем, платежных организаций, а также коллекторских агентств;</w:t>
      </w:r>
    </w:p>
    <w:p w:rsidR="00000000" w:rsidRDefault="00482810">
      <w:pPr>
        <w:ind w:firstLine="426"/>
        <w:jc w:val="both"/>
      </w:pPr>
      <w:r>
        <w:t xml:space="preserve">15) соблюдением требований </w:t>
      </w:r>
      <w:hyperlink r:id="rId659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</w:t>
      </w:r>
      <w:r>
        <w:t xml:space="preserve"> регулирующих вопросы планирования и исполнения республиканского и местного бюджетов, проводимых в соответствии с </w:t>
      </w:r>
      <w:hyperlink r:id="rId6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</w:t>
      </w:r>
      <w:r>
        <w:t>контроле;</w:t>
      </w:r>
    </w:p>
    <w:p w:rsidR="00000000" w:rsidRDefault="00482810">
      <w:pPr>
        <w:jc w:val="both"/>
      </w:pPr>
      <w:r>
        <w:rPr>
          <w:rStyle w:val="s3"/>
        </w:rPr>
        <w:t xml:space="preserve">Подпункт 16 изложен в редакции </w:t>
      </w:r>
      <w:hyperlink r:id="rId66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2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664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665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482810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666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7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18) контролем за соблюдением правил пе</w:t>
      </w:r>
      <w:r>
        <w:t>ревозок пассажиров, багажа и грузобагажа в пассажирских поездах в пути следования;</w:t>
      </w:r>
    </w:p>
    <w:p w:rsidR="00000000" w:rsidRDefault="00482810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482810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668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9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</w:t>
      </w:r>
      <w:r>
        <w:t>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руководителями требований, предусмотрен</w:t>
      </w:r>
      <w:r>
        <w:t xml:space="preserve">ных </w:t>
      </w:r>
      <w:hyperlink r:id="rId67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482810">
      <w:pPr>
        <w:ind w:firstLine="426"/>
        <w:jc w:val="both"/>
      </w:pPr>
      <w:r>
        <w:t xml:space="preserve">22) соблюдением требований </w:t>
      </w:r>
      <w:hyperlink r:id="rId671" w:history="1">
        <w:r>
          <w:rPr>
            <w:rStyle w:val="a4"/>
          </w:rPr>
          <w:t>законодательства</w:t>
        </w:r>
      </w:hyperlink>
      <w:r>
        <w:t xml:space="preserve"> Республики</w:t>
      </w:r>
      <w:r>
        <w:t xml:space="preserve"> Казахстан в области миграции населения;</w:t>
      </w:r>
    </w:p>
    <w:p w:rsidR="00000000" w:rsidRDefault="00482810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67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3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674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26) областью использования атомной энергии - для субъе</w:t>
      </w:r>
      <w:r>
        <w:rPr>
          <w:rStyle w:val="s0"/>
        </w:rPr>
        <w:t>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обязательной регистрации в уполномоченном органе в области правовой статистики и специальных учетов подлежат проверки, осущ</w:t>
      </w:r>
      <w:r>
        <w:rPr>
          <w:rStyle w:val="s0"/>
        </w:rPr>
        <w:t>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настоящей статьи.</w:t>
      </w:r>
    </w:p>
    <w:p w:rsidR="00000000" w:rsidRDefault="00482810">
      <w:pPr>
        <w:ind w:firstLine="397"/>
        <w:jc w:val="both"/>
      </w:pPr>
      <w:r>
        <w:rPr>
          <w:rStyle w:val="s0"/>
        </w:rPr>
        <w:t>При этом акты о назначении проверок, указанных в подпунктах 12) (в об</w:t>
      </w:r>
      <w:r>
        <w:rPr>
          <w:rStyle w:val="s0"/>
        </w:rPr>
        <w:t xml:space="preserve">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правовой статистики и специальных учетов в течение следующего рабочего дня после начала </w:t>
      </w:r>
      <w:r>
        <w:rPr>
          <w:rStyle w:val="s0"/>
        </w:rPr>
        <w:t>проверки.</w:t>
      </w:r>
    </w:p>
    <w:p w:rsidR="00000000" w:rsidRDefault="00482810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 сведения о проведенных проверках в отношении субъекто</w:t>
      </w:r>
      <w:r>
        <w:rPr>
          <w:rStyle w:val="s0"/>
        </w:rPr>
        <w:t>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675" w:anchor="sub_id=14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676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482810">
      <w:pPr>
        <w:ind w:firstLine="426"/>
        <w:jc w:val="both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</w:t>
        </w:r>
        <w:r>
          <w:rPr>
            <w:rStyle w:val="a4"/>
          </w:rPr>
          <w:t>и 157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</w:t>
        </w:r>
        <w:r>
          <w:rPr>
            <w:rStyle w:val="a4"/>
          </w:rPr>
          <w:t>вой 20</w:t>
        </w:r>
      </w:hyperlink>
      <w:r>
        <w:t xml:space="preserve"> настоящего Кодекса.</w:t>
      </w:r>
    </w:p>
    <w:p w:rsidR="00000000" w:rsidRDefault="00482810">
      <w:pPr>
        <w:jc w:val="both"/>
      </w:pPr>
      <w:r>
        <w:rPr>
          <w:rStyle w:val="s3"/>
        </w:rPr>
        <w:t xml:space="preserve">Пункт 6 изложен в редакции </w:t>
      </w:r>
      <w:hyperlink r:id="rId67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78" w:anchor="sub_id=140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67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482810">
      <w:pPr>
        <w:ind w:firstLine="426"/>
        <w:jc w:val="both"/>
      </w:pPr>
      <w:r>
        <w:t>7. Особенности порядка, срок</w:t>
      </w:r>
      <w:r>
        <w:t xml:space="preserve">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68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2810">
      <w:pPr>
        <w:jc w:val="both"/>
      </w:pPr>
      <w:r>
        <w:rPr>
          <w:rStyle w:val="s3"/>
        </w:rPr>
        <w:t xml:space="preserve">Пункт 8 изложен в редакции </w:t>
      </w:r>
      <w:hyperlink r:id="rId68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2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3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84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</w:t>
      </w:r>
      <w:r>
        <w:rPr>
          <w:rStyle w:val="s0"/>
        </w:rPr>
        <w:t>ганизации и правопреемников реорганизованных юридических лиц).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88" w:name="SUB1410000"/>
      <w:bookmarkEnd w:id="188"/>
      <w:r>
        <w:rPr>
          <w:rStyle w:val="s3"/>
        </w:rPr>
        <w:t xml:space="preserve">Статья 141 изложена в редакции </w:t>
      </w:r>
      <w:hyperlink r:id="rId68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6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482810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</w:t>
      </w:r>
      <w:r>
        <w:rPr>
          <w:rStyle w:val="s0"/>
        </w:rPr>
        <w:t>ов (объектов) контроля и надзора по четырем группам.</w:t>
      </w:r>
    </w:p>
    <w:p w:rsidR="00000000" w:rsidRDefault="00482810">
      <w:pPr>
        <w:jc w:val="both"/>
      </w:pPr>
      <w:bookmarkStart w:id="189" w:name="SUB1410200"/>
      <w:bookmarkEnd w:id="189"/>
      <w:r>
        <w:rPr>
          <w:rStyle w:val="s3"/>
        </w:rPr>
        <w:t xml:space="preserve">В пункт 2 внесены изменения в соответствии с </w:t>
      </w:r>
      <w:hyperlink r:id="rId687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88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689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</w:t>
      </w:r>
      <w:r>
        <w:rPr>
          <w:rStyle w:val="s0"/>
        </w:rPr>
        <w:t xml:space="preserve">рок на основе </w:t>
      </w:r>
      <w:hyperlink r:id="rId690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</w:t>
      </w:r>
      <w:r>
        <w:rPr>
          <w:rStyle w:val="s0"/>
        </w:rPr>
        <w:t xml:space="preserve">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</w:t>
      </w:r>
      <w:r>
        <w:rPr>
          <w:rStyle w:val="s0"/>
        </w:rPr>
        <w:t>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482810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</w:t>
      </w:r>
      <w:r>
        <w:rPr>
          <w:rStyle w:val="s0"/>
        </w:rPr>
        <w:t>начения проверок 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hyperlink r:id="rId691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</w:t>
      </w:r>
      <w:r>
        <w:rPr>
          <w:rStyle w:val="s0"/>
        </w:rPr>
        <w:t xml:space="preserve">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482810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</w:t>
      </w:r>
      <w:r>
        <w:rPr>
          <w:rStyle w:val="s0"/>
        </w:rPr>
        <w:t xml:space="preserve"> радиационной опасности, за исключением ядерных установок;</w:t>
      </w:r>
    </w:p>
    <w:p w:rsidR="00000000" w:rsidRDefault="00482810">
      <w:pPr>
        <w:ind w:firstLine="397"/>
        <w:jc w:val="both"/>
      </w:pPr>
      <w:r>
        <w:rPr>
          <w:rStyle w:val="s0"/>
        </w:rPr>
        <w:t>2) в области пожарной безопасности;</w:t>
      </w:r>
    </w:p>
    <w:p w:rsidR="00000000" w:rsidRDefault="00482810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482810">
      <w:pPr>
        <w:ind w:firstLine="397"/>
        <w:jc w:val="both"/>
      </w:pPr>
      <w:r>
        <w:rPr>
          <w:rStyle w:val="s0"/>
        </w:rPr>
        <w:t>4) в области обор</w:t>
      </w:r>
      <w:r>
        <w:rPr>
          <w:rStyle w:val="s0"/>
        </w:rPr>
        <w:t>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482810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482810">
      <w:pPr>
        <w:ind w:firstLine="397"/>
        <w:jc w:val="both"/>
      </w:pPr>
      <w:r>
        <w:rPr>
          <w:rStyle w:val="s0"/>
        </w:rPr>
        <w:t>6) в о</w:t>
      </w:r>
      <w:r>
        <w:rPr>
          <w:rStyle w:val="s0"/>
        </w:rPr>
        <w:t>бласти промышленной безопасности.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Отнесение объектов к высокой степени риска, подлежащих санитарно-эпидемиологическому контролю и надзору, осуществляется с учетом положений, предусмотренных </w:t>
      </w:r>
      <w:hyperlink r:id="rId692" w:anchor="sub_id=1906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482810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</w:t>
      </w:r>
      <w:r>
        <w:rPr>
          <w:rStyle w:val="s0"/>
        </w:rPr>
        <w:t>енки степени риска, но не чаще одного раза в год.</w:t>
      </w:r>
    </w:p>
    <w:p w:rsidR="00000000" w:rsidRDefault="00482810">
      <w:pPr>
        <w:ind w:firstLine="397"/>
        <w:jc w:val="both"/>
      </w:pPr>
      <w:r>
        <w:rPr>
          <w:rStyle w:val="s0"/>
        </w:rPr>
        <w:t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</w:t>
      </w:r>
      <w:r>
        <w:rPr>
          <w:rStyle w:val="s0"/>
        </w:rPr>
        <w:t>за в полгода.</w:t>
      </w:r>
    </w:p>
    <w:p w:rsidR="00000000" w:rsidRDefault="00482810">
      <w:pPr>
        <w:ind w:firstLine="397"/>
        <w:jc w:val="both"/>
      </w:pPr>
      <w:r>
        <w:rPr>
          <w:rStyle w:val="s0"/>
        </w:rP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</w:t>
      </w:r>
      <w:r>
        <w:rPr>
          <w:rStyle w:val="s0"/>
        </w:rPr>
        <w:t>, позволяющих отнести субъектов (объектов) контроля и надзора к различным степеням риска.</w:t>
      </w:r>
    </w:p>
    <w:p w:rsidR="00000000" w:rsidRDefault="00482810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</w:t>
      </w:r>
      <w:r>
        <w:rPr>
          <w:rStyle w:val="s0"/>
        </w:rPr>
        <w:t xml:space="preserve">анов и уполномоченного органа по предпринимательству, за исключением случаев, предусмотренных </w:t>
      </w:r>
      <w:hyperlink r:id="rId693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</w:t>
      </w:r>
      <w:r>
        <w:rPr>
          <w:rStyle w:val="s0"/>
        </w:rPr>
        <w:t>жет» (Налоговый кодекс), и размещаются на интернет-ресурсах регулирующих государственных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694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482810">
      <w:pPr>
        <w:ind w:firstLine="397"/>
        <w:jc w:val="both"/>
      </w:pPr>
      <w:hyperlink r:id="rId695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субъектов контроля и надзора с обязательным указанием объек</w:t>
      </w:r>
      <w:r>
        <w:rPr>
          <w:rStyle w:val="s0"/>
        </w:rPr>
        <w:t>тов, в отношении которых назначен особый порядок проведения проверок.</w:t>
      </w:r>
    </w:p>
    <w:p w:rsidR="00000000" w:rsidRDefault="00482810">
      <w:pPr>
        <w:ind w:firstLine="397"/>
        <w:jc w:val="both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</w:t>
      </w:r>
      <w:r>
        <w:rPr>
          <w:rStyle w:val="s0"/>
        </w:rPr>
        <w:t>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482810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</w:t>
      </w:r>
      <w:r>
        <w:rPr>
          <w:rStyle w:val="s0"/>
        </w:rPr>
        <w:t>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482810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</w:t>
      </w:r>
      <w:r>
        <w:rPr>
          <w:rStyle w:val="s0"/>
        </w:rPr>
        <w:t>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</w:t>
      </w:r>
      <w:r>
        <w:rPr>
          <w:rStyle w:val="s0"/>
        </w:rPr>
        <w:t xml:space="preserve">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482810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Внесение изме</w:t>
      </w:r>
      <w:r>
        <w:rPr>
          <w:rStyle w:val="s0"/>
        </w:rPr>
        <w:t>нений в полугодовые графики проведения проверок не допускается.</w:t>
      </w:r>
    </w:p>
    <w:p w:rsidR="00000000" w:rsidRDefault="00482810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Генеральной прокуратуры Республики Казахста</w:t>
      </w:r>
      <w:r>
        <w:rPr>
          <w:rStyle w:val="s0"/>
        </w:rPr>
        <w:t>н в срок до 25 декабря текущего календарного года и до 25 мая текущего календарного года.</w:t>
      </w:r>
    </w:p>
    <w:p w:rsidR="00000000" w:rsidRDefault="00482810">
      <w:pPr>
        <w:ind w:firstLine="397"/>
        <w:jc w:val="both"/>
      </w:pPr>
      <w:bookmarkStart w:id="190" w:name="SUB1410300"/>
      <w:bookmarkEnd w:id="190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внеплановые проверки, профилактический контроль и надзор с посещен</w:t>
      </w:r>
      <w:r>
        <w:rPr>
          <w:rStyle w:val="s0"/>
        </w:rPr>
        <w:t>ием и без посещения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</w:t>
      </w:r>
      <w:r>
        <w:rPr>
          <w:rStyle w:val="s0"/>
        </w:rPr>
        <w:t xml:space="preserve">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</w:t>
      </w:r>
      <w:hyperlink r:id="rId696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</w:t>
      </w:r>
      <w:r>
        <w:rPr>
          <w:rStyle w:val="s0"/>
        </w:rPr>
        <w:t>ора субъектов (объектов)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>Основанием для назначения профилактического контроля и надзора с посещением субъекта (объекта) контроля и надзор</w:t>
      </w:r>
      <w:r>
        <w:rPr>
          <w:rStyle w:val="s0"/>
        </w:rPr>
        <w:t xml:space="preserve">а является полугодовой </w:t>
      </w:r>
      <w:hyperlink r:id="rId697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утвержденный первым руководителем регулирующего государственн</w:t>
      </w:r>
      <w:r>
        <w:rPr>
          <w:rStyle w:val="s0"/>
        </w:rPr>
        <w:t>ого органа или местного исполнительного органа.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надзора с обязательным указанием объектов, в </w:t>
      </w:r>
      <w:r>
        <w:rPr>
          <w:rStyle w:val="s0"/>
        </w:rPr>
        <w:t>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посещением субъекта (объекта) контроля и над</w:t>
      </w:r>
      <w:r>
        <w:rPr>
          <w:rStyle w:val="s0"/>
        </w:rPr>
        <w:t>зора,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(объекта) контроля и надзора в</w:t>
      </w:r>
      <w:r>
        <w:rPr>
          <w:rStyle w:val="s0"/>
        </w:rPr>
        <w:t xml:space="preserve">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Форма полугодовых списков проведения </w:t>
      </w:r>
      <w:r>
        <w:rPr>
          <w:rStyle w:val="s0"/>
        </w:rPr>
        <w:t>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</w:t>
      </w:r>
      <w:r>
        <w:rPr>
          <w:rStyle w:val="s0"/>
        </w:rPr>
        <w:t>а (объекта) контроля и надзора не допускается.</w:t>
      </w:r>
    </w:p>
    <w:p w:rsidR="00000000" w:rsidRDefault="00482810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</w:t>
      </w:r>
      <w:r>
        <w:rPr>
          <w:rStyle w:val="s0"/>
        </w:rPr>
        <w:t>ет-ресурсе Генеральной прокуратуры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482810">
      <w:pPr>
        <w:ind w:firstLine="397"/>
        <w:jc w:val="both"/>
      </w:pPr>
      <w:r>
        <w:rPr>
          <w:rStyle w:val="s0"/>
        </w:rPr>
        <w:t>Кратность пр</w:t>
      </w:r>
      <w:r>
        <w:rPr>
          <w:rStyle w:val="s0"/>
        </w:rPr>
        <w:t>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Части третья - десятая настоящего пункта не распространяются на проведение профилактического </w:t>
      </w:r>
      <w:r>
        <w:rPr>
          <w:rStyle w:val="s0"/>
        </w:rPr>
        <w:t>контроля и надзора с посещением субъекта (объекта) контроля и надзора в случаях:</w:t>
      </w:r>
    </w:p>
    <w:p w:rsidR="00000000" w:rsidRDefault="00482810">
      <w:pPr>
        <w:ind w:firstLine="397"/>
        <w:jc w:val="both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</w:t>
      </w:r>
      <w:r>
        <w:rPr>
          <w:rStyle w:val="s0"/>
        </w:rPr>
        <w:t>едусмотренных Законом Республики Казахстан «О разрешениях и уведомлениях»;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698" w:anchor="sub_id=2105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482810">
      <w:pPr>
        <w:ind w:firstLine="397"/>
        <w:jc w:val="both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учете зерна для определения его качества в соответствии</w:t>
      </w:r>
      <w:r>
        <w:rPr>
          <w:rStyle w:val="s0"/>
        </w:rPr>
        <w:t xml:space="preserve"> с требованиями законодательства Республики Казахстан о зерне;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99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426"/>
        <w:jc w:val="both"/>
      </w:pPr>
      <w:r>
        <w:t xml:space="preserve"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</w:t>
      </w:r>
      <w:r>
        <w:t>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482810">
      <w:pPr>
        <w:ind w:firstLine="397"/>
        <w:jc w:val="both"/>
      </w:pPr>
      <w:r>
        <w:rPr>
          <w:rStyle w:val="s0"/>
        </w:rPr>
        <w:t>4) осущес</w:t>
      </w:r>
      <w:r>
        <w:rPr>
          <w:rStyle w:val="s0"/>
        </w:rPr>
        <w:t>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</w:t>
      </w:r>
      <w:r>
        <w:rPr>
          <w:rStyle w:val="s0"/>
        </w:rPr>
        <w:t>ости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</w:t>
      </w:r>
      <w:r>
        <w:rPr>
          <w:rStyle w:val="s0"/>
        </w:rPr>
        <w:t>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482810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00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82810">
      <w:pPr>
        <w:ind w:firstLine="397"/>
        <w:jc w:val="both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</w:t>
      </w:r>
      <w:r>
        <w:rPr>
          <w:rStyle w:val="s0"/>
        </w:rPr>
        <w:t>ния и обязанностей субъекта общественно значимого рынка, установленных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</w:t>
      </w:r>
      <w:r>
        <w:rPr>
          <w:rStyle w:val="s0"/>
        </w:rPr>
        <w:t xml:space="preserve">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</w:t>
      </w:r>
      <w:r>
        <w:rPr>
          <w:rStyle w:val="s0"/>
        </w:rPr>
        <w:t xml:space="preserve">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</w:t>
      </w:r>
      <w:r>
        <w:rPr>
          <w:rStyle w:val="s0"/>
        </w:rPr>
        <w:t>отношении иных субъектов, связанных с данным конкретным фактом.</w:t>
      </w:r>
    </w:p>
    <w:p w:rsidR="00000000" w:rsidRDefault="00482810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482810">
      <w:pPr>
        <w:ind w:firstLine="397"/>
        <w:jc w:val="both"/>
      </w:pPr>
      <w:r>
        <w:rPr>
          <w:rStyle w:val="s0"/>
        </w:rPr>
        <w:t>1) органы контроля и надзора проводят анализ всей имеющейся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</w:t>
      </w:r>
      <w:r>
        <w:rPr>
          <w:rStyle w:val="s0"/>
        </w:rPr>
        <w:t xml:space="preserve"> связанных с конкретным фактом и имеющих потенциальные риски;</w:t>
      </w:r>
    </w:p>
    <w:p w:rsidR="00000000" w:rsidRDefault="00482810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</w:t>
      </w:r>
      <w:r>
        <w:rPr>
          <w:rStyle w:val="s0"/>
        </w:rPr>
        <w:t>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предметом проведения профилактического контроля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</w:t>
        </w:r>
        <w:r>
          <w:rPr>
            <w:rStyle w:val="a5"/>
          </w:rPr>
          <w:t xml:space="preserve">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</w:t>
      </w:r>
      <w:r>
        <w:rPr>
          <w:rStyle w:val="s0"/>
        </w:rPr>
        <w:t>уководитель органа контроля и надзора несет ответственность, установленную законами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701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482810">
      <w:pPr>
        <w:ind w:firstLine="397"/>
        <w:jc w:val="both"/>
      </w:pPr>
      <w:r>
        <w:rPr>
          <w:rStyle w:val="s0"/>
        </w:rPr>
        <w:t>Формирование системы оценки рисков государственных органов с использованием ин</w:t>
      </w:r>
      <w:r>
        <w:rPr>
          <w:rStyle w:val="s0"/>
        </w:rPr>
        <w:t xml:space="preserve">формационных систем осуществляется в порядке,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702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482810">
      <w:pPr>
        <w:ind w:firstLine="397"/>
        <w:jc w:val="both"/>
      </w:pPr>
      <w:r>
        <w:rPr>
          <w:rStyle w:val="s0"/>
        </w:rPr>
        <w:t>5. К третьей груп</w:t>
      </w:r>
      <w:r>
        <w:rPr>
          <w:rStyle w:val="s0"/>
        </w:rPr>
        <w:t xml:space="preserve">пе относятся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</w:t>
      </w:r>
      <w:r>
        <w:rPr>
          <w:rStyle w:val="s0"/>
        </w:rPr>
        <w:t>ния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</w:t>
      </w:r>
      <w:r>
        <w:rPr>
          <w:rStyle w:val="s0"/>
        </w:rPr>
        <w:t xml:space="preserve"> на интернет-ресурсах регулирующих государственных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</w:t>
      </w:r>
      <w:r>
        <w:rPr>
          <w:rStyle w:val="s0"/>
        </w:rPr>
        <w:t>нами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Профилактический контроль и надз</w:t>
      </w:r>
      <w:r>
        <w:rPr>
          <w:rStyle w:val="s0"/>
        </w:rPr>
        <w:t xml:space="preserve">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</w:t>
      </w:r>
      <w:r>
        <w:rPr>
          <w:rStyle w:val="s0"/>
        </w:rPr>
        <w:t>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</w:t>
      </w:r>
      <w:r>
        <w:rPr>
          <w:rStyle w:val="s0"/>
        </w:rPr>
        <w:t xml:space="preserve"> в третью группу в соответствующих сферах деятельности субъектов предпринимательства в случаях:</w:t>
      </w:r>
    </w:p>
    <w:p w:rsidR="00000000" w:rsidRDefault="00482810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</w:t>
      </w:r>
      <w:r>
        <w:rPr>
          <w:rStyle w:val="s0"/>
        </w:rPr>
        <w:t>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</w:t>
      </w:r>
      <w:r>
        <w:rPr>
          <w:rStyle w:val="s0"/>
        </w:rPr>
        <w:t>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7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саморегулировании».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397"/>
        <w:jc w:val="both"/>
      </w:pPr>
      <w:bookmarkStart w:id="191" w:name="SUB1420000"/>
      <w:bookmarkEnd w:id="191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704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5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t> </w:t>
      </w:r>
    </w:p>
    <w:p w:rsidR="00000000" w:rsidRDefault="00482810">
      <w:pPr>
        <w:jc w:val="both"/>
      </w:pPr>
      <w:bookmarkStart w:id="192" w:name="SUB1430000"/>
      <w:bookmarkEnd w:id="192"/>
      <w:r>
        <w:rPr>
          <w:rStyle w:val="s3"/>
        </w:rPr>
        <w:t xml:space="preserve">Статья 143 изложена в редакции </w:t>
      </w:r>
      <w:hyperlink r:id="rId706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7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143. Проверочные листы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708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482810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482810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</w:t>
      </w:r>
      <w:r>
        <w:rPr>
          <w:rStyle w:val="s0"/>
        </w:rPr>
        <w:t>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482810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Проверочный лист формируется </w:t>
      </w:r>
      <w:r>
        <w:rPr>
          <w:rStyle w:val="s0"/>
        </w:rPr>
        <w:t>с учетом следующих условий: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</w:t>
      </w:r>
      <w:r>
        <w:rPr>
          <w:rStyle w:val="s0"/>
        </w:rPr>
        <w:t>реде, законным интересам физических и юридических лиц, государства;</w:t>
      </w:r>
    </w:p>
    <w:p w:rsidR="00000000" w:rsidRDefault="00482810">
      <w:pPr>
        <w:ind w:firstLine="397"/>
        <w:jc w:val="both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482810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</w:t>
      </w:r>
      <w:r>
        <w:rPr>
          <w:rStyle w:val="s0"/>
        </w:rPr>
        <w:t>жащий различному толкованию смысл.</w:t>
      </w:r>
    </w:p>
    <w:p w:rsidR="00000000" w:rsidRDefault="00482810">
      <w:pPr>
        <w:ind w:firstLine="397"/>
        <w:jc w:val="both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7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</w:t>
      </w:r>
      <w:r>
        <w:rPr>
          <w:rStyle w:val="s3"/>
        </w:rPr>
        <w:t>кте»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193" w:name="SUB1440000"/>
      <w:bookmarkEnd w:id="193"/>
      <w:r>
        <w:rPr>
          <w:rStyle w:val="s1"/>
        </w:rPr>
        <w:t>Статья 144. Виды проверок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71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1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482810">
      <w:pPr>
        <w:ind w:firstLine="397"/>
        <w:jc w:val="both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482810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482810">
      <w:pPr>
        <w:ind w:firstLine="397"/>
        <w:jc w:val="both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</w:t>
      </w:r>
      <w:r>
        <w:rPr>
          <w:rStyle w:val="s0"/>
        </w:rPr>
        <w:t xml:space="preserve">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</w:t>
      </w:r>
      <w:r>
        <w:rPr>
          <w:rStyle w:val="s0"/>
        </w:rPr>
        <w:t>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482810">
      <w:pPr>
        <w:ind w:firstLine="397"/>
        <w:jc w:val="both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</w:t>
      </w:r>
      <w:r>
        <w:rPr>
          <w:rStyle w:val="s0"/>
        </w:rPr>
        <w:t xml:space="preserve">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</w:t>
      </w:r>
      <w:r>
        <w:rPr>
          <w:rStyle w:val="s0"/>
        </w:rPr>
        <w:t>ным интересам физических и юридических лиц, государства.</w:t>
      </w:r>
    </w:p>
    <w:p w:rsidR="00000000" w:rsidRDefault="00482810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712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3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bookmarkStart w:id="194" w:name="SUB1440300"/>
      <w:bookmarkEnd w:id="194"/>
      <w:r>
        <w:rPr>
          <w:rStyle w:val="s3"/>
        </w:rPr>
        <w:t xml:space="preserve">В пункт 3 внесены изменения в соответствии с </w:t>
      </w:r>
      <w:hyperlink r:id="rId71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15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71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717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1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(постановлений, представлений,</w:t>
      </w:r>
      <w:r>
        <w:rPr>
          <w:rStyle w:val="s0"/>
        </w:rPr>
        <w:t xml:space="preserve">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</w:t>
      </w:r>
      <w:r>
        <w:rPr>
          <w:rStyle w:val="s0"/>
        </w:rPr>
        <w:t>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71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720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482810">
      <w:pPr>
        <w:ind w:firstLine="426"/>
        <w:jc w:val="both"/>
      </w:pPr>
      <w:bookmarkStart w:id="195" w:name="SUB1440303"/>
      <w:bookmarkEnd w:id="195"/>
      <w:r>
        <w:t>3) обращения физических и юридических лиц по конкретным факта</w:t>
      </w:r>
      <w:r>
        <w:t>м о причинении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</w:t>
      </w:r>
      <w:r>
        <w:t>в;</w:t>
      </w:r>
    </w:p>
    <w:p w:rsidR="00000000" w:rsidRDefault="00482810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482810">
      <w:pPr>
        <w:ind w:firstLine="426"/>
        <w:jc w:val="both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</w:t>
      </w:r>
      <w:r>
        <w:t xml:space="preserve"> и юридических лиц, государства;</w:t>
      </w:r>
    </w:p>
    <w:p w:rsidR="00000000" w:rsidRDefault="00482810">
      <w:pPr>
        <w:jc w:val="both"/>
      </w:pPr>
      <w:r>
        <w:rPr>
          <w:rStyle w:val="s3"/>
        </w:rPr>
        <w:t xml:space="preserve">Подпункт 6 изложен в редакции </w:t>
      </w:r>
      <w:hyperlink r:id="rId72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2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государства, а также по конкретным фактам нарушений требований </w:t>
      </w:r>
      <w:r>
        <w:rPr>
          <w:rStyle w:val="s0"/>
        </w:rPr>
        <w:t>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482810">
      <w:pPr>
        <w:jc w:val="both"/>
      </w:pPr>
      <w:bookmarkStart w:id="196" w:name="SUB1440307"/>
      <w:bookmarkEnd w:id="196"/>
      <w:r>
        <w:rPr>
          <w:rStyle w:val="s3"/>
        </w:rPr>
        <w:t xml:space="preserve">Подпункт 7 изложен в редакции </w:t>
      </w:r>
      <w:hyperlink r:id="rId72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724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7) встречная проверка в отношении третьих лиц, с которыми субъект контроля и надзора имел гражданско-правовые отношения, с целью получения необходимой для</w:t>
      </w:r>
      <w:r>
        <w:rPr>
          <w:rStyle w:val="s0"/>
        </w:rPr>
        <w:t xml:space="preserve"> осуществления проверки информации;</w:t>
      </w:r>
    </w:p>
    <w:p w:rsidR="00000000" w:rsidRDefault="00482810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482810">
      <w:pPr>
        <w:ind w:firstLine="426"/>
        <w:jc w:val="both"/>
      </w:pPr>
      <w:r>
        <w:t xml:space="preserve">9) поручение органа уголовного преследования по основаниям, предусмотренным </w:t>
      </w:r>
      <w:hyperlink r:id="rId725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Подпункт 10 изложен в редакции </w:t>
      </w:r>
      <w:hyperlink r:id="rId72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</w:t>
      </w:r>
      <w:r>
        <w:rPr>
          <w:rStyle w:val="s3"/>
        </w:rPr>
        <w:t>с 1 января 2018 г.) (</w:t>
      </w:r>
      <w:hyperlink r:id="rId727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72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482810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729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0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73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482810">
      <w:pPr>
        <w:ind w:firstLine="426"/>
        <w:jc w:val="both"/>
      </w:pPr>
      <w:r>
        <w:t>4. Внеплановые</w:t>
      </w:r>
      <w:r>
        <w:t xml:space="preserve"> проверки не проводятся в случаях анонимных обращений.</w:t>
      </w:r>
    </w:p>
    <w:p w:rsidR="00000000" w:rsidRDefault="00482810">
      <w:pPr>
        <w:jc w:val="both"/>
      </w:pPr>
      <w:r>
        <w:rPr>
          <w:rStyle w:val="s3"/>
        </w:rPr>
        <w:t xml:space="preserve">Пункт 5 изложен в редакции </w:t>
      </w:r>
      <w:hyperlink r:id="rId732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33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482810">
      <w:pPr>
        <w:ind w:firstLine="426"/>
        <w:jc w:val="both"/>
      </w:pPr>
      <w:bookmarkStart w:id="197" w:name="SUB1440600"/>
      <w:bookmarkEnd w:id="197"/>
      <w:r>
        <w:t xml:space="preserve">6. В случаях </w:t>
      </w:r>
      <w:r>
        <w:t>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</w:t>
      </w:r>
      <w:r>
        <w:t>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482810">
      <w:pPr>
        <w:jc w:val="both"/>
      </w:pPr>
      <w:r>
        <w:rPr>
          <w:rStyle w:val="s3"/>
        </w:rPr>
        <w:t>В пункт 7 внесены изменения в соответст</w:t>
      </w:r>
      <w:r>
        <w:rPr>
          <w:rStyle w:val="s3"/>
        </w:rPr>
        <w:t xml:space="preserve">вии с </w:t>
      </w:r>
      <w:hyperlink r:id="rId73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35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37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7. Внеплановые проверки по вопросам производства (формуляции), трансп</w:t>
      </w:r>
      <w:r>
        <w:t xml:space="preserve">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</w:t>
      </w:r>
      <w:r>
        <w:t>еряемого субъекта.</w:t>
      </w:r>
    </w:p>
    <w:p w:rsidR="00000000" w:rsidRDefault="00482810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</w:t>
      </w:r>
      <w:r>
        <w:t>циальным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</w:t>
      </w:r>
      <w:r>
        <w:t>татистике и специальным учетам.</w:t>
      </w:r>
    </w:p>
    <w:p w:rsidR="00000000" w:rsidRDefault="00482810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482810">
      <w:pPr>
        <w:jc w:val="both"/>
      </w:pPr>
      <w:r>
        <w:rPr>
          <w:rStyle w:val="s3"/>
        </w:rPr>
        <w:t>Пункт 9 изложен в</w:t>
      </w:r>
      <w:r>
        <w:rPr>
          <w:rStyle w:val="s3"/>
        </w:rPr>
        <w:t xml:space="preserve"> редакции </w:t>
      </w:r>
      <w:hyperlink r:id="rId73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739" w:anchor="sub_id=14409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rPr>
          <w:rStyle w:val="s0"/>
        </w:rPr>
        <w:t>деятельность без регистрации в органах юстиции или регистрирующем органе.</w:t>
      </w:r>
    </w:p>
    <w:p w:rsidR="00000000" w:rsidRDefault="00482810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74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98" w:name="SUB1450000"/>
      <w:bookmarkEnd w:id="198"/>
      <w:r>
        <w:rPr>
          <w:rStyle w:val="s3"/>
        </w:rPr>
        <w:t xml:space="preserve">Заголовок статьи 145 изложен в редакции </w:t>
      </w:r>
      <w:hyperlink r:id="rId741" w:anchor="sub_id=1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74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74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744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Проверка проводится на основании </w:t>
      </w:r>
      <w:hyperlink r:id="rId745" w:anchor="sub_id=1" w:history="1">
        <w:r>
          <w:rPr>
            <w:rStyle w:val="a4"/>
          </w:rPr>
          <w:t>акта о назначении проверк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482810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посещением субъекта (объекта) контроля и надзора государственн</w:t>
      </w:r>
      <w:r>
        <w:rPr>
          <w:rStyle w:val="s0"/>
        </w:rPr>
        <w:t>ым органом.</w:t>
      </w:r>
    </w:p>
    <w:p w:rsidR="00000000" w:rsidRDefault="00482810">
      <w:pPr>
        <w:ind w:firstLine="426"/>
        <w:jc w:val="both"/>
      </w:pPr>
      <w:r>
        <w:t>2. В акте о назначении проверки указываются:</w:t>
      </w:r>
    </w:p>
    <w:p w:rsidR="00000000" w:rsidRDefault="00482810">
      <w:pPr>
        <w:ind w:firstLine="426"/>
        <w:jc w:val="both"/>
      </w:pPr>
      <w:r>
        <w:t>1) номер и дата акта;</w:t>
      </w:r>
    </w:p>
    <w:p w:rsidR="00000000" w:rsidRDefault="00482810">
      <w:pPr>
        <w:ind w:firstLine="426"/>
        <w:jc w:val="both"/>
      </w:pPr>
      <w:r>
        <w:t>2) наименование государственного органа;</w:t>
      </w:r>
    </w:p>
    <w:p w:rsidR="00000000" w:rsidRDefault="00482810">
      <w:pPr>
        <w:ind w:firstLine="426"/>
        <w:jc w:val="both"/>
      </w:pPr>
      <w:r>
        <w:t xml:space="preserve">3) фамилия, имя, отчество (если оно указано в документе, удостоверяющем личность) и должность лица (лиц), уполномоченного на проведение </w:t>
      </w:r>
      <w:r>
        <w:t>проверки;</w:t>
      </w:r>
    </w:p>
    <w:p w:rsidR="00000000" w:rsidRDefault="00482810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74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7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физического лица, в отношении котор</w:t>
      </w:r>
      <w:r>
        <w:rPr>
          <w:rStyle w:val="s0"/>
        </w:rPr>
        <w:t>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</w:t>
      </w:r>
      <w:r>
        <w:rPr>
          <w:rStyle w:val="s0"/>
        </w:rPr>
        <w:t>аименование и место нахождения;</w:t>
      </w:r>
    </w:p>
    <w:p w:rsidR="00000000" w:rsidRDefault="00482810">
      <w:pPr>
        <w:ind w:firstLine="426"/>
        <w:jc w:val="both"/>
      </w:pPr>
      <w:r>
        <w:t>6) предмет назначенной проверки;</w:t>
      </w:r>
    </w:p>
    <w:p w:rsidR="00000000" w:rsidRDefault="00482810">
      <w:pPr>
        <w:ind w:firstLine="426"/>
        <w:jc w:val="both"/>
      </w:pPr>
      <w:r>
        <w:t>7) срок проведения проверки;</w:t>
      </w:r>
    </w:p>
    <w:p w:rsidR="00000000" w:rsidRDefault="00482810">
      <w:pPr>
        <w:ind w:firstLine="426"/>
        <w:jc w:val="both"/>
      </w:pPr>
      <w: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482810">
      <w:pPr>
        <w:ind w:firstLine="426"/>
        <w:jc w:val="both"/>
      </w:pPr>
      <w:r>
        <w:t>9) проверяемый период;</w:t>
      </w:r>
    </w:p>
    <w:p w:rsidR="00000000" w:rsidRDefault="00482810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10 изложен в редакции </w:t>
      </w:r>
      <w:hyperlink r:id="rId74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9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10) права и об</w:t>
      </w:r>
      <w:r>
        <w:rPr>
          <w:rStyle w:val="s0"/>
        </w:rPr>
        <w:t xml:space="preserve">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5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назн</w:t>
      </w:r>
      <w:r>
        <w:rPr>
          <w:rStyle w:val="s0"/>
        </w:rPr>
        <w:t>ачении проверки.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51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</w:t>
      </w:r>
      <w:r>
        <w:rPr>
          <w:rStyle w:val="s0"/>
        </w:rPr>
        <w:t>та (объекта) контроля и надзора указываются: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номер и дата акта;</w:t>
      </w:r>
    </w:p>
    <w:p w:rsidR="00000000" w:rsidRDefault="00482810">
      <w:pPr>
        <w:ind w:firstLine="397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482810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4) сведения о специалистах, кон</w:t>
      </w:r>
      <w:r>
        <w:rPr>
          <w:rStyle w:val="s0"/>
        </w:rPr>
        <w:t>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</w:t>
      </w:r>
      <w:r>
        <w:rPr>
          <w:rStyle w:val="s0"/>
        </w:rPr>
        <w:t>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участок те</w:t>
      </w:r>
      <w:r>
        <w:rPr>
          <w:rStyle w:val="s0"/>
        </w:rPr>
        <w:t>рритории.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указываются его наименование и место нахождения;</w:t>
      </w:r>
    </w:p>
    <w:p w:rsidR="00000000" w:rsidRDefault="00482810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7) срок проведения профилактического контроля и надзора с посещением субъекта (объе</w:t>
      </w:r>
      <w:r>
        <w:rPr>
          <w:rStyle w:val="s0"/>
        </w:rPr>
        <w:t>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482810">
      <w:pPr>
        <w:ind w:firstLine="397"/>
        <w:jc w:val="both"/>
      </w:pPr>
      <w:r>
        <w:rPr>
          <w:rStyle w:val="s0"/>
        </w:rPr>
        <w:t>9) права и обязанности субъекта контроля и надзора, предусмотренны</w:t>
      </w:r>
      <w:r>
        <w:rPr>
          <w:rStyle w:val="s0"/>
        </w:rPr>
        <w:t xml:space="preserve">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11) подпись руководителя юридического лица либо его уполномоченного лица, физического лица о получении </w:t>
      </w:r>
      <w:r>
        <w:rPr>
          <w:rStyle w:val="s0"/>
        </w:rPr>
        <w:t>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199" w:name="SUB1460000"/>
      <w:bookmarkEnd w:id="199"/>
      <w:r>
        <w:rPr>
          <w:rStyle w:val="s3"/>
        </w:rPr>
        <w:t xml:space="preserve">Статья 146 изложена в редакции </w:t>
      </w:r>
      <w:hyperlink r:id="rId75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753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</w:t>
      </w:r>
      <w:r>
        <w:rPr>
          <w:rStyle w:val="s1"/>
        </w:rPr>
        <w:t>а с посещением субъекта (объекта)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</w:t>
      </w:r>
      <w:r>
        <w:rPr>
          <w:rStyle w:val="s0"/>
        </w:rPr>
        <w:t xml:space="preserve">яемых органами государственных доходов в соответствии с </w:t>
      </w:r>
      <w:hyperlink r:id="rId754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</w:t>
      </w:r>
      <w:r>
        <w:rPr>
          <w:rStyle w:val="s0"/>
        </w:rPr>
        <w:t>м порядке регистрируются в уполномоченном органе в области правовой статистики и специальных учетов.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</w:t>
      </w:r>
      <w:r>
        <w:rPr>
          <w:rStyle w:val="s0"/>
        </w:rPr>
        <w:t>регистрируются в отношении субъекта контроля и надзора с обязательным указанием объектов.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755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</w:t>
      </w:r>
      <w:r>
        <w:rPr>
          <w:rStyle w:val="s0"/>
        </w:rPr>
        <w:t>ых систем управления рисками.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6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57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</w:t>
      </w:r>
      <w:r>
        <w:rPr>
          <w:rStyle w:val="s0"/>
        </w:rPr>
        <w:t>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Акт о назначении профилактического контроля и надзора с посещением субъекта (объекта) контроля и надзора по основаниям, предусмотренн</w:t>
      </w:r>
      <w:r>
        <w:rPr>
          <w:rStyle w:val="s0"/>
        </w:rPr>
        <w:t xml:space="preserve">ым </w:t>
      </w:r>
      <w:r>
        <w:t>подпунктами 1), 3)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</w:t>
      </w:r>
      <w:r>
        <w:rPr>
          <w:rStyle w:val="s0"/>
        </w:rPr>
        <w:t>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</w:t>
      </w:r>
      <w:r>
        <w:rPr>
          <w:rStyle w:val="s0"/>
        </w:rPr>
        <w:t>ичии) с указанием пунктов требований, подлежащих проверке.</w:t>
      </w:r>
    </w:p>
    <w:p w:rsidR="00000000" w:rsidRDefault="00482810">
      <w:pPr>
        <w:ind w:firstLine="397"/>
        <w:jc w:val="both"/>
      </w:pPr>
      <w:hyperlink r:id="rId75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</w:t>
      </w:r>
      <w:r>
        <w:rPr>
          <w:rStyle w:val="s0"/>
        </w:rPr>
        <w:t>я и надзора с посещением субъекта (объекта) контроля и надзора и их отмены, уведомлений о приостановлении,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</w:t>
      </w:r>
      <w:r>
        <w:rPr>
          <w:rStyle w:val="s0"/>
        </w:rPr>
        <w:t xml:space="preserve"> участников и представлении информационных учетных документов о проверке и профилактическом контроле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3. В случае, когд</w:t>
      </w:r>
      <w:r>
        <w:rPr>
          <w:rStyle w:val="s0"/>
        </w:rPr>
        <w:t>а необходимость проверки или профилактического контроля и надзора с посещением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 и</w:t>
      </w:r>
      <w:r>
        <w:rPr>
          <w:rStyle w:val="s0"/>
        </w:rPr>
        <w:t xml:space="preserve"> национальным интересам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</w:t>
      </w:r>
      <w:r>
        <w:rPr>
          <w:rStyle w:val="s0"/>
        </w:rPr>
        <w:t xml:space="preserve">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</w:t>
      </w:r>
      <w:r>
        <w:rPr>
          <w:rStyle w:val="s0"/>
        </w:rPr>
        <w:t>статистики и специальных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00" w:name="SUB1470000"/>
      <w:bookmarkEnd w:id="200"/>
      <w:r>
        <w:rPr>
          <w:rStyle w:val="s3"/>
        </w:rPr>
        <w:t xml:space="preserve">Статья 147 изложена в редакции </w:t>
      </w:r>
      <w:hyperlink r:id="rId759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0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См. изменения в статью 147 - </w:t>
      </w:r>
      <w:hyperlink r:id="rId761" w:anchor="sub_id=1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</w:t>
      </w:r>
      <w:r>
        <w:rPr>
          <w:rStyle w:val="s1"/>
        </w:rPr>
        <w:t>бъекта) контроля и надзора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2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63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чем за тридцать календ</w:t>
      </w:r>
      <w:r>
        <w:rPr>
          <w:rStyle w:val="s0"/>
        </w:rPr>
        <w:t>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482810">
      <w:pPr>
        <w:ind w:firstLine="397"/>
        <w:jc w:val="both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(объекта) контроля и надз</w:t>
      </w:r>
      <w:r>
        <w:rPr>
          <w:rStyle w:val="s0"/>
        </w:rPr>
        <w:t xml:space="preserve">ора, за исключением случаев, предусмотренных </w:t>
      </w:r>
      <w:r>
        <w:t>подпунктами 1), 3),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подпунктами 3), 4), 9) и 10) </w:t>
      </w:r>
      <w:hyperlink w:anchor="sub1440303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5"/>
          </w:rPr>
          <w:t>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</w:t>
      </w:r>
      <w:r>
        <w:rPr>
          <w:rStyle w:val="s0"/>
        </w:rPr>
        <w:t>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</w:t>
      </w:r>
      <w:r>
        <w:rPr>
          <w:rStyle w:val="s0"/>
        </w:rPr>
        <w:t>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</w:t>
      </w:r>
      <w:r>
        <w:rPr>
          <w:rStyle w:val="s0"/>
        </w:rPr>
        <w:t>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482810">
      <w:pPr>
        <w:ind w:firstLine="397"/>
        <w:jc w:val="both"/>
      </w:pPr>
      <w:bookmarkStart w:id="201" w:name="SUB1470200"/>
      <w:bookmarkEnd w:id="201"/>
      <w:r>
        <w:rPr>
          <w:rStyle w:val="s0"/>
        </w:rPr>
        <w:t>2. Проверки по особому порядку проведения проверок, внеплановые проверки, а также профилактический контрол</w:t>
      </w:r>
      <w:r>
        <w:rPr>
          <w:rStyle w:val="s0"/>
        </w:rPr>
        <w:t>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482810">
      <w:pPr>
        <w:ind w:firstLine="397"/>
        <w:jc w:val="both"/>
      </w:pPr>
      <w:r>
        <w:rPr>
          <w:rStyle w:val="s0"/>
        </w:rPr>
        <w:t>Внеплано</w:t>
      </w:r>
      <w:r>
        <w:rPr>
          <w:rStyle w:val="s0"/>
        </w:rPr>
        <w:t>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482810">
      <w:pPr>
        <w:ind w:firstLine="397"/>
        <w:jc w:val="both"/>
      </w:pPr>
      <w:bookmarkStart w:id="202" w:name="SUB1470300"/>
      <w:bookmarkEnd w:id="202"/>
      <w:r>
        <w:rPr>
          <w:rStyle w:val="s0"/>
        </w:rPr>
        <w:t>3. Должностные лица органа контроля и надзора, прибывшие на объект для проверк</w:t>
      </w:r>
      <w:r>
        <w:rPr>
          <w:rStyle w:val="s0"/>
        </w:rPr>
        <w:t>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акт о назначении проверки или профилактического контроля и надзора с посещением субъекта (объекта) контроля и </w:t>
      </w:r>
      <w:r>
        <w:rPr>
          <w:rStyle w:val="s0"/>
        </w:rPr>
        <w:t>надзора с отметкой о регистрации в уполномоченном органе в области правовой статистики и специальных учетов;</w:t>
      </w:r>
    </w:p>
    <w:p w:rsidR="00000000" w:rsidRDefault="00482810">
      <w:pPr>
        <w:ind w:firstLine="397"/>
        <w:jc w:val="both"/>
      </w:pPr>
      <w:r>
        <w:rPr>
          <w:rStyle w:val="s0"/>
        </w:rPr>
        <w:t>2) служебное удостоверение;</w:t>
      </w:r>
    </w:p>
    <w:p w:rsidR="00000000" w:rsidRDefault="00482810">
      <w:pPr>
        <w:ind w:firstLine="397"/>
        <w:jc w:val="both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482810">
      <w:pPr>
        <w:ind w:firstLine="397"/>
        <w:jc w:val="both"/>
      </w:pPr>
      <w:r>
        <w:rPr>
          <w:rStyle w:val="s0"/>
        </w:rPr>
        <w:t>4) медицинский допуск, наличие к</w:t>
      </w:r>
      <w:r>
        <w:rPr>
          <w:rStyle w:val="s0"/>
        </w:rPr>
        <w:t>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Началом проведения проверки или профилактического контроля и надзора с посещением субъекта (объекта) контроля и надзора считается </w:t>
      </w:r>
      <w:r>
        <w:rPr>
          <w:rStyle w:val="s0"/>
        </w:rPr>
        <w:t>дата вручения субъекту контроля и надзора (руководителю юридического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надзора, а также ознак</w:t>
      </w:r>
      <w:r>
        <w:rPr>
          <w:rStyle w:val="s0"/>
        </w:rPr>
        <w:t>омления субъекта контроля и надзора с проверочным листом с указанием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</w:t>
      </w:r>
      <w:r>
        <w:rPr>
          <w:rStyle w:val="s0"/>
        </w:rPr>
        <w:t xml:space="preserve">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или профилактический </w:t>
      </w:r>
      <w:r>
        <w:rPr>
          <w:rStyle w:val="s0"/>
        </w:rPr>
        <w:t>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Протокол подписывает</w:t>
      </w:r>
      <w:r>
        <w:rPr>
          <w:rStyle w:val="s0"/>
        </w:rPr>
        <w:t>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физическим лицом.</w:t>
      </w:r>
    </w:p>
    <w:p w:rsidR="00000000" w:rsidRDefault="00482810">
      <w:pPr>
        <w:ind w:firstLine="397"/>
        <w:jc w:val="both"/>
      </w:pPr>
      <w:r>
        <w:rPr>
          <w:rStyle w:val="s0"/>
        </w:rPr>
        <w:t>Руководите</w:t>
      </w:r>
      <w:r>
        <w:rPr>
          <w:rStyle w:val="s0"/>
        </w:rPr>
        <w:t>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посещением субъ</w:t>
      </w:r>
      <w:r>
        <w:rPr>
          <w:rStyle w:val="s0"/>
        </w:rPr>
        <w:t>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5. Проверка и профилактический контроль и надзор с посещением субъекта (объекта) контр</w:t>
      </w:r>
      <w:r>
        <w:rPr>
          <w:rStyle w:val="s0"/>
        </w:rPr>
        <w:t>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должностных</w:t>
      </w:r>
      <w:r>
        <w:rPr>
          <w:rStyle w:val="s0"/>
        </w:rPr>
        <w:t xml:space="preserve">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 статистик</w:t>
      </w:r>
      <w:r>
        <w:rPr>
          <w:rStyle w:val="s0"/>
        </w:rPr>
        <w:t>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482810">
      <w:pPr>
        <w:ind w:firstLine="397"/>
        <w:jc w:val="both"/>
      </w:pPr>
      <w:bookmarkStart w:id="203" w:name="SUB1470600"/>
      <w:bookmarkEnd w:id="203"/>
      <w:r>
        <w:rPr>
          <w:rStyle w:val="s0"/>
        </w:rPr>
        <w:t>6. При необходимости од</w:t>
      </w:r>
      <w:r>
        <w:rPr>
          <w:rStyle w:val="s0"/>
        </w:rPr>
        <w:t>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</w:t>
      </w:r>
      <w:r>
        <w:rPr>
          <w:rStyle w:val="s0"/>
        </w:rPr>
        <w:t>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При необходимости одновременного проведения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</w:t>
      </w:r>
      <w:r>
        <w:rPr>
          <w:rStyle w:val="s0"/>
        </w:rPr>
        <w:t xml:space="preserve">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</w:t>
      </w:r>
      <w:r>
        <w:rPr>
          <w:rStyle w:val="s0"/>
        </w:rPr>
        <w:t>ерки, проводимой по вопросам:</w:t>
      </w:r>
    </w:p>
    <w:p w:rsidR="00000000" w:rsidRDefault="00482810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482810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482810">
      <w:pPr>
        <w:ind w:firstLine="397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482810">
      <w:pPr>
        <w:jc w:val="both"/>
      </w:pPr>
      <w:r>
        <w:rPr>
          <w:rStyle w:val="s3"/>
        </w:rPr>
        <w:t>Действие подпункта 4 было приостановлено до 1 января 2020 года, в п</w:t>
      </w:r>
      <w:r>
        <w:rPr>
          <w:rStyle w:val="s3"/>
        </w:rPr>
        <w:t xml:space="preserve">ериод приостановления данный подпункт действовал в редакции </w:t>
      </w:r>
      <w:hyperlink r:id="rId764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482810">
      <w:pPr>
        <w:jc w:val="both"/>
      </w:pPr>
      <w:r>
        <w:rPr>
          <w:rStyle w:val="s3"/>
        </w:rPr>
        <w:t xml:space="preserve">Подпункт 4 изложен в редакции </w:t>
      </w:r>
      <w:hyperlink r:id="rId765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766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4) наличия сопроводительных накладных н</w:t>
      </w:r>
      <w:r>
        <w:rPr>
          <w:rStyle w:val="s0"/>
        </w:rPr>
        <w:t>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482810">
      <w:pPr>
        <w:ind w:firstLine="397"/>
        <w:jc w:val="both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482810">
      <w:pPr>
        <w:ind w:firstLine="397"/>
        <w:jc w:val="both"/>
      </w:pPr>
      <w:r>
        <w:rPr>
          <w:rStyle w:val="s0"/>
        </w:rPr>
        <w:t>при вывозе товаров с территории Республики Казахстан на территорию</w:t>
      </w:r>
      <w:r>
        <w:rPr>
          <w:rStyle w:val="s0"/>
        </w:rPr>
        <w:t xml:space="preserve">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482810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482810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</w:t>
      </w:r>
      <w:r>
        <w:rPr>
          <w:rStyle w:val="s0"/>
        </w:rPr>
        <w:t>арточек;</w:t>
      </w:r>
    </w:p>
    <w:p w:rsidR="00000000" w:rsidRDefault="00482810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</w:t>
      </w:r>
      <w:r>
        <w:rPr>
          <w:rStyle w:val="s0"/>
        </w:rPr>
        <w:t>них дел;</w:t>
      </w:r>
    </w:p>
    <w:p w:rsidR="00000000" w:rsidRDefault="00482810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</w:t>
      </w:r>
      <w:r>
        <w:rPr>
          <w:rStyle w:val="s0"/>
        </w:rPr>
        <w:t>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04" w:name="SUB1480000"/>
      <w:bookmarkEnd w:id="204"/>
      <w:r>
        <w:rPr>
          <w:rStyle w:val="s3"/>
        </w:rPr>
        <w:t xml:space="preserve">Статья 148 изложена в редакции </w:t>
      </w:r>
      <w:hyperlink r:id="rId76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68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Сроки проведения проверки и профилактического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482810">
      <w:pPr>
        <w:ind w:firstLine="397"/>
        <w:jc w:val="both"/>
      </w:pPr>
      <w:r>
        <w:rPr>
          <w:rStyle w:val="s0"/>
        </w:rPr>
        <w:t>1) для субъектов микропредпринимате</w:t>
      </w:r>
      <w:r>
        <w:rPr>
          <w:rStyle w:val="s0"/>
        </w:rPr>
        <w:t>льства - не более пяти рабочих дней и с продлением до пяти рабочих дней;</w:t>
      </w:r>
    </w:p>
    <w:p w:rsidR="00000000" w:rsidRDefault="00482810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482810">
      <w:pPr>
        <w:ind w:firstLine="397"/>
        <w:jc w:val="both"/>
      </w:pPr>
      <w:r>
        <w:rPr>
          <w:rStyle w:val="s0"/>
        </w:rPr>
        <w:t>при проведении внепланов</w:t>
      </w:r>
      <w:r>
        <w:rPr>
          <w:rStyle w:val="s0"/>
        </w:rPr>
        <w:t>ых проверок - не более десяти рабочих дней и с продлением до десяти рабочих дней;</w:t>
      </w:r>
    </w:p>
    <w:p w:rsidR="00000000" w:rsidRDefault="00482810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</w:t>
      </w:r>
      <w:r>
        <w:rPr>
          <w:rStyle w:val="s0"/>
        </w:rPr>
        <w:t>х дней и с продлением до пятнадцати рабочих дней;</w:t>
      </w:r>
    </w:p>
    <w:p w:rsidR="00000000" w:rsidRDefault="00482810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482810">
      <w:pPr>
        <w:ind w:firstLine="397"/>
        <w:jc w:val="both"/>
      </w:pPr>
      <w:r>
        <w:rPr>
          <w:rStyle w:val="s0"/>
        </w:rPr>
        <w:t>4) в области соблюдения трудового законод</w:t>
      </w:r>
      <w:r>
        <w:rPr>
          <w:rStyle w:val="s0"/>
        </w:rPr>
        <w:t>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482810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482810">
      <w:pPr>
        <w:ind w:firstLine="397"/>
        <w:jc w:val="both"/>
      </w:pPr>
      <w:r>
        <w:rPr>
          <w:rStyle w:val="s0"/>
        </w:rPr>
        <w:t>не относящихся к тех</w:t>
      </w:r>
      <w:r>
        <w:rPr>
          <w:rStyle w:val="s0"/>
        </w:rPr>
        <w:t>нически сложным объектам, - не более четырех часов рабочего дня и с продлением до восьми часов рабочего дня.</w:t>
      </w:r>
    </w:p>
    <w:p w:rsidR="00000000" w:rsidRDefault="00482810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контроля и надзора могут быть продлены только о</w:t>
      </w:r>
      <w:r>
        <w:rPr>
          <w:rStyle w:val="s0"/>
        </w:rPr>
        <w:t>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482810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органов в рамках международны</w:t>
      </w:r>
      <w:r>
        <w:rPr>
          <w:rStyle w:val="s0"/>
        </w:rPr>
        <w:t>х договоров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</w:t>
      </w:r>
      <w:r>
        <w:rPr>
          <w:rStyle w:val="s0"/>
        </w:rPr>
        <w:t>итарно-эпидемиологической экспертизы.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оформляет дополнительный акт о продлении пров</w:t>
      </w:r>
      <w:r>
        <w:rPr>
          <w:rStyle w:val="s0"/>
        </w:rPr>
        <w:t>ерки и профилактического контроля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</w:t>
      </w:r>
      <w:r>
        <w:rPr>
          <w:rStyle w:val="s0"/>
        </w:rPr>
        <w:t>ачении проверки или профилактического контроля и надзора с посещением субъекта (объекта) контроля и надзора и причина продления.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</w:t>
      </w:r>
      <w:r>
        <w:rPr>
          <w:rStyle w:val="s0"/>
        </w:rPr>
        <w:t>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482810">
      <w:pPr>
        <w:ind w:firstLine="397"/>
        <w:jc w:val="both"/>
      </w:pPr>
      <w:r>
        <w:rPr>
          <w:rStyle w:val="s0"/>
        </w:rPr>
        <w:t>Уведомление о продлении сроков проверки и профилактического контроля и надзора с пос</w:t>
      </w:r>
      <w:r>
        <w:rPr>
          <w:rStyle w:val="s0"/>
        </w:rPr>
        <w:t>ещением субъекта (объекта)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электронной цифр</w:t>
      </w:r>
      <w:r>
        <w:rPr>
          <w:rStyle w:val="s0"/>
        </w:rPr>
        <w:t>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769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05" w:name="SUB1490000"/>
      <w:bookmarkEnd w:id="205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482810">
      <w:pPr>
        <w:ind w:firstLine="426"/>
        <w:jc w:val="both"/>
      </w:pPr>
      <w:r>
        <w:t xml:space="preserve">1. Отбор образцов продукции для проведения контроля и надзора, </w:t>
      </w:r>
      <w:r>
        <w:t>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482810">
      <w:pPr>
        <w:ind w:firstLine="426"/>
        <w:jc w:val="both"/>
      </w:pPr>
      <w:r>
        <w:t xml:space="preserve">2. Отбор образцов продукции производится должностным </w:t>
      </w:r>
      <w:r>
        <w:t>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482810">
      <w:pPr>
        <w:ind w:firstLine="426"/>
        <w:jc w:val="both"/>
      </w:pPr>
      <w:r>
        <w:t>Отобранные образцы продукции должны быть укомплектованы, упако</w:t>
      </w:r>
      <w:r>
        <w:t>ваны и опломбированы (опечатаны).</w:t>
      </w:r>
    </w:p>
    <w:p w:rsidR="00000000" w:rsidRDefault="00482810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482810">
      <w:pPr>
        <w:ind w:firstLine="426"/>
        <w:jc w:val="both"/>
      </w:pPr>
      <w:r>
        <w:t>Один экземпляр</w:t>
      </w:r>
      <w:r>
        <w:t xml:space="preserve">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482810">
      <w:pPr>
        <w:ind w:firstLine="426"/>
        <w:jc w:val="both"/>
      </w:pPr>
      <w:r>
        <w:t>Второй экземпляр акта отбора образцов п</w:t>
      </w:r>
      <w:r>
        <w:t>родукции остается у проверяемого субъекта.</w:t>
      </w:r>
    </w:p>
    <w:p w:rsidR="00000000" w:rsidRDefault="00482810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482810">
      <w:pPr>
        <w:ind w:firstLine="426"/>
        <w:jc w:val="both"/>
      </w:pPr>
      <w:r>
        <w:t xml:space="preserve">4. Условия хранения и транспортировки отобранных образцов продукции </w:t>
      </w:r>
      <w:r>
        <w:t>не должны изменять параметры, по которым будет проводиться экспертиза (анализ, испытание) этих образцов.</w:t>
      </w:r>
    </w:p>
    <w:p w:rsidR="00000000" w:rsidRDefault="00482810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</w:t>
      </w:r>
      <w:r>
        <w:t>ость доставки к месту осуществления экспертизы (анализа, испытания).</w:t>
      </w:r>
    </w:p>
    <w:p w:rsidR="00000000" w:rsidRDefault="00482810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482810">
      <w:pPr>
        <w:ind w:firstLine="426"/>
        <w:jc w:val="both"/>
      </w:pPr>
      <w:r>
        <w:t>6. В случае подтверждения результатами экспертизы факта нарушения проверяемым субъектом обязат</w:t>
      </w:r>
      <w:r>
        <w:t xml:space="preserve">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</w:t>
      </w:r>
      <w:r>
        <w:t>вом Республики Казахстан.</w:t>
      </w:r>
    </w:p>
    <w:p w:rsidR="00000000" w:rsidRDefault="00482810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Республики Казахстан на проведение экспертизы (</w:t>
      </w:r>
      <w:r>
        <w:t>анализа, испытания).</w:t>
      </w:r>
    </w:p>
    <w:p w:rsidR="00000000" w:rsidRDefault="00482810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06" w:name="SUB1500000"/>
      <w:bookmarkEnd w:id="206"/>
      <w:r>
        <w:rPr>
          <w:rStyle w:val="s1"/>
        </w:rPr>
        <w:t>Статья 150. Акт отбора образцов продукции</w:t>
      </w:r>
    </w:p>
    <w:p w:rsidR="00000000" w:rsidRDefault="00482810">
      <w:pPr>
        <w:ind w:firstLine="426"/>
        <w:jc w:val="both"/>
      </w:pPr>
      <w:r>
        <w:t>В акте отбора образцов продукции у</w:t>
      </w:r>
      <w:r>
        <w:t>казываются:</w:t>
      </w:r>
    </w:p>
    <w:p w:rsidR="00000000" w:rsidRDefault="00482810">
      <w:pPr>
        <w:ind w:firstLine="426"/>
        <w:jc w:val="both"/>
      </w:pPr>
      <w:r>
        <w:t>1) место и дата составления;</w:t>
      </w:r>
    </w:p>
    <w:p w:rsidR="00000000" w:rsidRDefault="00482810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482810">
      <w:pPr>
        <w:ind w:firstLine="426"/>
        <w:jc w:val="both"/>
      </w:pPr>
      <w:r>
        <w:t>3) должности, фамилии, имена и отчества (если они указаны в документе, удостоверяющем ли</w:t>
      </w:r>
      <w:r>
        <w:t>чность) должностных лиц, осуществляющих отбор образцов продукции;</w:t>
      </w:r>
    </w:p>
    <w:p w:rsidR="00000000" w:rsidRDefault="00482810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482810">
      <w:pPr>
        <w:ind w:firstLine="426"/>
        <w:jc w:val="both"/>
      </w:pPr>
      <w:r>
        <w:t>5) должность и фамилия, имя, отчество (если оно указано в документе, удостоверяюще</w:t>
      </w:r>
      <w:r>
        <w:t>м личность) уполномоченного лица проверяемого субъекта;</w:t>
      </w:r>
    </w:p>
    <w:p w:rsidR="00000000" w:rsidRDefault="00482810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482810">
      <w:pPr>
        <w:ind w:firstLine="426"/>
        <w:jc w:val="both"/>
      </w:pPr>
      <w:r>
        <w:t>7) вид упаковки и номер печати (пломбы).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07" w:name="SUB1510000"/>
      <w:bookmarkEnd w:id="207"/>
      <w:r>
        <w:rPr>
          <w:rStyle w:val="s3"/>
        </w:rPr>
        <w:t xml:space="preserve">В статью 151 внесены изменения в соответствии с </w:t>
      </w:r>
      <w:hyperlink r:id="rId770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71" w:anchor="sub_id=151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При проведении проверки или профилактического контроля и надзора с посещением субъекта (объекта) контроля и </w:t>
      </w:r>
      <w:r>
        <w:rPr>
          <w:rStyle w:val="s0"/>
        </w:rPr>
        <w:t>надзора должностные лица органа контроля и надзора не вправе:</w:t>
      </w:r>
    </w:p>
    <w:p w:rsidR="00000000" w:rsidRDefault="00482810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482810">
      <w:pPr>
        <w:ind w:firstLine="426"/>
        <w:jc w:val="both"/>
      </w:pPr>
      <w:r>
        <w:t>2) требовать пр</w:t>
      </w:r>
      <w:r>
        <w:t>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482810">
      <w:pPr>
        <w:ind w:firstLine="426"/>
        <w:jc w:val="both"/>
      </w:pPr>
      <w:r>
        <w:t>3) отбирать образцы продукции, пробы обсле</w:t>
      </w:r>
      <w:r>
        <w:t>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</w:t>
      </w:r>
      <w:r>
        <w:t>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</w:t>
      </w:r>
      <w:r>
        <w:t>ований, испытаний, измерений;</w:t>
      </w:r>
    </w:p>
    <w:p w:rsidR="00000000" w:rsidRDefault="00482810">
      <w:pPr>
        <w:jc w:val="both"/>
      </w:pPr>
      <w:r>
        <w:rPr>
          <w:rStyle w:val="s3"/>
        </w:rPr>
        <w:t xml:space="preserve">Подпункт 4 изложен в редакции </w:t>
      </w:r>
      <w:hyperlink r:id="rId77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3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</w:t>
      </w:r>
      <w:r>
        <w:rPr>
          <w:rStyle w:val="s0"/>
        </w:rPr>
        <w:t>няемую законом тайну, за исключением случаев, предусмотренных законами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774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5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5)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jc w:val="both"/>
      </w:pPr>
      <w:r>
        <w:rPr>
          <w:rStyle w:val="s3"/>
        </w:rPr>
        <w:t>Подпункт 6 изложен в редакци</w:t>
      </w:r>
      <w:r>
        <w:rPr>
          <w:rStyle w:val="s3"/>
        </w:rPr>
        <w:t xml:space="preserve">и </w:t>
      </w:r>
      <w:hyperlink r:id="rId776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7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6) проводить проверку или профилактич</w:t>
      </w:r>
      <w:r>
        <w:rPr>
          <w:rStyle w:val="s0"/>
        </w:rPr>
        <w:t>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</w:t>
      </w:r>
      <w:r>
        <w:rPr>
          <w:rStyle w:val="s0"/>
        </w:rPr>
        <w:t xml:space="preserve">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426"/>
        <w:jc w:val="both"/>
      </w:pPr>
      <w:r>
        <w:t>7) проводить мероприятия, н</w:t>
      </w:r>
      <w:r>
        <w:t>осящие затратный характер, в целях государственного контроля за счет проверяемых субъектов.</w:t>
      </w:r>
    </w:p>
    <w:p w:rsidR="00000000" w:rsidRDefault="00482810">
      <w:pPr>
        <w:jc w:val="both"/>
      </w:pPr>
      <w:r>
        <w:rPr>
          <w:rStyle w:val="s3"/>
        </w:rPr>
        <w:t xml:space="preserve">См.также: </w:t>
      </w:r>
      <w:hyperlink r:id="rId778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</w:t>
      </w:r>
      <w:r>
        <w:rPr>
          <w:rStyle w:val="s3"/>
        </w:rPr>
        <w:t>и и защиты субъектов частного предпринимательства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08" w:name="SUB1520000"/>
      <w:bookmarkEnd w:id="208"/>
      <w:r>
        <w:rPr>
          <w:rStyle w:val="s3"/>
        </w:rPr>
        <w:t xml:space="preserve">Заголовок статьи 152 изложен в редакции </w:t>
      </w:r>
      <w:hyperlink r:id="rId779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0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482810">
      <w:pPr>
        <w:jc w:val="both"/>
      </w:pPr>
      <w:bookmarkStart w:id="209" w:name="SUB1520100"/>
      <w:bookmarkEnd w:id="209"/>
      <w:r>
        <w:rPr>
          <w:rStyle w:val="s3"/>
        </w:rPr>
        <w:t xml:space="preserve">В пункт 1 внесены изменения в соответствии с </w:t>
      </w:r>
      <w:hyperlink r:id="rId781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82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акт о результатах проверки;</w:t>
      </w:r>
    </w:p>
    <w:p w:rsidR="00000000" w:rsidRDefault="00482810">
      <w:pPr>
        <w:ind w:firstLine="397"/>
        <w:jc w:val="both"/>
      </w:pPr>
      <w:r>
        <w:rPr>
          <w:rStyle w:val="s0"/>
        </w:rPr>
        <w:t>2) предписа</w:t>
      </w:r>
      <w:r>
        <w:rPr>
          <w:rStyle w:val="s0"/>
        </w:rPr>
        <w:t>ние об устранении выявленных нарушений в случаях выявления нарушений.</w:t>
      </w:r>
    </w:p>
    <w:p w:rsidR="00000000" w:rsidRDefault="00482810">
      <w:pPr>
        <w:ind w:firstLine="426"/>
        <w:jc w:val="both"/>
      </w:pPr>
      <w:r>
        <w:t>В акте о результатах проверки указываются:</w:t>
      </w:r>
    </w:p>
    <w:p w:rsidR="00000000" w:rsidRDefault="00482810">
      <w:pPr>
        <w:ind w:firstLine="426"/>
        <w:jc w:val="both"/>
      </w:pPr>
      <w:r>
        <w:t>1) дата, время и место составления акта;</w:t>
      </w:r>
    </w:p>
    <w:p w:rsidR="00000000" w:rsidRDefault="00482810">
      <w:pPr>
        <w:ind w:firstLine="426"/>
        <w:jc w:val="both"/>
      </w:pPr>
      <w:r>
        <w:t>2) наименование органа контроля и надзора;</w:t>
      </w:r>
    </w:p>
    <w:p w:rsidR="00000000" w:rsidRDefault="00482810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482810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482810">
      <w:pPr>
        <w:ind w:firstLine="426"/>
        <w:jc w:val="both"/>
      </w:pPr>
      <w:r>
        <w:t>5) наименование или фамилия, имя, отчеств</w:t>
      </w:r>
      <w:r>
        <w:t>о (если оно указано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482810">
      <w:pPr>
        <w:ind w:firstLine="426"/>
        <w:jc w:val="both"/>
      </w:pPr>
      <w:r>
        <w:t>6) дата, место и период проведения проверки;</w:t>
      </w:r>
    </w:p>
    <w:p w:rsidR="00000000" w:rsidRDefault="00482810">
      <w:pPr>
        <w:ind w:firstLine="426"/>
        <w:jc w:val="both"/>
      </w:pPr>
      <w:r>
        <w:t>7) сведения о результатах пр</w:t>
      </w:r>
      <w:r>
        <w:t>оверки, в том числе о выявленных нарушениях, их характере;</w:t>
      </w:r>
    </w:p>
    <w:p w:rsidR="00000000" w:rsidRDefault="00482810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482810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</w:t>
      </w:r>
      <w:r>
        <w:t>, присутствовавших при проведении проверки, их подписи или отказ от подписи;</w:t>
      </w:r>
    </w:p>
    <w:p w:rsidR="00000000" w:rsidRDefault="00482810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482810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предписание об устранении выявленных нарушений в случаях выявления наруше</w:t>
      </w:r>
      <w:r>
        <w:rPr>
          <w:rStyle w:val="s0"/>
        </w:rPr>
        <w:t xml:space="preserve">ний либо иной документ, предусмотренный </w:t>
      </w:r>
      <w:hyperlink r:id="rId78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482810">
      <w:pPr>
        <w:ind w:firstLine="397"/>
        <w:jc w:val="both"/>
      </w:pPr>
      <w:r>
        <w:rPr>
          <w:rStyle w:val="s0"/>
        </w:rPr>
        <w:t>2) акты об отборе образцов (проб) продукции, о</w:t>
      </w:r>
      <w:r>
        <w:rPr>
          <w:rStyle w:val="s0"/>
        </w:rPr>
        <w:t>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482810">
      <w:pPr>
        <w:ind w:firstLine="397"/>
        <w:jc w:val="both"/>
      </w:pPr>
      <w:r>
        <w:rPr>
          <w:rStyle w:val="s0"/>
        </w:rPr>
        <w:t>По каждому акту о результатах проверки, в ходе проведения к</w:t>
      </w:r>
      <w:r>
        <w:rPr>
          <w:rStyle w:val="s0"/>
        </w:rPr>
        <w:t>оторой были выявлены нарушения требований проверочных листов, может быть выдано только одно предписание.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Формы </w:t>
      </w:r>
      <w:hyperlink r:id="rId784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</w:t>
      </w:r>
      <w:r>
        <w:rPr>
          <w:rStyle w:val="s0"/>
        </w:rPr>
        <w:t>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482810">
      <w:pPr>
        <w:ind w:firstLine="426"/>
        <w:jc w:val="both"/>
      </w:pPr>
      <w:r>
        <w:t xml:space="preserve">2. В случае наличия замечаний и (или) возражений по результатам проверки руководитель юридического </w:t>
      </w:r>
      <w:r>
        <w:t>лица или физическое лицо либо их представители излагают замечания и (или) возражения в письменном виде.</w:t>
      </w:r>
    </w:p>
    <w:p w:rsidR="00000000" w:rsidRDefault="00482810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78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6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Акт о результатах проверки и предписан</w:t>
      </w:r>
      <w:r>
        <w:rPr>
          <w:rStyle w:val="s0"/>
        </w:rPr>
        <w:t>ие составляются в трех экземплярах.</w:t>
      </w:r>
    </w:p>
    <w:p w:rsidR="00000000" w:rsidRDefault="00482810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второй экземпляр</w:t>
      </w:r>
      <w:r>
        <w:rPr>
          <w:rStyle w:val="s0"/>
        </w:rPr>
        <w:t xml:space="preserve"> на бумажном носителе передается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</w:t>
      </w:r>
      <w:r>
        <w:rPr>
          <w:rStyle w:val="s0"/>
        </w:rPr>
        <w:t>у органа контроля и надзора.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787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8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</w:t>
      </w:r>
      <w:r>
        <w:rPr>
          <w:rStyle w:val="s0"/>
        </w:rPr>
        <w:t>м о продлении сроков устранения нарушений.</w:t>
      </w:r>
    </w:p>
    <w:p w:rsidR="00000000" w:rsidRDefault="00482810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482810">
      <w:pPr>
        <w:ind w:firstLine="397"/>
        <w:jc w:val="both"/>
      </w:pPr>
      <w:r>
        <w:rPr>
          <w:rStyle w:val="s0"/>
        </w:rPr>
        <w:t>Государственный орган, проводивший проверку,</w:t>
      </w:r>
      <w:r>
        <w:rPr>
          <w:rStyle w:val="s0"/>
        </w:rPr>
        <w:t xml:space="preserve">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482810">
      <w:pPr>
        <w:ind w:firstLine="426"/>
        <w:jc w:val="both"/>
      </w:pPr>
      <w:r>
        <w:t>5. Проверяемые субъекты имеют право вести книгу учета посещений и проверок.</w:t>
      </w:r>
      <w:r>
        <w:t xml:space="preserve">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482810">
      <w:pPr>
        <w:ind w:firstLine="426"/>
        <w:jc w:val="both"/>
      </w:pPr>
      <w:r>
        <w:t xml:space="preserve">6. Изъятие и выемка подлинных бухгалтерских </w:t>
      </w:r>
      <w:r>
        <w:t>и иных документов запрещаются.</w:t>
      </w:r>
    </w:p>
    <w:p w:rsidR="00000000" w:rsidRDefault="00482810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789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</w:t>
      </w:r>
      <w:r>
        <w:t xml:space="preserve"> случаях, предусмотренных </w:t>
      </w:r>
      <w:hyperlink r:id="rId790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82810">
      <w:pPr>
        <w:ind w:firstLine="426"/>
        <w:jc w:val="both"/>
      </w:pPr>
      <w:r>
        <w:t>7. В случае отсутствия нарушений требований, установленных законодательством Р</w:t>
      </w:r>
      <w:r>
        <w:t xml:space="preserve">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482810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91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</w:t>
      </w:r>
      <w:r>
        <w:rPr>
          <w:rStyle w:val="s0"/>
        </w:rPr>
        <w:t>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792" w:anchor="sub_id=15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</w:t>
      </w:r>
      <w:r>
        <w:rPr>
          <w:rStyle w:val="s0"/>
        </w:rPr>
        <w:t>явленных в результате проверки,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482810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</w:t>
      </w:r>
      <w:r>
        <w:rPr>
          <w:rStyle w:val="s0"/>
        </w:rPr>
        <w:t>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</w:t>
      </w:r>
      <w:r>
        <w:rPr>
          <w:rStyle w:val="s0"/>
        </w:rPr>
        <w:t xml:space="preserve">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10" w:name="SUB152010000"/>
      <w:bookmarkEnd w:id="210"/>
      <w:r>
        <w:rPr>
          <w:rStyle w:val="s3"/>
        </w:rPr>
        <w:t xml:space="preserve">Кодекс дополнен статьей 152-1 в соответствии с </w:t>
      </w:r>
      <w:hyperlink r:id="rId793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По результатам профила</w:t>
      </w:r>
      <w:r>
        <w:rPr>
          <w:rStyle w:val="s0"/>
        </w:rPr>
        <w:t>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</w:t>
      </w:r>
      <w:r>
        <w:rPr>
          <w:rStyle w:val="s0"/>
        </w:rPr>
        <w:t>ений.</w:t>
      </w:r>
    </w:p>
    <w:p w:rsidR="00000000" w:rsidRDefault="00482810">
      <w:pPr>
        <w:ind w:firstLine="397"/>
        <w:jc w:val="both"/>
      </w:pPr>
      <w:bookmarkStart w:id="211" w:name="SUB152010200"/>
      <w:bookmarkEnd w:id="211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482810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фамилия, имя, отчество (если оно указано в документе, удостоверяющем личность) и должность </w:t>
      </w:r>
      <w:r>
        <w:rPr>
          <w:rStyle w:val="s0"/>
        </w:rPr>
        <w:t>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</w:t>
      </w:r>
      <w:r>
        <w:rPr>
          <w:rStyle w:val="s0"/>
        </w:rPr>
        <w:t>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 контроля и надзора с пос</w:t>
      </w:r>
      <w:r>
        <w:rPr>
          <w:rStyle w:val="s0"/>
        </w:rPr>
        <w:t>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7) рекомендации </w:t>
      </w:r>
      <w:r>
        <w:rPr>
          <w:rStyle w:val="s0"/>
        </w:rPr>
        <w:t>и указания на возможные действия по устранению выявленных нарушений с указанием сроков их устранения;</w:t>
      </w:r>
    </w:p>
    <w:p w:rsidR="00000000" w:rsidRDefault="00482810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</w:t>
      </w:r>
      <w:r>
        <w:rPr>
          <w:rStyle w:val="s0"/>
        </w:rPr>
        <w:t>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482810">
      <w:pPr>
        <w:ind w:firstLine="397"/>
        <w:jc w:val="both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</w:t>
      </w:r>
      <w:r>
        <w:rPr>
          <w:rStyle w:val="s0"/>
        </w:rPr>
        <w:t>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482810">
      <w:pPr>
        <w:ind w:firstLine="397"/>
        <w:jc w:val="both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н</w:t>
      </w:r>
      <w:r>
        <w:rPr>
          <w:rStyle w:val="s0"/>
        </w:rPr>
        <w:t>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482810">
      <w:pPr>
        <w:ind w:firstLine="397"/>
        <w:jc w:val="both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794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</w:t>
      </w:r>
      <w:r>
        <w:rPr>
          <w:rStyle w:val="s0"/>
        </w:rPr>
        <w:t xml:space="preserve">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482810">
      <w:pPr>
        <w:ind w:firstLine="397"/>
        <w:jc w:val="both"/>
      </w:pPr>
      <w:r>
        <w:rPr>
          <w:rStyle w:val="s0"/>
        </w:rPr>
        <w:t>Ор</w:t>
      </w:r>
      <w:r>
        <w:rPr>
          <w:rStyle w:val="s0"/>
        </w:rPr>
        <w:t>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</w:t>
      </w:r>
      <w:r>
        <w:rPr>
          <w:rStyle w:val="s0"/>
        </w:rPr>
        <w:t xml:space="preserve">ле вручается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</w:t>
      </w:r>
      <w:r>
        <w:rPr>
          <w:rStyle w:val="s0"/>
        </w:rPr>
        <w:t>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</w:t>
      </w:r>
      <w:r>
        <w:rPr>
          <w:rStyle w:val="s0"/>
        </w:rPr>
        <w:t xml:space="preserve"> трех рабочих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</w:t>
      </w:r>
      <w:r>
        <w:rPr>
          <w:rStyle w:val="s0"/>
        </w:rPr>
        <w:t>твом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</w:t>
      </w:r>
      <w:r>
        <w:rPr>
          <w:rStyle w:val="s0"/>
        </w:rPr>
        <w:t>нении выявленных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</w:t>
      </w:r>
      <w:r>
        <w:rPr>
          <w:rStyle w:val="s0"/>
        </w:rPr>
        <w:t>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</w:t>
      </w:r>
      <w:r>
        <w:rPr>
          <w:rStyle w:val="s0"/>
        </w:rPr>
        <w:t>актический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482810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</w:t>
      </w:r>
      <w:r>
        <w:rPr>
          <w:rStyle w:val="s0"/>
        </w:rPr>
        <w:t xml:space="preserve">и значительных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дней </w:t>
      </w:r>
      <w:r>
        <w:rPr>
          <w:rStyle w:val="s0"/>
        </w:rPr>
        <w:t>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482810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</w:t>
      </w:r>
      <w:r>
        <w:rPr>
          <w:rStyle w:val="s0"/>
        </w:rPr>
        <w:t xml:space="preserve"> в течение трех рабочих дней обязан предоставить соответствующую информацию в орган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</w:t>
      </w:r>
      <w:r>
        <w:rPr>
          <w:rStyle w:val="s0"/>
        </w:rPr>
        <w:t xml:space="preserve">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12" w:name="SUB1530000"/>
      <w:bookmarkEnd w:id="212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482810">
      <w:pPr>
        <w:ind w:firstLine="426"/>
        <w:jc w:val="both"/>
      </w:pPr>
      <w:r>
        <w:t xml:space="preserve">Если в результате </w:t>
      </w:r>
      <w:r>
        <w:t xml:space="preserve">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</w:t>
      </w:r>
      <w:r>
        <w:t>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</w:t>
      </w:r>
      <w:r>
        <w:t>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482810">
      <w:pPr>
        <w:ind w:firstLine="426"/>
        <w:jc w:val="both"/>
      </w:pPr>
      <w:r>
        <w:t>При принятии мер запретительно-огран</w:t>
      </w:r>
      <w:r>
        <w:t>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13" w:name="SUB1540000"/>
      <w:bookmarkEnd w:id="213"/>
      <w:r>
        <w:rPr>
          <w:rStyle w:val="s1"/>
        </w:rPr>
        <w:t>Статья 154. Права и обязанности должностных лиц государственных органов при осуществле</w:t>
      </w:r>
      <w:r>
        <w:rPr>
          <w:rStyle w:val="s1"/>
        </w:rPr>
        <w:t>нии контроля и надзора</w:t>
      </w:r>
    </w:p>
    <w:p w:rsidR="00000000" w:rsidRDefault="00482810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482810">
      <w:pPr>
        <w:ind w:firstLine="426"/>
        <w:jc w:val="both"/>
      </w:pPr>
      <w:r>
        <w:t>1) беспрепятственного доступа на территорию и в помещения проверяемого объекта при предъявлении документов, указанн</w:t>
      </w:r>
      <w:r>
        <w:t xml:space="preserve">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79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6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предписанию об устранении выявленных нарушений, а также</w:t>
      </w:r>
      <w:r>
        <w:rPr>
          <w:rStyle w:val="s0"/>
        </w:rPr>
        <w:t xml:space="preserve">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97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482810">
      <w:pPr>
        <w:ind w:firstLine="426"/>
        <w:jc w:val="both"/>
      </w:pPr>
      <w:r>
        <w:t>3) привлекать специалистов, консультантов и экспертов государственных органов и подведомственных организа</w:t>
      </w:r>
      <w:r>
        <w:t>ций.</w:t>
      </w:r>
    </w:p>
    <w:p w:rsidR="00000000" w:rsidRDefault="00482810">
      <w:pPr>
        <w:jc w:val="both"/>
      </w:pPr>
      <w:bookmarkStart w:id="214" w:name="SUB1540200"/>
      <w:bookmarkEnd w:id="214"/>
      <w:r>
        <w:rPr>
          <w:rStyle w:val="s3"/>
        </w:rPr>
        <w:t xml:space="preserve">Пункт 2 изложен в редакции </w:t>
      </w:r>
      <w:hyperlink r:id="rId79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9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относящимися к предмету пров</w:t>
      </w:r>
      <w:r>
        <w:rPr>
          <w:rStyle w:val="s0"/>
        </w:rPr>
        <w:t>ерки или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482810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8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1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</w:t>
      </w:r>
      <w:r>
        <w:rPr>
          <w:rStyle w:val="s0"/>
        </w:rPr>
        <w:t>тановленным настоящим Кодексом и (или) иными законами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80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3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</w:t>
      </w:r>
      <w:r>
        <w:rPr>
          <w:rStyle w:val="s0"/>
        </w:rPr>
        <w:t>а) контроля и надзора;</w:t>
      </w:r>
    </w:p>
    <w:p w:rsidR="00000000" w:rsidRDefault="00482810">
      <w:pPr>
        <w:ind w:firstLine="426"/>
        <w:jc w:val="both"/>
      </w:pPr>
      <w: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</w:t>
      </w:r>
      <w:r>
        <w:t xml:space="preserve">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8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5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</w:t>
      </w:r>
      <w:r>
        <w:rPr>
          <w:rStyle w:val="s0"/>
        </w:rPr>
        <w:t>дзора, давать разъяснения по вопросам, относящимся к предмету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jc w:val="both"/>
      </w:pPr>
      <w:r>
        <w:rPr>
          <w:rStyle w:val="s3"/>
        </w:rPr>
        <w:t xml:space="preserve">Подпункт 6 изложен в редакции </w:t>
      </w:r>
      <w:hyperlink r:id="rId8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7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6) предоставлять субъекту контроля и надзора необходимую информацию, относящуюся к предмету проверки и </w:t>
      </w:r>
      <w:r>
        <w:rPr>
          <w:rStyle w:val="s0"/>
        </w:rPr>
        <w:t>профилактического контроля и надзора с посещением субъекта (объекта) контроля и надзора, при их проведении;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80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9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0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</w:t>
      </w:r>
      <w:r>
        <w:rPr>
          <w:rStyle w:val="s3"/>
        </w:rPr>
        <w:t>ведены в действие с 1 января 2020 г.) (</w:t>
      </w:r>
      <w:hyperlink r:id="rId811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</w:t>
      </w:r>
      <w:r>
        <w:rPr>
          <w:rStyle w:val="s0"/>
        </w:rPr>
        <w:t xml:space="preserve">ых нарушений по результатам проведенного профилактического контроля и надзора с посещением субъекта (объекта) контроля и надзора в день их окончания либо в порядке и сроки, установленные </w:t>
      </w:r>
      <w:hyperlink r:id="rId812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482810">
      <w:pPr>
        <w:jc w:val="both"/>
      </w:pPr>
      <w:r>
        <w:rPr>
          <w:rStyle w:val="s3"/>
        </w:rPr>
        <w:t xml:space="preserve">Подпункт 8 изложен в редакции </w:t>
      </w:r>
      <w:hyperlink r:id="rId81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814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</w:t>
      </w:r>
      <w:r>
        <w:rPr>
          <w:rStyle w:val="s0"/>
        </w:rPr>
        <w:t>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15" w:name="SUB1550000"/>
      <w:bookmarkEnd w:id="215"/>
      <w:r>
        <w:rPr>
          <w:rStyle w:val="s3"/>
        </w:rPr>
        <w:t xml:space="preserve">Статья 155 изложена в редакции </w:t>
      </w:r>
      <w:hyperlink r:id="rId815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6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482810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</w:t>
      </w:r>
      <w:r>
        <w:rPr>
          <w:rStyle w:val="s0"/>
        </w:rPr>
        <w:t xml:space="preserve"> контроля и надзора вправе: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не допускать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</w:t>
      </w:r>
      <w:r>
        <w:rPr>
          <w:rStyle w:val="s0"/>
        </w:rPr>
        <w:t>надзора с посещением субъекта (объекта) контроля и надзора на объект, в случаях:</w:t>
      </w:r>
    </w:p>
    <w:p w:rsidR="00000000" w:rsidRDefault="00482810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</w:t>
      </w:r>
      <w:r>
        <w:rPr>
          <w:rStyle w:val="s0"/>
        </w:rPr>
        <w:t xml:space="preserve">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превышения либо истечения указанных в акте о назначении проверки и профилактического контроля и надзора </w:t>
      </w:r>
      <w:r>
        <w:rPr>
          <w:rStyle w:val="s0"/>
        </w:rPr>
        <w:t>с посещением субъекта (объекта) контроля и надзора сроков, не соответствующих срокам, установленным настоящим Кодексом;</w:t>
      </w:r>
    </w:p>
    <w:p w:rsidR="00000000" w:rsidRDefault="00482810">
      <w:pPr>
        <w:ind w:firstLine="397"/>
        <w:jc w:val="both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</w:t>
      </w:r>
      <w:r>
        <w:rPr>
          <w:rStyle w:val="s0"/>
        </w:rPr>
        <w:t xml:space="preserve">ра, в отношении которого ранее проводились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назначения проверки за период, выходящий за рамки промежутка времени, указанного в заявлении или сообщении о совершенных либо гот</w:t>
      </w:r>
      <w:r>
        <w:rPr>
          <w:rStyle w:val="s0"/>
        </w:rPr>
        <w:t>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482810">
      <w:pPr>
        <w:ind w:firstLine="397"/>
        <w:jc w:val="both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482810">
      <w:pPr>
        <w:ind w:firstLine="397"/>
        <w:jc w:val="both"/>
      </w:pPr>
      <w:r>
        <w:rPr>
          <w:rStyle w:val="s0"/>
        </w:rPr>
        <w:t>указания в одном акте о назначении проверки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482810">
      <w:pPr>
        <w:ind w:firstLine="397"/>
        <w:jc w:val="both"/>
      </w:pPr>
      <w:r>
        <w:rPr>
          <w:rStyle w:val="s0"/>
        </w:rPr>
        <w:t>грубых нарушений требований н</w:t>
      </w:r>
      <w:r>
        <w:rPr>
          <w:rStyle w:val="s0"/>
        </w:rPr>
        <w:t xml:space="preserve">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</w:t>
      </w:r>
      <w:r>
        <w:rPr>
          <w:rStyle w:val="s0"/>
        </w:rPr>
        <w:t>бъекта) контроля и надзора, а также к периоду, указанному в акте;</w:t>
      </w:r>
    </w:p>
    <w:p w:rsidR="00000000" w:rsidRDefault="00482810">
      <w:pPr>
        <w:ind w:firstLine="397"/>
        <w:jc w:val="both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</w:t>
      </w:r>
      <w:r>
        <w:rPr>
          <w:rStyle w:val="s0"/>
        </w:rPr>
        <w:t>енных нарушений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</w:t>
      </w:r>
      <w:r>
        <w:rPr>
          <w:rStyle w:val="s0"/>
        </w:rPr>
        <w:t>х лиц, ограничивающие деятельность субъектов (объектов)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</w:t>
      </w:r>
      <w:r>
        <w:rPr>
          <w:rStyle w:val="s0"/>
        </w:rPr>
        <w:t>а, проводимые им в рамках проверки и профилактического контроля и надзора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482810">
      <w:pPr>
        <w:ind w:firstLine="397"/>
        <w:jc w:val="both"/>
      </w:pPr>
      <w:r>
        <w:rPr>
          <w:rStyle w:val="s0"/>
        </w:rPr>
        <w:t>6) привлекать третьих лиц к участ</w:t>
      </w:r>
      <w:r>
        <w:rPr>
          <w:rStyle w:val="s0"/>
        </w:rPr>
        <w:t>ию в проверке и профилактическом контроле и надзоре с посещением субъекта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482810">
      <w:pPr>
        <w:ind w:firstLine="397"/>
        <w:jc w:val="both"/>
      </w:pPr>
      <w:r>
        <w:rPr>
          <w:rStyle w:val="s0"/>
        </w:rPr>
        <w:t>2. Субъект</w:t>
      </w:r>
      <w:r>
        <w:rPr>
          <w:rStyle w:val="s0"/>
        </w:rPr>
        <w:t>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482810">
      <w:pPr>
        <w:ind w:firstLine="397"/>
        <w:jc w:val="both"/>
      </w:pPr>
      <w:r>
        <w:rPr>
          <w:rStyle w:val="s0"/>
        </w:rPr>
        <w:t>1) обеспечить беспрепятственный доступ должност</w:t>
      </w:r>
      <w:r>
        <w:rPr>
          <w:rStyle w:val="s0"/>
        </w:rPr>
        <w:t xml:space="preserve">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2) с соблюдением требований по охране коммерческой, нало</w:t>
      </w:r>
      <w:r>
        <w:rPr>
          <w:rStyle w:val="s0"/>
        </w:rPr>
        <w:t>говой либо иной охраняемой законом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</w:t>
      </w:r>
      <w:r>
        <w:rPr>
          <w:rStyle w:val="s0"/>
        </w:rPr>
        <w:t>рушений, а также доступ к автоматизированным базам данных (информационным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сделать отметку о получении на </w:t>
      </w:r>
      <w:r>
        <w:rPr>
          <w:rStyle w:val="s0"/>
        </w:rPr>
        <w:t>втором экземпляре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сделать отметку о получении на втором экземпляре акта о результатах проведенной проверки и предписания об устранении </w:t>
      </w:r>
      <w:r>
        <w:rPr>
          <w:rStyle w:val="s0"/>
        </w:rPr>
        <w:t>выявленных нарушений в день окончания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</w:t>
      </w:r>
      <w:r>
        <w:rPr>
          <w:rStyle w:val="s0"/>
        </w:rPr>
        <w:t>го контроля и надзора с посещением субъекта (объекта) контроля и надзора, если иное не предусмотрено настоящим Кодексом либо иными законами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482810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</w:t>
      </w:r>
      <w:r>
        <w:rPr>
          <w:rStyle w:val="s0"/>
        </w:rPr>
        <w:t>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16" w:name="SUB1560000"/>
      <w:bookmarkEnd w:id="216"/>
      <w:r>
        <w:rPr>
          <w:rStyle w:val="s3"/>
        </w:rPr>
        <w:t xml:space="preserve">Статья 156 изложена в редакции </w:t>
      </w:r>
      <w:hyperlink r:id="rId817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8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482810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</w:t>
      </w:r>
      <w:r>
        <w:rPr>
          <w:rStyle w:val="s0"/>
        </w:rPr>
        <w:t>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</w:t>
      </w:r>
      <w:r>
        <w:rPr>
          <w:rStyle w:val="s0"/>
        </w:rPr>
        <w:t>оля и надзора, установленных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</w:t>
      </w:r>
      <w:r>
        <w:rPr>
          <w:rStyle w:val="s0"/>
        </w:rPr>
        <w:t xml:space="preserve">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</w:t>
      </w:r>
      <w:r>
        <w:rPr>
          <w:rStyle w:val="s0"/>
        </w:rPr>
        <w:t>м субъекта (объекта) контроля и надзора.</w:t>
      </w:r>
    </w:p>
    <w:p w:rsidR="00000000" w:rsidRDefault="00482810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</w:t>
      </w:r>
      <w:r>
        <w:rPr>
          <w:rStyle w:val="s0"/>
        </w:rPr>
        <w:t>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482810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</w:t>
      </w:r>
      <w:r>
        <w:rPr>
          <w:rStyle w:val="s0"/>
        </w:rPr>
        <w:t>а контроля и надзора.</w:t>
      </w:r>
    </w:p>
    <w:p w:rsidR="00000000" w:rsidRDefault="00482810">
      <w:pPr>
        <w:ind w:firstLine="397"/>
        <w:jc w:val="both"/>
      </w:pPr>
      <w:bookmarkStart w:id="217" w:name="SUB1560200"/>
      <w:bookmarkEnd w:id="217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</w:t>
      </w:r>
      <w:r>
        <w:rPr>
          <w:rStyle w:val="s0"/>
        </w:rPr>
        <w:t>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</w:t>
      </w:r>
      <w:r>
        <w:rPr>
          <w:rStyle w:val="s0"/>
        </w:rPr>
        <w:t xml:space="preserve">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>6) непредставление субъекту контро</w:t>
      </w:r>
      <w:r>
        <w:rPr>
          <w:rStyle w:val="s0"/>
        </w:rPr>
        <w:t>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482810">
      <w:pPr>
        <w:ind w:firstLine="397"/>
        <w:jc w:val="both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</w:t>
      </w:r>
      <w:r>
        <w:rPr>
          <w:rStyle w:val="s0"/>
        </w:rPr>
        <w:t>оля и надзора по вопросам, не входящим в их компетенцию;</w:t>
      </w:r>
    </w:p>
    <w:p w:rsidR="00000000" w:rsidRDefault="00482810">
      <w:pPr>
        <w:ind w:firstLine="397"/>
        <w:jc w:val="both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</w:t>
      </w:r>
      <w:r>
        <w:rPr>
          <w:rStyle w:val="s0"/>
        </w:rPr>
        <w:t>сещением субъекта (объекта) контроля и надзора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482810">
      <w:pPr>
        <w:ind w:firstLine="397"/>
        <w:jc w:val="both"/>
      </w:pPr>
      <w:r>
        <w:rPr>
          <w:rStyle w:val="s0"/>
        </w:rPr>
        <w:t>9) нарушение сроков проведения проверок и профилактического контроля и надзора с посещением субъ</w:t>
      </w:r>
      <w:r>
        <w:rPr>
          <w:rStyle w:val="s0"/>
        </w:rPr>
        <w:t xml:space="preserve">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</w:t>
      </w:r>
      <w:r>
        <w:rPr>
          <w:rStyle w:val="s0"/>
        </w:rPr>
        <w:t>ри отсутствии грубых нарушений по результатам проверок по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18" w:name="SUB1570000"/>
      <w:bookmarkEnd w:id="218"/>
      <w:r>
        <w:rPr>
          <w:rStyle w:val="s1"/>
        </w:rPr>
        <w:t>Статья 157. Порядок обжалования решений, действий (бездействия) орган</w:t>
      </w:r>
      <w:r>
        <w:rPr>
          <w:rStyle w:val="s1"/>
        </w:rPr>
        <w:t>ов контроля и надзора и их должностных лиц</w:t>
      </w:r>
    </w:p>
    <w:p w:rsidR="00000000" w:rsidRDefault="00482810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</w:t>
      </w:r>
      <w:r>
        <w:t xml:space="preserve">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Обжалование решений, действий (бездейст</w:t>
      </w:r>
      <w:r>
        <w:t xml:space="preserve">вия) государственных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819" w:history="1">
        <w:r>
          <w:rPr>
            <w:rStyle w:val="a4"/>
          </w:rPr>
          <w:t>Уголовно-процессуальным кодексом</w:t>
        </w:r>
      </w:hyperlink>
      <w:r>
        <w:t xml:space="preserve"> Респ</w:t>
      </w:r>
      <w:r>
        <w:t>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219" w:name="SUB1580000"/>
      <w:bookmarkEnd w:id="219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482810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</w:t>
      </w:r>
      <w:r>
        <w:t>м органом по инвестициям в следующих формах:</w:t>
      </w:r>
    </w:p>
    <w:p w:rsidR="00000000" w:rsidRDefault="00482810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4"/>
          </w:rPr>
          <w:t>пунктом 1 статьи 159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2) посещения объекта инве</w:t>
      </w:r>
      <w:r>
        <w:t>стиционной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0" w:name="SUB1590000"/>
      <w:bookmarkEnd w:id="220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482810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820" w:anchor="sub_id=3" w:history="1">
        <w:r>
          <w:rPr>
            <w:rStyle w:val="a4"/>
          </w:rPr>
          <w:t>форме</w:t>
        </w:r>
      </w:hyperlink>
      <w:r>
        <w:t>, устанавливаемой уполномоченным органом по инвестициям, полугодовые отч</w:t>
      </w:r>
      <w:r>
        <w:t>еты о выполнении инвестиционного контракта не позднее двадцать пятого июля и двадцать пятого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</w:t>
      </w:r>
      <w:r>
        <w:t>ставку и использование запасных частей к технологическому оборудованию, сырья и (или) материалов.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821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</w:t>
      </w:r>
      <w:r>
        <w:rPr>
          <w:rStyle w:val="s3"/>
        </w:rPr>
        <w:t>ие с 1 января 2018 г.) (</w:t>
      </w:r>
      <w:hyperlink r:id="rId822" w:anchor="sub_id=1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Изменения в приложения к инвестиционному контракту и специальному инвестиционному контракту могут вноситься по соглашению сторон</w:t>
      </w:r>
      <w:r>
        <w:rPr>
          <w:rStyle w:val="s0"/>
        </w:rPr>
        <w:t xml:space="preserve"> один раз в год.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823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24" w:anchor="sub_id=15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Проверка с посещением объекта инвестиционной деятельности проводится в период шести месяцев после ввода в эксплуатацию фиксированных активов при условии завершения рабочей программы.</w:t>
      </w:r>
    </w:p>
    <w:p w:rsidR="00000000" w:rsidRDefault="00482810">
      <w:pPr>
        <w:ind w:firstLine="426"/>
        <w:jc w:val="both"/>
      </w:pPr>
      <w:r>
        <w:t>4. По результатам проверки</w:t>
      </w:r>
      <w:r>
        <w:t xml:space="preserve"> представитель уполномоченного органа по инвестициям и руководитель юридического лица,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</w:t>
      </w:r>
      <w:r>
        <w:t>стиционного контракта.</w:t>
      </w:r>
    </w:p>
    <w:p w:rsidR="00000000" w:rsidRDefault="00482810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</w:t>
      </w:r>
      <w:r>
        <w:t>е в письменной форме с указанием нарушений и устанавливает трехмесячный срок для устранения нарушений.</w:t>
      </w:r>
    </w:p>
    <w:p w:rsidR="00000000" w:rsidRDefault="00482810">
      <w:pPr>
        <w:ind w:firstLine="426"/>
        <w:jc w:val="both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</w:t>
      </w:r>
      <w:r>
        <w:t>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</w:t>
      </w:r>
      <w:r>
        <w:t>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неиспользованного оборудования, комплектующих, запасных частей к нему, сырья и (или) материалов с начислением пени в поряд</w:t>
      </w:r>
      <w:r>
        <w:t>ке, установленном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7 изложен в редакции </w:t>
      </w:r>
      <w:hyperlink r:id="rId825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26" w:anchor="sub_id=15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</w:t>
      </w:r>
      <w:r>
        <w:rPr>
          <w:rStyle w:val="s0"/>
        </w:rPr>
        <w:t>ченный орган по инвестициям аудиторский отчет, который должен содержать:</w:t>
      </w:r>
    </w:p>
    <w:p w:rsidR="00000000" w:rsidRDefault="00482810">
      <w:pPr>
        <w:ind w:firstLine="397"/>
        <w:jc w:val="both"/>
      </w:pPr>
      <w:r>
        <w:rPr>
          <w:rStyle w:val="s0"/>
        </w:rPr>
        <w:t>1) информацию об исполнении инвестиционных обязательств согласно рабочей программе;</w:t>
      </w:r>
    </w:p>
    <w:p w:rsidR="00000000" w:rsidRDefault="00482810">
      <w:pPr>
        <w:ind w:firstLine="397"/>
        <w:jc w:val="both"/>
      </w:pPr>
      <w:r>
        <w:rPr>
          <w:rStyle w:val="s0"/>
        </w:rPr>
        <w:t>2) расшифровку по фиксированным активам, приобретенным в соответствии с рабочей программой;</w:t>
      </w:r>
    </w:p>
    <w:p w:rsidR="00000000" w:rsidRDefault="00482810">
      <w:pPr>
        <w:ind w:firstLine="397"/>
        <w:jc w:val="both"/>
      </w:pPr>
      <w:r>
        <w:rPr>
          <w:rStyle w:val="s0"/>
        </w:rPr>
        <w:t>3) свод</w:t>
      </w:r>
      <w:r>
        <w:rPr>
          <w:rStyle w:val="s0"/>
        </w:rPr>
        <w:t>ный реестр документов, подтверждающих выполнение рабочей программы;</w:t>
      </w:r>
    </w:p>
    <w:p w:rsidR="00000000" w:rsidRDefault="00482810">
      <w:pPr>
        <w:ind w:firstLine="397"/>
        <w:jc w:val="both"/>
      </w:pPr>
      <w:r>
        <w:rPr>
          <w:rStyle w:val="s0"/>
        </w:rPr>
        <w:t>4) сведения об исполнении условий инвестиционного контракта.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случае, если инвестиционный контракт предусматривает предоставление инвестиционной субсидии, юридическое лицо Республики Каза</w:t>
      </w:r>
      <w:r>
        <w:rPr>
          <w:rStyle w:val="s0"/>
        </w:rPr>
        <w:t>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</w:t>
      </w:r>
      <w:r>
        <w:rPr>
          <w:rStyle w:val="s0"/>
        </w:rPr>
        <w:t>ельности.</w:t>
      </w:r>
    </w:p>
    <w:p w:rsidR="00000000" w:rsidRDefault="00482810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482810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</w:t>
      </w:r>
      <w:r>
        <w:t>х мер;</w:t>
      </w:r>
    </w:p>
    <w:p w:rsidR="00000000" w:rsidRDefault="00482810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</w:t>
      </w:r>
      <w:r>
        <w:t>ельными ресурсами, а также местные исполнительные органы.</w:t>
      </w:r>
    </w:p>
    <w:p w:rsidR="00000000" w:rsidRDefault="00482810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482810">
      <w:pPr>
        <w:ind w:firstLine="426"/>
        <w:jc w:val="both"/>
      </w:pPr>
      <w:r>
        <w:t>1) изменять целевое назначение предоставленного государств</w:t>
      </w:r>
      <w:r>
        <w:t>енного натурного гранта, а также имущества, приобретенного в соответствии с рабочей программой;</w:t>
      </w:r>
    </w:p>
    <w:p w:rsidR="00000000" w:rsidRDefault="00482810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482810">
      <w:pPr>
        <w:jc w:val="both"/>
      </w:pPr>
      <w:r>
        <w:rPr>
          <w:rStyle w:val="s3"/>
        </w:rPr>
        <w:t xml:space="preserve">Пункт 10 изложен в редакции </w:t>
      </w:r>
      <w:hyperlink r:id="rId827" w:anchor="sub_id=15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828" w:anchor="sub_id=15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482810">
      <w:pPr>
        <w:ind w:firstLine="397"/>
        <w:jc w:val="both"/>
      </w:pPr>
      <w:r>
        <w:rPr>
          <w:rStyle w:val="s0"/>
        </w:rP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21" w:name="SUB1600000"/>
      <w:bookmarkEnd w:id="221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both"/>
      </w:pPr>
      <w:r>
        <w:rPr>
          <w:rStyle w:val="s3"/>
        </w:rPr>
        <w:t xml:space="preserve">Статья 160 изложена в редакции </w:t>
      </w:r>
      <w:hyperlink r:id="rId829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0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1"/>
        </w:rPr>
        <w:t>0. Цели государственного регулирования конкуренции</w:t>
      </w:r>
    </w:p>
    <w:p w:rsidR="00000000" w:rsidRDefault="00482810">
      <w:pPr>
        <w:ind w:firstLine="400"/>
        <w:jc w:val="both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</w:t>
      </w:r>
      <w:r>
        <w:rPr>
          <w:rStyle w:val="s0"/>
        </w:rPr>
        <w:t>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</w:t>
      </w:r>
      <w:r>
        <w:rPr>
          <w:rStyle w:val="s0"/>
        </w:rPr>
        <w:t xml:space="preserve">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</w:t>
      </w:r>
      <w:r>
        <w:rPr>
          <w:rStyle w:val="s0"/>
        </w:rPr>
        <w:t>еленных государством функциями регулирования деятельности субъектов рынка, и недобросовестной конкуренции.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2" w:name="SUB1610000"/>
      <w:bookmarkEnd w:id="222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482810">
      <w:pPr>
        <w:ind w:firstLine="426"/>
        <w:jc w:val="both"/>
      </w:pPr>
      <w:r>
        <w:t>1. Настоящий раздел распространяется на отношения, которые влияют или могу</w:t>
      </w:r>
      <w:r>
        <w:t>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</w:t>
      </w:r>
      <w:r>
        <w:t>щее товар для собственных нужд.</w:t>
      </w:r>
    </w:p>
    <w:p w:rsidR="00000000" w:rsidRDefault="00482810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482810">
      <w:pPr>
        <w:ind w:firstLine="426"/>
        <w:jc w:val="both"/>
      </w:pPr>
      <w:r>
        <w:t>1) прямо или косв</w:t>
      </w:r>
      <w:r>
        <w:t xml:space="preserve">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</w:t>
      </w:r>
      <w:r>
        <w:t>Казахстан;</w:t>
      </w:r>
    </w:p>
    <w:p w:rsidR="00000000" w:rsidRDefault="00482810">
      <w:pPr>
        <w:ind w:firstLine="426"/>
        <w:jc w:val="both"/>
      </w:pPr>
      <w:r>
        <w:t>2) ограничивается конкуренция в Республике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3" w:name="SUB1620000"/>
      <w:bookmarkEnd w:id="223"/>
      <w:r>
        <w:rPr>
          <w:rStyle w:val="s1"/>
        </w:rPr>
        <w:t>Статья 162. Понятие конкуренции</w:t>
      </w:r>
    </w:p>
    <w:p w:rsidR="00000000" w:rsidRDefault="00482810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</w:t>
      </w:r>
      <w:r>
        <w:t>ронне воздействовать на общие условия обращения товаров на соответствующем товарном рынке.</w:t>
      </w:r>
    </w:p>
    <w:p w:rsidR="00000000" w:rsidRDefault="00482810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</w:t>
      </w:r>
      <w:r>
        <w:t xml:space="preserve">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4" w:name="SUB1630000"/>
      <w:bookmarkEnd w:id="224"/>
      <w:r>
        <w:rPr>
          <w:rStyle w:val="s1"/>
        </w:rPr>
        <w:t>Статья 163. Государственная политика в сфере конкуренции</w:t>
      </w:r>
    </w:p>
    <w:p w:rsidR="00000000" w:rsidRDefault="00482810">
      <w:pPr>
        <w:ind w:firstLine="426"/>
        <w:jc w:val="both"/>
      </w:pPr>
      <w:r>
        <w:t xml:space="preserve">1. Антимонопольным органом является государственный орган, </w:t>
      </w:r>
      <w:r>
        <w:t>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482810">
      <w:pPr>
        <w:ind w:firstLine="426"/>
        <w:jc w:val="both"/>
      </w:pPr>
      <w:r>
        <w:t>2. Антимонопольный орган вырабатывает предложения по формированию госуд</w:t>
      </w:r>
      <w:r>
        <w:t>арственной политики в сфере защиты конкуренции и ограничения монополистической деятельности.</w:t>
      </w:r>
    </w:p>
    <w:p w:rsidR="00000000" w:rsidRDefault="00482810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</w:t>
      </w:r>
      <w:r>
        <w:t>й настоящим Кодексом и иным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831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2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</w:t>
      </w:r>
      <w:r>
        <w:rPr>
          <w:rStyle w:val="s0"/>
        </w:rPr>
        <w:t>ий (бездействия), отрицательно влияющих на конкуренцию.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25" w:name="SUB163010000"/>
      <w:bookmarkEnd w:id="225"/>
      <w:r>
        <w:rPr>
          <w:rStyle w:val="s3"/>
        </w:rPr>
        <w:t xml:space="preserve">Кодекс дополнен статьей 163-1 в соответствии с </w:t>
      </w:r>
      <w:hyperlink r:id="rId833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(введено в действие с 1 января 2019 г.)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482810">
      <w:pPr>
        <w:ind w:firstLine="397"/>
        <w:jc w:val="both"/>
      </w:pPr>
      <w:r>
        <w:rPr>
          <w:rStyle w:val="s0"/>
        </w:rPr>
        <w:t>1. В целях обеспечения безопасности производства отдельных видов товаров, ра</w:t>
      </w:r>
      <w:r>
        <w:rPr>
          <w:rStyle w:val="s0"/>
        </w:rPr>
        <w:t xml:space="preserve">бот, услуг </w:t>
      </w:r>
      <w:hyperlink r:id="rId834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83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</w:t>
      </w:r>
      <w:r>
        <w:rPr>
          <w:rStyle w:val="s0"/>
        </w:rPr>
        <w:t>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</w:t>
      </w:r>
      <w:r>
        <w:rPr>
          <w:rStyle w:val="s0"/>
        </w:rPr>
        <w:t>истративную или гражданско-правовую ответственность.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8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</w:t>
      </w:r>
      <w:r>
        <w:rPr>
          <w:rStyle w:val="s3"/>
        </w:rPr>
        <w:t>луг субъектами естественных монополий и квазигосударственного сектора в рамках защиты конкуренции и ограничения монополистической деятельности»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6" w:name="SUB1640000"/>
      <w:bookmarkEnd w:id="226"/>
      <w:r>
        <w:rPr>
          <w:rStyle w:val="s1"/>
        </w:rPr>
        <w:t>Статья 164. Субъект рынка</w:t>
      </w:r>
    </w:p>
    <w:p w:rsidR="00000000" w:rsidRDefault="00482810">
      <w:pPr>
        <w:ind w:firstLine="426"/>
        <w:jc w:val="both"/>
      </w:pPr>
      <w:r>
        <w:t>Субъектом рынка являются:</w:t>
      </w:r>
    </w:p>
    <w:p w:rsidR="00000000" w:rsidRDefault="00482810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482810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482810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</w:t>
      </w:r>
      <w:r>
        <w:t>скую деятельность;</w:t>
      </w:r>
    </w:p>
    <w:p w:rsidR="00000000" w:rsidRDefault="00482810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7" w:name="SUB1650000"/>
      <w:bookmarkEnd w:id="227"/>
      <w:r>
        <w:rPr>
          <w:rStyle w:val="s1"/>
        </w:rPr>
        <w:t>Статья 165. Группа лиц</w:t>
      </w:r>
    </w:p>
    <w:p w:rsidR="00000000" w:rsidRDefault="00482810">
      <w:pPr>
        <w:ind w:firstLine="426"/>
        <w:jc w:val="both"/>
      </w:pPr>
      <w:r>
        <w:t xml:space="preserve">1. Группой лиц признается совокупность физических лиц и (или) юридических лиц, соответствующих </w:t>
      </w:r>
      <w:r>
        <w:t>одному или нескольким из следующих признаков:</w:t>
      </w:r>
    </w:p>
    <w:p w:rsidR="00000000" w:rsidRDefault="00482810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</w:t>
      </w:r>
      <w:r>
        <w:t>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482810">
      <w:pPr>
        <w:ind w:firstLine="426"/>
        <w:jc w:val="both"/>
      </w:pPr>
      <w:r>
        <w:t>2) субъект р</w:t>
      </w:r>
      <w:r>
        <w:t>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482810">
      <w:pPr>
        <w:ind w:firstLine="426"/>
        <w:jc w:val="both"/>
      </w:pPr>
      <w:r>
        <w:t>3) субъект рынка и физическое лицо или юридическое лицо, если такое физическ</w:t>
      </w:r>
      <w:r>
        <w:t>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482810">
      <w:pPr>
        <w:ind w:firstLine="426"/>
        <w:jc w:val="both"/>
      </w:pPr>
      <w:r>
        <w:t>4) юридические лица, в которых бол</w:t>
      </w:r>
      <w:r>
        <w:t>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482810">
      <w:pPr>
        <w:ind w:firstLine="426"/>
        <w:jc w:val="both"/>
      </w:pPr>
      <w:r>
        <w:t>5) субъект рынка и физическое лицо или юридическое лицо, если</w:t>
      </w:r>
      <w:r>
        <w:t xml:space="preserve">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482810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лица или таког</w:t>
      </w:r>
      <w:r>
        <w:t>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482810">
      <w:pPr>
        <w:ind w:firstLine="426"/>
        <w:jc w:val="both"/>
      </w:pPr>
      <w:r>
        <w:t xml:space="preserve">7) физическое лицо, его супруга (супруг), родители (в том числе </w:t>
      </w:r>
      <w:r>
        <w:t>усыновители), дети (в том числе усыновленные), полнородные и неполнородные братья и сестры;</w:t>
      </w:r>
    </w:p>
    <w:p w:rsidR="00000000" w:rsidRDefault="00482810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</w:t>
      </w:r>
      <w:r>
        <w:t xml:space="preserve">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482810">
      <w:pPr>
        <w:ind w:firstLine="426"/>
        <w:jc w:val="both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</w:t>
      </w:r>
      <w:r>
        <w:t xml:space="preserve">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482810">
      <w:pPr>
        <w:ind w:firstLine="426"/>
        <w:jc w:val="both"/>
      </w:pPr>
      <w:r>
        <w:t>2. Группа лиц рассматривается как единый суб</w:t>
      </w:r>
      <w:r>
        <w:t>ъект рынка. Положения настоящего раздела, относящиеся к субъектам рынка, распространяются на группу лиц.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28" w:name="SUB1660000"/>
      <w:bookmarkEnd w:id="228"/>
      <w:r>
        <w:rPr>
          <w:rStyle w:val="s1"/>
        </w:rPr>
        <w:t>Статья 166. Аффилиированные лица юридических лиц</w:t>
      </w:r>
    </w:p>
    <w:p w:rsidR="00000000" w:rsidRDefault="00482810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</w:t>
      </w:r>
      <w:r>
        <w:t>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</w:t>
      </w:r>
      <w:r>
        <w:t>роцентов акций (долей участия в уставном капитале) которых принадлежат государству.</w:t>
      </w:r>
    </w:p>
    <w:p w:rsidR="00000000" w:rsidRDefault="00482810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</w:t>
      </w:r>
      <w:r>
        <w:t>идического лица.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29" w:name="SUB1670000"/>
      <w:bookmarkEnd w:id="229"/>
      <w:r>
        <w:rPr>
          <w:rStyle w:val="s1"/>
        </w:rPr>
        <w:t>Глава 15. МОНОПОЛИСТИЧЕСКАЯ ДЕЯТЕЛЬНОСТЬ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482810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</w:t>
      </w:r>
      <w:r>
        <w:t>ующий товарный рынок,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482810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482810">
      <w:pPr>
        <w:ind w:firstLine="426"/>
        <w:jc w:val="both"/>
      </w:pPr>
      <w:r>
        <w:t xml:space="preserve">1) антиконкурентные соглашения </w:t>
      </w:r>
      <w:r>
        <w:t>субъектов рынка;</w:t>
      </w:r>
    </w:p>
    <w:p w:rsidR="00000000" w:rsidRDefault="00482810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482810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0" w:name="SUB1680000"/>
      <w:bookmarkEnd w:id="230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482810">
      <w:pPr>
        <w:ind w:firstLine="426"/>
        <w:jc w:val="both"/>
      </w:pPr>
      <w:r>
        <w:t>1. Антиконкурентные соглашения или согласованны</w:t>
      </w:r>
      <w:r>
        <w:t>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482810">
      <w:pPr>
        <w:ind w:firstLine="426"/>
        <w:jc w:val="both"/>
      </w:pPr>
      <w:r>
        <w:t>Конкурентом является субъект рынка, находящийся в состоянии состязательност</w:t>
      </w:r>
      <w:r>
        <w:t>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482810">
      <w:pPr>
        <w:ind w:firstLine="426"/>
        <w:jc w:val="both"/>
      </w:pPr>
      <w:r>
        <w:t>Потенциальным конкурентом признается субъект рынка, который име</w:t>
      </w:r>
      <w:r>
        <w:t>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482810">
      <w:pPr>
        <w:ind w:firstLine="426"/>
        <w:jc w:val="both"/>
      </w:pPr>
      <w:r>
        <w:t xml:space="preserve">2. Антиконкурентные соглашения между </w:t>
      </w:r>
      <w:r>
        <w:t>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1" w:name="SUB1690000"/>
      <w:bookmarkEnd w:id="231"/>
      <w:r>
        <w:rPr>
          <w:rStyle w:val="s1"/>
        </w:rPr>
        <w:t>Статья 169. Антиконкурентные соглашения</w:t>
      </w:r>
    </w:p>
    <w:p w:rsidR="00000000" w:rsidRDefault="00482810">
      <w:pPr>
        <w:jc w:val="both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с </w:t>
      </w:r>
      <w:hyperlink r:id="rId83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38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482810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482810">
      <w:pPr>
        <w:ind w:firstLine="426"/>
        <w:jc w:val="both"/>
      </w:pPr>
      <w:r>
        <w:t>2) повышению, снижению или</w:t>
      </w:r>
      <w:r>
        <w:t xml:space="preserve"> поддержанию цен на торгах, искажению итогов торгов, аукционов и конкурсов, в том числе путем раздела по лотам;</w:t>
      </w:r>
    </w:p>
    <w:p w:rsidR="00000000" w:rsidRDefault="00482810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</w:t>
      </w:r>
      <w:r>
        <w:t>вцов или покупателей (заказчиков);</w:t>
      </w:r>
    </w:p>
    <w:p w:rsidR="00000000" w:rsidRDefault="00482810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482810">
      <w:pPr>
        <w:ind w:firstLine="426"/>
        <w:jc w:val="both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482810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</w:t>
      </w:r>
      <w:r>
        <w:rPr>
          <w:rStyle w:val="s0"/>
        </w:rPr>
        <w:t>ом числе, на соглашения между субъектами рынка, входящими в одну группу лиц.</w:t>
      </w:r>
    </w:p>
    <w:p w:rsidR="00000000" w:rsidRDefault="00482810">
      <w:pPr>
        <w:ind w:firstLine="426"/>
        <w:jc w:val="both"/>
      </w:pPr>
      <w:bookmarkStart w:id="232" w:name="SUB1690200"/>
      <w:bookmarkEnd w:id="232"/>
      <w:r>
        <w:t>2. Запрещаются вертикальные соглашения между субъектами рынка, если:</w:t>
      </w:r>
    </w:p>
    <w:p w:rsidR="00000000" w:rsidRDefault="00482810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</w:t>
      </w:r>
      <w:r>
        <w:t xml:space="preserve"> когда продавец устанавливает для покупателя (заказчика) максимальную цену перепродажи товара;</w:t>
      </w:r>
    </w:p>
    <w:p w:rsidR="00000000" w:rsidRDefault="00482810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</w:t>
      </w:r>
      <w:r>
        <w:t xml:space="preserve">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482810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</w:t>
      </w:r>
      <w:r>
        <w:t>орый является конкурентом покупателя (заказчика).</w:t>
      </w:r>
    </w:p>
    <w:p w:rsidR="00000000" w:rsidRDefault="00482810">
      <w:pPr>
        <w:jc w:val="both"/>
      </w:pPr>
      <w:bookmarkStart w:id="233" w:name="SUB1690300"/>
      <w:bookmarkEnd w:id="233"/>
      <w:r>
        <w:rPr>
          <w:rStyle w:val="s3"/>
        </w:rPr>
        <w:t xml:space="preserve">Пункт 3 изложен в редакции </w:t>
      </w:r>
      <w:hyperlink r:id="rId83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42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</w:t>
      </w:r>
      <w:r>
        <w:rPr>
          <w:rStyle w:val="s0"/>
        </w:rPr>
        <w:t xml:space="preserve"> привести к ограничению конкуренции, в том числе касающиеся:</w:t>
      </w:r>
    </w:p>
    <w:p w:rsidR="00000000" w:rsidRDefault="00482810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</w:t>
      </w:r>
      <w:r>
        <w:rPr>
          <w:rStyle w:val="s0"/>
        </w:rPr>
        <w:t>ов;</w:t>
      </w:r>
    </w:p>
    <w:p w:rsidR="00000000" w:rsidRDefault="00482810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482810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482810">
      <w:pPr>
        <w:ind w:firstLine="400"/>
        <w:jc w:val="both"/>
      </w:pPr>
      <w:r>
        <w:rPr>
          <w:rStyle w:val="s0"/>
        </w:rPr>
        <w:t>4) заключения договоров при условии принятия</w:t>
      </w:r>
      <w:r>
        <w:rPr>
          <w:rStyle w:val="s0"/>
        </w:rPr>
        <w:t xml:space="preserve">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</w:t>
      </w:r>
      <w:r>
        <w:rPr>
          <w:rStyle w:val="s0"/>
        </w:rPr>
        <w:t>рав);</w:t>
      </w:r>
    </w:p>
    <w:p w:rsidR="00000000" w:rsidRDefault="00482810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482810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</w:t>
      </w:r>
      <w:r>
        <w:rPr>
          <w:rStyle w:val="s0"/>
        </w:rPr>
        <w:t>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</w:t>
      </w:r>
      <w:r>
        <w:rPr>
          <w:rStyle w:val="s0"/>
        </w:rPr>
        <w:t>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8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8.12.16 г. № 34-VI (</w:t>
      </w:r>
      <w:hyperlink r:id="rId844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482810">
      <w:pPr>
        <w:ind w:firstLine="426"/>
        <w:jc w:val="both"/>
      </w:pPr>
      <w:r>
        <w:t xml:space="preserve">5. Согласование действий субъектов </w:t>
      </w:r>
      <w:r>
        <w:t>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</w:t>
      </w:r>
      <w:r>
        <w:t>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48281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4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46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</w:t>
      </w:r>
      <w:r>
        <w:t>аходятся под контролем одного лица.</w:t>
      </w:r>
    </w:p>
    <w:p w:rsidR="00000000" w:rsidRDefault="00482810">
      <w:pPr>
        <w:ind w:firstLine="426"/>
        <w:jc w:val="both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</w:t>
      </w:r>
      <w:r>
        <w:t xml:space="preserve"> одного или нескольких следующих действий:</w:t>
      </w:r>
    </w:p>
    <w:p w:rsidR="00000000" w:rsidRDefault="00482810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482810">
      <w:pPr>
        <w:ind w:firstLine="426"/>
        <w:jc w:val="both"/>
      </w:pPr>
      <w:r>
        <w:t>2) осуществление функций исполнительного органа юридического лица;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4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426"/>
        <w:jc w:val="both"/>
      </w:pPr>
      <w:r>
        <w:t xml:space="preserve">3) получение права определять условия ведения предпринимательской деятельности субъектов рынка </w:t>
      </w:r>
      <w:r>
        <w:t>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</w:t>
      </w:r>
      <w:r>
        <w:t>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482810">
      <w:pPr>
        <w:jc w:val="both"/>
      </w:pPr>
      <w:r>
        <w:rPr>
          <w:rStyle w:val="s3"/>
        </w:rPr>
        <w:t xml:space="preserve">Пункт 7 изложен в редакции </w:t>
      </w:r>
      <w:hyperlink r:id="rId84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9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850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851" w:anchor="sub_id=9610300" w:history="1">
        <w:r>
          <w:rPr>
            <w:rStyle w:val="a5"/>
          </w:rPr>
          <w:t>средства индивидуализаци</w:t>
        </w:r>
        <w:r>
          <w:rPr>
            <w:rStyle w:val="a5"/>
          </w:rPr>
          <w:t>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482810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</w:t>
      </w:r>
      <w:r>
        <w:t>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</w:t>
      </w:r>
      <w:r>
        <w:t>кты рынка докажут, что такие соглашения имеют или могут иметь своим результатом:</w:t>
      </w:r>
    </w:p>
    <w:p w:rsidR="00000000" w:rsidRDefault="00482810">
      <w:pPr>
        <w:ind w:firstLine="426"/>
        <w:jc w:val="both"/>
      </w:pPr>
      <w:r>
        <w:t xml:space="preserve"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</w:t>
      </w:r>
      <w:r>
        <w:t>товаров производства сторон на мировом товарном рынке;</w:t>
      </w:r>
    </w:p>
    <w:p w:rsidR="00000000" w:rsidRDefault="00482810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34" w:name="SUB169010000"/>
      <w:bookmarkEnd w:id="234"/>
      <w:r>
        <w:rPr>
          <w:rStyle w:val="s3"/>
        </w:rPr>
        <w:t xml:space="preserve">Кодекс дополнен статьей 169-1 в соответствии с </w:t>
      </w:r>
      <w:hyperlink r:id="rId852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482810">
      <w:pPr>
        <w:ind w:firstLine="397"/>
        <w:jc w:val="both"/>
      </w:pPr>
      <w:r>
        <w:rPr>
          <w:rStyle w:val="s0"/>
        </w:rPr>
        <w:t>1. Организаторам закупок товаров, операторам заку</w:t>
      </w:r>
      <w:r>
        <w:rPr>
          <w:rStyle w:val="s0"/>
        </w:rPr>
        <w:t>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482810">
      <w:pPr>
        <w:ind w:firstLine="397"/>
        <w:jc w:val="both"/>
      </w:pPr>
      <w:r>
        <w:rPr>
          <w:rStyle w:val="s0"/>
        </w:rPr>
        <w:t>2. Под организаторами закупок товаров понимаются: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государстве</w:t>
      </w:r>
      <w:r>
        <w:rPr>
          <w:rStyle w:val="s0"/>
        </w:rPr>
        <w:t>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482810">
      <w:pPr>
        <w:ind w:firstLine="397"/>
        <w:jc w:val="both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которых прина</w:t>
      </w:r>
      <w:r>
        <w:rPr>
          <w:rStyle w:val="s0"/>
        </w:rPr>
        <w:t>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</w:t>
      </w:r>
      <w:r>
        <w:rPr>
          <w:rStyle w:val="s0"/>
        </w:rPr>
        <w:t xml:space="preserve">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</w:t>
      </w:r>
      <w:r>
        <w:rPr>
          <w:rStyle w:val="s0"/>
        </w:rPr>
        <w:t>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482810">
      <w:pPr>
        <w:ind w:firstLine="397"/>
        <w:jc w:val="both"/>
      </w:pPr>
      <w:r>
        <w:rPr>
          <w:rStyle w:val="s0"/>
        </w:rPr>
        <w:t>3) недропользователи, ведущие добычу на крупных месторождениях полезных ископаемых и осуществляющие закуп товаров в поря</w:t>
      </w:r>
      <w:r>
        <w:rPr>
          <w:rStyle w:val="s0"/>
        </w:rPr>
        <w:t xml:space="preserve">дке, установленном </w:t>
      </w:r>
      <w:hyperlink r:id="rId853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</w:t>
      </w:r>
      <w:hyperlink r:id="rId854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>.</w:t>
      </w:r>
    </w:p>
    <w:p w:rsidR="00000000" w:rsidRDefault="00482810">
      <w:pPr>
        <w:ind w:firstLine="397"/>
        <w:jc w:val="both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тов</w:t>
      </w:r>
      <w:r>
        <w:rPr>
          <w:rStyle w:val="s0"/>
        </w:rPr>
        <w:t>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собственного</w:t>
      </w:r>
      <w:r>
        <w:rPr>
          <w:rStyle w:val="s0"/>
        </w:rPr>
        <w:t xml:space="preserve">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482810">
      <w:pPr>
        <w:ind w:firstLine="397"/>
        <w:jc w:val="both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государственные органы, го</w:t>
      </w:r>
      <w:r>
        <w:rPr>
          <w:rStyle w:val="s0"/>
        </w:rPr>
        <w:t>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</w:t>
      </w:r>
      <w:r>
        <w:rPr>
          <w:rStyle w:val="s0"/>
        </w:rPr>
        <w:t>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</w:t>
      </w:r>
      <w:r>
        <w:rPr>
          <w:rStyle w:val="s0"/>
        </w:rPr>
        <w:t>нии;</w:t>
      </w:r>
    </w:p>
    <w:p w:rsidR="00000000" w:rsidRDefault="00482810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482810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</w:t>
      </w:r>
      <w:r>
        <w:rPr>
          <w:rStyle w:val="s0"/>
        </w:rPr>
        <w:t>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482810">
      <w:pPr>
        <w:ind w:firstLine="397"/>
        <w:jc w:val="both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соответствующем инте</w:t>
      </w:r>
      <w:r>
        <w:rPr>
          <w:rStyle w:val="s0"/>
        </w:rPr>
        <w:t>рнет-ресурсе;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85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482810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</w:t>
      </w:r>
      <w:r>
        <w:rPr>
          <w:rStyle w:val="s0"/>
        </w:rPr>
        <w:t xml:space="preserve">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856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</w:t>
      </w:r>
      <w:r>
        <w:rPr>
          <w:rStyle w:val="s0"/>
        </w:rPr>
        <w:t>нее десятого числа месяца, следующего за отчетным кварталом.</w:t>
      </w:r>
    </w:p>
    <w:p w:rsidR="00000000" w:rsidRDefault="00482810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</w:t>
      </w:r>
      <w:r>
        <w:rPr>
          <w:rStyle w:val="s0"/>
        </w:rPr>
        <w:t>того числа месяца, следующего за отчетным кварталом.</w:t>
      </w:r>
    </w:p>
    <w:p w:rsidR="00000000" w:rsidRDefault="00482810">
      <w:pPr>
        <w:ind w:firstLine="397"/>
        <w:jc w:val="both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482810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</w:t>
      </w:r>
      <w:r>
        <w:rPr>
          <w:rStyle w:val="s0"/>
        </w:rPr>
        <w:t>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482810">
      <w:pPr>
        <w:ind w:firstLine="397"/>
        <w:jc w:val="both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5" w:name="SUB1700000"/>
      <w:bookmarkEnd w:id="235"/>
      <w:r>
        <w:rPr>
          <w:rStyle w:val="s1"/>
        </w:rPr>
        <w:t>Статья</w:t>
      </w:r>
      <w:r>
        <w:rPr>
          <w:rStyle w:val="s1"/>
        </w:rPr>
        <w:t xml:space="preserve"> 170. Антиконкурентные согласованные действия субъектов рынка</w:t>
      </w:r>
    </w:p>
    <w:p w:rsidR="00000000" w:rsidRDefault="00482810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482810">
      <w:pPr>
        <w:ind w:firstLine="426"/>
        <w:jc w:val="both"/>
      </w:pPr>
      <w:r>
        <w:t>1) установления и (или) п</w:t>
      </w:r>
      <w:r>
        <w:t>оддержания цен либо других условий приобретения или реализации товаров;</w:t>
      </w:r>
    </w:p>
    <w:p w:rsidR="00000000" w:rsidRDefault="00482810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482810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482810">
      <w:pPr>
        <w:ind w:firstLine="426"/>
        <w:jc w:val="both"/>
      </w:pPr>
      <w:r>
        <w:t>4) п</w:t>
      </w:r>
      <w:r>
        <w:t>рименения дискриминационных условий к равнозначным договорам с другими субъектами.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857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8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482810">
      <w:pPr>
        <w:ind w:firstLine="400"/>
        <w:jc w:val="both"/>
      </w:pPr>
      <w:r>
        <w:rPr>
          <w:rStyle w:val="s0"/>
        </w:rPr>
        <w:t>1) данные действия огран</w:t>
      </w:r>
      <w:r>
        <w:rPr>
          <w:rStyle w:val="s0"/>
        </w:rPr>
        <w:t>ичивают конкуренцию;</w:t>
      </w:r>
    </w:p>
    <w:p w:rsidR="00000000" w:rsidRDefault="00482810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</w:t>
      </w:r>
      <w:r>
        <w:rPr>
          <w:rStyle w:val="s0"/>
        </w:rPr>
        <w:t>о совершении таких действий;</w:t>
      </w:r>
    </w:p>
    <w:p w:rsidR="00000000" w:rsidRDefault="00482810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482810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</w:t>
      </w:r>
      <w:r>
        <w:rPr>
          <w:rStyle w:val="s0"/>
        </w:rPr>
        <w:t xml:space="preserve">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859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 xml:space="preserve">, цен на сырье </w:t>
      </w:r>
      <w:r>
        <w:rPr>
          <w:rStyle w:val="s0"/>
        </w:rPr>
        <w:t>и товары, используемые при производстве, реализации товаров);</w:t>
      </w:r>
    </w:p>
    <w:p w:rsidR="00000000" w:rsidRDefault="00482810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</w:t>
      </w:r>
      <w:r>
        <w:rPr>
          <w:rStyle w:val="s0"/>
        </w:rPr>
        <w:t>ном рынке должна составлять пять и более процентов.</w:t>
      </w:r>
    </w:p>
    <w:p w:rsidR="00000000" w:rsidRDefault="00482810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482810">
      <w:pPr>
        <w:ind w:firstLine="426"/>
        <w:jc w:val="both"/>
      </w:pPr>
      <w:r>
        <w:t>4. Допускаются согласованные действия, если они совершены субъек</w:t>
      </w:r>
      <w:r>
        <w:t>тами рынка, входящими в одну группу лиц и направлены на: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860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861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</w:t>
      </w:r>
      <w:r>
        <w:t>учаемых преимуществ;</w:t>
      </w:r>
    </w:p>
    <w:p w:rsidR="00000000" w:rsidRDefault="00482810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86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 (</w:t>
      </w:r>
      <w:hyperlink r:id="rId863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3) разработку и применение </w:t>
      </w:r>
      <w:hyperlink r:id="rId864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36" w:name="SUB1710000"/>
      <w:bookmarkEnd w:id="236"/>
      <w:r>
        <w:rPr>
          <w:rStyle w:val="s3"/>
        </w:rPr>
        <w:t xml:space="preserve">Статья 171 изложена в редакции </w:t>
      </w:r>
      <w:hyperlink r:id="rId865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866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482810">
      <w:pPr>
        <w:ind w:firstLine="397"/>
        <w:jc w:val="both"/>
      </w:pPr>
      <w:r>
        <w:rPr>
          <w:rStyle w:val="s0"/>
        </w:rPr>
        <w:t>1. Субъекты рынка, имеющие намерение достичь соглашения, которое может б</w:t>
      </w:r>
      <w:r>
        <w:rPr>
          <w:rStyle w:val="s0"/>
        </w:rPr>
        <w:t xml:space="preserve">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</w:t>
      </w:r>
      <w:r>
        <w:rPr>
          <w:rStyle w:val="s0"/>
        </w:rPr>
        <w:t>нием необходимых документов в электронной форме.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</w:t>
      </w:r>
      <w:r>
        <w:rPr>
          <w:rStyle w:val="s0"/>
        </w:rPr>
        <w:t>алендарных дней со дня поступления заявления, указанного в пункте 1 настоящей статьи.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86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</w:t>
      </w:r>
      <w:r>
        <w:rPr>
          <w:rStyle w:val="s3"/>
        </w:rPr>
        <w:t xml:space="preserve"> несоответствия требованиям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7" w:name="SUB1720000"/>
      <w:bookmarkEnd w:id="237"/>
      <w:r>
        <w:rPr>
          <w:rStyle w:val="s1"/>
        </w:rPr>
        <w:t>Статья 172. Доминирующее или монопольное положение</w:t>
      </w:r>
    </w:p>
    <w:p w:rsidR="00000000" w:rsidRDefault="00482810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</w:t>
      </w:r>
      <w:r>
        <w:t>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482810">
      <w:pPr>
        <w:ind w:firstLine="426"/>
        <w:jc w:val="both"/>
      </w:pPr>
      <w:r>
        <w:t>2. Доминирующее положение суб</w:t>
      </w:r>
      <w:r>
        <w:t xml:space="preserve">ъекта рынка устанавливается в соответствии с </w:t>
      </w:r>
      <w:hyperlink r:id="rId868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482810">
      <w:pPr>
        <w:ind w:firstLine="426"/>
        <w:jc w:val="both"/>
      </w:pPr>
      <w:r>
        <w:t>3. Доминирующим при</w:t>
      </w:r>
      <w:r>
        <w:t>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482810">
      <w:pPr>
        <w:ind w:firstLine="426"/>
        <w:jc w:val="both"/>
      </w:pPr>
      <w:r>
        <w:t>1) возможность субъекта рынка в одност</w:t>
      </w:r>
      <w:r>
        <w:t>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482810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482810">
      <w:pPr>
        <w:ind w:firstLine="426"/>
        <w:jc w:val="both"/>
      </w:pPr>
      <w:r>
        <w:t>3) продолжител</w:t>
      </w:r>
      <w:r>
        <w:t>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482810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</w:t>
      </w:r>
      <w:r>
        <w:t>та обстоятельств, перечисленных в подпунктах 1), 2) и 3) части первой настоящего пункта.</w:t>
      </w:r>
    </w:p>
    <w:p w:rsidR="00000000" w:rsidRDefault="00482810">
      <w:pPr>
        <w:ind w:firstLine="426"/>
        <w:jc w:val="both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</w:t>
      </w:r>
      <w:r>
        <w:t xml:space="preserve">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</w:t>
      </w:r>
      <w:r>
        <w:t>ении такого субъекта рынка установлены в совокупности следующие обстоятельства:</w:t>
      </w:r>
    </w:p>
    <w:p w:rsidR="00000000" w:rsidRDefault="00482810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</w:t>
      </w:r>
      <w:r>
        <w:t>о рынка) относительные размеры долей субъектов рынка неизменны или подвержены малозначительным изменениям;</w:t>
      </w:r>
    </w:p>
    <w:p w:rsidR="00000000" w:rsidRDefault="00482810">
      <w:pPr>
        <w:ind w:firstLine="426"/>
        <w:jc w:val="both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</w:t>
      </w:r>
      <w:r>
        <w:t>твенных целях);</w:t>
      </w:r>
    </w:p>
    <w:p w:rsidR="00000000" w:rsidRDefault="00482810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482810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482810">
      <w:pPr>
        <w:ind w:firstLine="426"/>
        <w:jc w:val="both"/>
      </w:pPr>
      <w:r>
        <w:t>1) совокупная доля не более чем двух ф</w:t>
      </w:r>
      <w:r>
        <w:t>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482810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доли на соответствующе</w:t>
      </w:r>
      <w:r>
        <w:t>м рынке финансовых услуг, составляет семьдесят и более процентов.</w:t>
      </w:r>
    </w:p>
    <w:p w:rsidR="00000000" w:rsidRDefault="00482810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482810">
      <w:pPr>
        <w:ind w:firstLine="426"/>
        <w:jc w:val="both"/>
      </w:pPr>
      <w:r>
        <w:t>7. Монопольным пр</w:t>
      </w:r>
      <w:r>
        <w:t xml:space="preserve">изнается положение </w:t>
      </w:r>
      <w:hyperlink r:id="rId869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</w:t>
      </w:r>
      <w:r>
        <w:t>ном рынке (субъекты, занимающие монопольное положение).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870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8. Субъект рынка вправе представлять в а</w:t>
      </w:r>
      <w:r>
        <w:rPr>
          <w:rStyle w:val="s0"/>
        </w:rPr>
        <w:t>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482810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</w:t>
      </w:r>
      <w:r>
        <w:rPr>
          <w:rStyle w:val="s0"/>
        </w:rPr>
        <w:t>нимает соответствующее решение, которое направляется субъекту рынка.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38" w:name="SUB1730000"/>
      <w:bookmarkEnd w:id="238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871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39" w:name="SUB1740000"/>
      <w:bookmarkEnd w:id="239"/>
      <w:r>
        <w:rPr>
          <w:rStyle w:val="s3"/>
        </w:rPr>
        <w:t xml:space="preserve">В статью 174 внесены изменения в соответствии с </w:t>
      </w:r>
      <w:hyperlink r:id="rId872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3" w:anchor="sub_id=174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482810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</w:t>
      </w:r>
      <w:r>
        <w:rPr>
          <w:rStyle w:val="s0"/>
        </w:rPr>
        <w:t>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482810">
      <w:pPr>
        <w:ind w:firstLine="426"/>
        <w:jc w:val="both"/>
      </w:pPr>
      <w:r>
        <w:t xml:space="preserve">1) установление, поддержание монопольно высоких (низких) или монопсонически </w:t>
      </w:r>
      <w:r>
        <w:t>низких цен;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87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5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7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применение разных цен либо разных</w:t>
      </w:r>
      <w:r>
        <w:rPr>
          <w:rStyle w:val="s0"/>
        </w:rPr>
        <w:t xml:space="preserve">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</w:t>
      </w:r>
      <w:r>
        <w:rPr>
          <w:rStyle w:val="s0"/>
        </w:rPr>
        <w:t>ионным применением системы скидок, учитывающей объемы продаж, условия оплаты, сроки действия договора;</w:t>
      </w:r>
    </w:p>
    <w:p w:rsidR="00000000" w:rsidRDefault="00482810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</w:t>
      </w:r>
      <w:r>
        <w:t>, цене;</w:t>
      </w:r>
    </w:p>
    <w:p w:rsidR="00000000" w:rsidRDefault="00482810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878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482810">
      <w:pPr>
        <w:jc w:val="both"/>
      </w:pPr>
      <w:r>
        <w:rPr>
          <w:rStyle w:val="s3"/>
        </w:rPr>
        <w:t xml:space="preserve">Подпункт 5 изложен в редакции </w:t>
      </w:r>
      <w:hyperlink r:id="rId87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0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</w:t>
      </w:r>
      <w:r>
        <w:rPr>
          <w:rStyle w:val="s0"/>
        </w:rPr>
        <w:t>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482810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</w:t>
      </w:r>
      <w:r>
        <w:rPr>
          <w:rStyle w:val="s0"/>
        </w:rPr>
        <w:t xml:space="preserve">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482810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</w:t>
      </w:r>
      <w:r>
        <w:t>;</w:t>
      </w:r>
    </w:p>
    <w:p w:rsidR="00000000" w:rsidRDefault="00482810">
      <w:pPr>
        <w:jc w:val="both"/>
      </w:pPr>
      <w:r>
        <w:rPr>
          <w:rStyle w:val="s3"/>
        </w:rPr>
        <w:t xml:space="preserve">Подпункт 7 изложен в редакции </w:t>
      </w:r>
      <w:hyperlink r:id="rId881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2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482810">
      <w:pPr>
        <w:ind w:firstLine="426"/>
        <w:jc w:val="both"/>
      </w:pPr>
      <w:r>
        <w:t>8) изъятие товара</w:t>
      </w:r>
      <w:r>
        <w:t xml:space="preserve"> из обращения, если результатом такого изъятия явилось повышение цены товара;</w:t>
      </w:r>
    </w:p>
    <w:p w:rsidR="00000000" w:rsidRDefault="00482810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482810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482810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</w:t>
      </w:r>
      <w:r>
        <w:t>х условий.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0" w:name="SUB1750000"/>
      <w:bookmarkEnd w:id="240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482810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482810">
      <w:pPr>
        <w:ind w:firstLine="426"/>
        <w:jc w:val="both"/>
      </w:pPr>
      <w:r>
        <w:t xml:space="preserve">1) эта цена превышает максимально высокую </w:t>
      </w:r>
      <w:r>
        <w:t>цену, которую на этом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сопоставимом товарном рынке, которая сформировалась в усло</w:t>
      </w:r>
      <w:r>
        <w:t>виях конкуренции;</w:t>
      </w:r>
    </w:p>
    <w:p w:rsidR="00000000" w:rsidRDefault="00482810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883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</w:t>
      </w:r>
      <w:r>
        <w:rPr>
          <w:rStyle w:val="s3"/>
        </w:rPr>
        <w:t>) цены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884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885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То</w:t>
      </w:r>
      <w:r>
        <w:t>варным рынком является сфера обращения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</w:t>
      </w:r>
      <w:r>
        <w:t>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482810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</w:t>
      </w:r>
      <w:r>
        <w:t>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482810">
      <w:pPr>
        <w:ind w:firstLine="426"/>
        <w:jc w:val="both"/>
      </w:pPr>
      <w:r>
        <w:t>В случае, если невозможно сравнить цену на этом же товарном рынке, сравнение производи</w:t>
      </w:r>
      <w:r>
        <w:t>тся с ценой товара на сопоставимом товарном рынке, в том числе за пределами Республики Казахстан.</w:t>
      </w:r>
    </w:p>
    <w:p w:rsidR="00000000" w:rsidRDefault="00482810">
      <w:pPr>
        <w:ind w:firstLine="426"/>
        <w:jc w:val="both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</w:t>
      </w:r>
      <w:r>
        <w:t xml:space="preserve">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482810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886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887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88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889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89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</w:t>
      </w:r>
      <w:r>
        <w:rPr>
          <w:rStyle w:val="s0"/>
        </w:rPr>
        <w:t xml:space="preserve"> в случае,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482810">
      <w:pPr>
        <w:ind w:firstLine="397"/>
        <w:jc w:val="both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</w:t>
      </w:r>
      <w:r>
        <w:rPr>
          <w:rStyle w:val="s0"/>
        </w:rPr>
        <w:t xml:space="preserve"> не превышает цену, сложившуюся за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Факт установления монопольно высокой (низкой) цены выявляется путем расследования нарушений законодательства </w:t>
      </w:r>
      <w:r>
        <w:rPr>
          <w:rStyle w:val="s0"/>
        </w:rPr>
        <w:t>Республики Казахстан в области защиты конкуренции.</w:t>
      </w:r>
    </w:p>
    <w:p w:rsidR="00000000" w:rsidRDefault="00482810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482810">
      <w:pPr>
        <w:ind w:firstLine="426"/>
        <w:jc w:val="both"/>
      </w:pPr>
      <w:r>
        <w:t>1) эта цена ниже цены, которую на этом же товарном рынке устанавлива</w:t>
      </w:r>
      <w:r>
        <w:t>ет субъект рынка, не входящий в одну группу лиц с субъектом рынка, занимающим доминирующее положение;</w:t>
      </w:r>
    </w:p>
    <w:p w:rsidR="00000000" w:rsidRDefault="00482810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482810">
      <w:pPr>
        <w:ind w:firstLine="426"/>
        <w:jc w:val="both"/>
      </w:pPr>
      <w:r>
        <w:t>6. Цена товара не признается монопольно низкой, если она не соотве</w:t>
      </w:r>
      <w:r>
        <w:t>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9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482810">
      <w:pPr>
        <w:ind w:firstLine="397"/>
        <w:jc w:val="both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</w:t>
      </w:r>
      <w:r>
        <w:rPr>
          <w:rStyle w:val="s0"/>
        </w:rPr>
        <w:t>ные на мировых и казахстанском рынках аналогичного товара.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89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1" w:name="SUB1760000"/>
      <w:bookmarkEnd w:id="241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482810">
      <w:pPr>
        <w:ind w:firstLine="426"/>
        <w:jc w:val="both"/>
      </w:pPr>
      <w:r>
        <w:t xml:space="preserve"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</w:t>
      </w:r>
      <w:r>
        <w:t>составляет семьдесят и более процентов.</w:t>
      </w:r>
    </w:p>
    <w:p w:rsidR="00000000" w:rsidRDefault="00482810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482810">
      <w:pPr>
        <w:ind w:firstLine="426"/>
        <w:jc w:val="both"/>
      </w:pPr>
      <w:r>
        <w:t>1) эта цена позволяет субъекту рынка, занимающему монопсоническое положение</w:t>
      </w:r>
      <w:r>
        <w:t>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482810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</w:t>
      </w:r>
      <w:r>
        <w:t>ара и прибыли.</w:t>
      </w:r>
    </w:p>
    <w:p w:rsidR="00000000" w:rsidRDefault="00482810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893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</w:t>
      </w:r>
      <w:r>
        <w:rPr>
          <w:rStyle w:val="s3"/>
        </w:rPr>
        <w:t>о выявлению монопсонически низкой цены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42" w:name="SUB1770000"/>
      <w:bookmarkEnd w:id="242"/>
      <w:r>
        <w:rPr>
          <w:rStyle w:val="s1"/>
        </w:rPr>
        <w:t>Глава 16. НЕДОБРОСОВЕСТНАЯ КОНКУРЕНЦИЯ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482810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предоставление непра</w:t>
      </w:r>
      <w:r>
        <w:t>вомерных преимуществ. Недобросовестная конкуренция запрещается.</w:t>
      </w:r>
    </w:p>
    <w:p w:rsidR="00000000" w:rsidRDefault="00482810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482810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482810">
      <w:pPr>
        <w:ind w:firstLine="426"/>
        <w:jc w:val="both"/>
      </w:pPr>
      <w:r>
        <w:t>2) неправомерн</w:t>
      </w:r>
      <w:r>
        <w:t>ое использование товара другого производителя;</w:t>
      </w:r>
    </w:p>
    <w:p w:rsidR="00000000" w:rsidRDefault="00482810">
      <w:pPr>
        <w:ind w:firstLine="426"/>
        <w:jc w:val="both"/>
      </w:pPr>
      <w:r>
        <w:t>3) копирование внешнего вида изделия;</w:t>
      </w:r>
    </w:p>
    <w:p w:rsidR="00000000" w:rsidRDefault="00482810">
      <w:pPr>
        <w:ind w:firstLine="426"/>
        <w:jc w:val="both"/>
      </w:pPr>
      <w:r>
        <w:t>4) дискредитация субъекта рынка;</w:t>
      </w:r>
    </w:p>
    <w:p w:rsidR="00000000" w:rsidRDefault="00482810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482810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482810">
      <w:pPr>
        <w:ind w:firstLine="426"/>
        <w:jc w:val="both"/>
      </w:pPr>
      <w:r>
        <w:t>7) призы</w:t>
      </w:r>
      <w:r>
        <w:t>в к бойкоту продавца (поставщика) конкурента;</w:t>
      </w:r>
    </w:p>
    <w:p w:rsidR="00000000" w:rsidRDefault="00482810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482810">
      <w:pPr>
        <w:ind w:firstLine="426"/>
        <w:jc w:val="both"/>
      </w:pPr>
      <w:r>
        <w:t>9) призыв субъекта рынка к разрыву договора с конкурентом;</w:t>
      </w:r>
    </w:p>
    <w:p w:rsidR="00000000" w:rsidRDefault="00482810">
      <w:pPr>
        <w:ind w:firstLine="426"/>
        <w:jc w:val="both"/>
      </w:pPr>
      <w:r>
        <w:t>10) подкуп работника продавца (поставщика);</w:t>
      </w:r>
    </w:p>
    <w:p w:rsidR="00000000" w:rsidRDefault="00482810">
      <w:pPr>
        <w:ind w:firstLine="426"/>
        <w:jc w:val="both"/>
      </w:pPr>
      <w:r>
        <w:t>11) подкуп работника покупателя;</w:t>
      </w:r>
    </w:p>
    <w:p w:rsidR="00000000" w:rsidRDefault="00482810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482810">
      <w:pPr>
        <w:ind w:firstLine="426"/>
        <w:jc w:val="both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</w:t>
      </w:r>
      <w:r>
        <w:t>вара и (или) его производителей;</w:t>
      </w:r>
    </w:p>
    <w:p w:rsidR="00000000" w:rsidRDefault="00482810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43" w:name="SUB1780000"/>
      <w:bookmarkEnd w:id="243"/>
      <w:r>
        <w:rPr>
          <w:rStyle w:val="s3"/>
        </w:rPr>
        <w:t xml:space="preserve">В статью 178 внесены в соответствии с </w:t>
      </w:r>
      <w:hyperlink r:id="rId89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95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</w:t>
      </w:r>
      <w:r>
        <w:rPr>
          <w:rStyle w:val="s1"/>
        </w:rPr>
        <w:t>ции товаров, работ, услуг, а также объектов авторского права</w:t>
      </w:r>
    </w:p>
    <w:p w:rsidR="00000000" w:rsidRDefault="00482810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</w:t>
      </w:r>
      <w:r>
        <w:t>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</w:t>
      </w:r>
      <w:r>
        <w:t xml:space="preserve">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4" w:name="SUB1790000"/>
      <w:bookmarkEnd w:id="244"/>
      <w:r>
        <w:rPr>
          <w:rStyle w:val="s1"/>
        </w:rPr>
        <w:t>Статья 179.</w:t>
      </w:r>
      <w:r>
        <w:rPr>
          <w:rStyle w:val="s1"/>
        </w:rPr>
        <w:t xml:space="preserve"> Неправомерное использование товара другого производителя</w:t>
      </w:r>
    </w:p>
    <w:p w:rsidR="00000000" w:rsidRDefault="00482810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</w:t>
      </w:r>
      <w:r>
        <w:t>дителя без разрешения правообладателя или уполномоченного на то лица.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5" w:name="SUB1800000"/>
      <w:bookmarkEnd w:id="245"/>
      <w:r>
        <w:rPr>
          <w:rStyle w:val="s1"/>
        </w:rPr>
        <w:t>Статья 180. Копирование внешнего вида изделия</w:t>
      </w:r>
    </w:p>
    <w:p w:rsidR="00000000" w:rsidRDefault="00482810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</w:t>
      </w:r>
      <w:r>
        <w:t xml:space="preserve"> оборот, которое может ввести в заблуждение потребителя в отношении производителя товара.</w:t>
      </w:r>
    </w:p>
    <w:p w:rsidR="00000000" w:rsidRDefault="00482810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6" w:name="SUB1810000"/>
      <w:bookmarkEnd w:id="246"/>
      <w:r>
        <w:rPr>
          <w:rStyle w:val="s1"/>
        </w:rPr>
        <w:t>Ста</w:t>
      </w:r>
      <w:r>
        <w:rPr>
          <w:rStyle w:val="s1"/>
        </w:rPr>
        <w:t>тья 181. Дискредитация субъекта рынка</w:t>
      </w:r>
    </w:p>
    <w:p w:rsidR="00000000" w:rsidRDefault="00482810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7" w:name="SUB1820000"/>
      <w:bookmarkEnd w:id="247"/>
      <w:r>
        <w:rPr>
          <w:rStyle w:val="s1"/>
        </w:rPr>
        <w:t>Статья 182. Заведомо ложная, недобросовестная и недостоверная ре</w:t>
      </w:r>
      <w:r>
        <w:rPr>
          <w:rStyle w:val="s1"/>
        </w:rPr>
        <w:t>клама</w:t>
      </w:r>
    </w:p>
    <w:p w:rsidR="00000000" w:rsidRDefault="00482810">
      <w:pPr>
        <w:ind w:firstLine="426"/>
        <w:jc w:val="both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8" w:name="SUB1830000"/>
      <w:bookmarkEnd w:id="248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482810">
      <w:pPr>
        <w:ind w:firstLine="426"/>
        <w:jc w:val="both"/>
      </w:pPr>
      <w:r>
        <w:t>Реализацией (приобретением) товара с прин</w:t>
      </w:r>
      <w:r>
        <w:t xml:space="preserve">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</w:t>
      </w:r>
      <w:r>
        <w:t xml:space="preserve">содержанию или согласно </w:t>
      </w:r>
      <w:hyperlink r:id="rId896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49" w:name="SUB1840000"/>
      <w:bookmarkEnd w:id="249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482810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</w:t>
      </w:r>
      <w:r>
        <w:t>а или приобретения его товаров.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0" w:name="SUB1850000"/>
      <w:bookmarkEnd w:id="250"/>
      <w:r>
        <w:rPr>
          <w:rStyle w:val="s1"/>
        </w:rPr>
        <w:t>Статья 185. Призыв к дискриминации покупателя (поставщика)</w:t>
      </w:r>
    </w:p>
    <w:p w:rsidR="00000000" w:rsidRDefault="00482810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</w:t>
      </w:r>
      <w:r>
        <w:t>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1" w:name="SUB1860000"/>
      <w:bookmarkEnd w:id="251"/>
      <w:r>
        <w:rPr>
          <w:rStyle w:val="s1"/>
        </w:rPr>
        <w:t>Статья 186. Призыв к разрыву договора с конкурентом</w:t>
      </w:r>
    </w:p>
    <w:p w:rsidR="00000000" w:rsidRDefault="00482810">
      <w:pPr>
        <w:ind w:firstLine="426"/>
        <w:jc w:val="both"/>
      </w:pPr>
      <w:r>
        <w:t>Призывом к разрыву договора с конкуренто</w:t>
      </w:r>
      <w:r>
        <w:t xml:space="preserve">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</w:t>
      </w:r>
      <w:r>
        <w:t>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2" w:name="SUB1870000"/>
      <w:bookmarkEnd w:id="252"/>
      <w:r>
        <w:rPr>
          <w:rStyle w:val="s1"/>
        </w:rPr>
        <w:t>Статья 187. Подкуп работника продавца (поставщика)</w:t>
      </w:r>
    </w:p>
    <w:p w:rsidR="00000000" w:rsidRDefault="00482810">
      <w:pPr>
        <w:ind w:firstLine="426"/>
        <w:jc w:val="both"/>
      </w:pPr>
      <w:r>
        <w:t>Подкупом работника продавца (поставщика) является предоставлени</w:t>
      </w:r>
      <w:r>
        <w:t>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</w:t>
      </w:r>
      <w:r>
        <w:t>м покупателя определенных преимуществ перед покупателем и (или) убыткам покупателя.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3" w:name="SUB1880000"/>
      <w:bookmarkEnd w:id="253"/>
      <w:r>
        <w:rPr>
          <w:rStyle w:val="s1"/>
        </w:rPr>
        <w:t>Статья 188. Подкуп работника покупателя</w:t>
      </w:r>
    </w:p>
    <w:p w:rsidR="00000000" w:rsidRDefault="00482810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</w:t>
      </w:r>
      <w:r>
        <w:t>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</w:t>
      </w:r>
      <w:r>
        <w:t xml:space="preserve"> и (или) убыткам продавца (поставщика).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4" w:name="SUB1890000"/>
      <w:bookmarkEnd w:id="254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482810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</w:t>
      </w:r>
      <w:r>
        <w:t>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5" w:name="SUB1900000"/>
      <w:bookmarkEnd w:id="255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</w:t>
      </w:r>
      <w:r>
        <w:rPr>
          <w:rStyle w:val="s1"/>
        </w:rPr>
        <w:t>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482810">
      <w:pPr>
        <w:ind w:firstLine="426"/>
        <w:jc w:val="both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</w:t>
      </w:r>
      <w:r>
        <w:t>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6" w:name="SUB1910000"/>
      <w:bookmarkEnd w:id="256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</w:t>
      </w:r>
      <w:r>
        <w:rPr>
          <w:rStyle w:val="s1"/>
        </w:rPr>
        <w:t>ли) реализуемыми другими субъектами рынка</w:t>
      </w:r>
    </w:p>
    <w:p w:rsidR="00000000" w:rsidRDefault="00482810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</w:t>
      </w:r>
      <w:r>
        <w:t>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</w:t>
      </w:r>
      <w:r>
        <w:t>сходства своего товара над товаром конкурента (причисления своего товара к товарам конкурента).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57" w:name="SUB1920000"/>
      <w:bookmarkEnd w:id="257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482810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482810">
      <w:pPr>
        <w:ind w:firstLine="426"/>
        <w:jc w:val="both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482810">
      <w:pPr>
        <w:ind w:firstLine="426"/>
        <w:jc w:val="both"/>
      </w:pPr>
      <w:r>
        <w:t>2) использования и содержания стратегически</w:t>
      </w:r>
      <w:r>
        <w:t>х объектов, находящихся в государственной собственности;</w:t>
      </w:r>
    </w:p>
    <w:p w:rsidR="00000000" w:rsidRDefault="00482810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482810">
      <w:pPr>
        <w:ind w:firstLine="426"/>
        <w:jc w:val="both"/>
      </w:pPr>
      <w:r>
        <w:t>4) осуществления деятельности организациями, создаваемыми для анализа эффективности и выработки предложений по совершен</w:t>
      </w:r>
      <w:r>
        <w:t>ствованию государственной политики;</w:t>
      </w:r>
    </w:p>
    <w:p w:rsidR="00000000" w:rsidRDefault="00482810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(осуществляющих) производство и (или) реализацию аналогичного либо взаимозаменяемого товара;</w:t>
      </w:r>
    </w:p>
    <w:p w:rsidR="00000000" w:rsidRDefault="00482810">
      <w:pPr>
        <w:ind w:firstLine="426"/>
        <w:jc w:val="both"/>
      </w:pPr>
      <w:r>
        <w:t>6) осуществл</w:t>
      </w:r>
      <w:r>
        <w:t>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 развития, финансовыми организациями и развитию национальной экономики;</w:t>
      </w:r>
    </w:p>
    <w:p w:rsidR="00000000" w:rsidRDefault="00482810">
      <w:pPr>
        <w:ind w:firstLine="426"/>
        <w:jc w:val="both"/>
      </w:pPr>
      <w:r>
        <w:t>7) прямо предусмотренн</w:t>
      </w:r>
      <w:r>
        <w:t>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482810">
      <w:pPr>
        <w:ind w:firstLine="426"/>
        <w:jc w:val="both"/>
      </w:pPr>
      <w:hyperlink r:id="rId897" w:anchor="sub_id=1" w:history="1">
        <w:r>
          <w:rPr>
            <w:rStyle w:val="a4"/>
          </w:rPr>
          <w:t>Перечень</w:t>
        </w:r>
      </w:hyperlink>
      <w:r>
        <w:t xml:space="preserve"> видов деятельности</w:t>
      </w:r>
      <w:r>
        <w:t>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утверждается Правительством Республики Казахстан.</w:t>
      </w:r>
    </w:p>
    <w:p w:rsidR="00000000" w:rsidRDefault="00482810">
      <w:pPr>
        <w:ind w:firstLine="426"/>
        <w:jc w:val="both"/>
      </w:pPr>
      <w:r>
        <w:t>2. Участие государства в предпри</w:t>
      </w:r>
      <w:r>
        <w:t>нимательской деятельности осуществляется путем:</w:t>
      </w:r>
    </w:p>
    <w:p w:rsidR="00000000" w:rsidRDefault="00482810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482810">
      <w:pPr>
        <w:ind w:firstLine="426"/>
        <w:jc w:val="both"/>
      </w:pPr>
      <w:r>
        <w:t>2) прямого или косвенного участия в уставных капиталах юридических лиц.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89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9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</w:t>
      </w:r>
      <w:r>
        <w:rPr>
          <w:rStyle w:val="s0"/>
        </w:rPr>
        <w:t>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</w:t>
      </w:r>
      <w:r>
        <w:rPr>
          <w:rStyle w:val="s0"/>
        </w:rPr>
        <w:t xml:space="preserve"> и 2) части первой пункта 1 настоящей статьи.</w:t>
      </w:r>
    </w:p>
    <w:p w:rsidR="00000000" w:rsidRDefault="00482810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</w:t>
      </w:r>
      <w:r>
        <w:t>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482810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</w:t>
      </w:r>
      <w:r>
        <w:t>филиированных с ними лиц, которые в соответствии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482810">
      <w:pPr>
        <w:ind w:firstLine="426"/>
        <w:jc w:val="both"/>
      </w:pPr>
      <w:r>
        <w:t>При расширении и (или) изменении осуществляемых видов деятельности госуда</w:t>
      </w:r>
      <w:r>
        <w:t>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</w:t>
      </w:r>
      <w:r>
        <w:t xml:space="preserve">ахстан, необходимо </w:t>
      </w:r>
      <w:hyperlink r:id="rId900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90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</w:t>
      </w:r>
      <w:r>
        <w:rPr>
          <w:rStyle w:val="s3"/>
        </w:rPr>
        <w:t>19 года на вопрос от 19 июля 2019 года № 559325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</w:t>
      </w:r>
      <w:r>
        <w:rPr>
          <w:rStyle w:val="s3"/>
        </w:rPr>
        <w:t>зменения видов деятельности, которые были письменно согласованы антимонопольным органом»</w:t>
      </w:r>
    </w:p>
    <w:p w:rsidR="00000000" w:rsidRDefault="00482810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</w:t>
      </w:r>
      <w:r>
        <w:t>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482810">
      <w:pPr>
        <w:ind w:firstLine="426"/>
        <w:jc w:val="both"/>
      </w:pPr>
      <w:r>
        <w:t>6. В случае, предусмотренном пунктом 4 настоящей с</w:t>
      </w:r>
      <w:r>
        <w:t>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</w:t>
      </w:r>
      <w:r>
        <w:t xml:space="preserve">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902" w:anchor="sub_id=1" w:history="1">
        <w:r>
          <w:rPr>
            <w:rStyle w:val="a5"/>
          </w:rPr>
          <w:t>форме</w:t>
        </w:r>
      </w:hyperlink>
      <w:r>
        <w:t>, устан</w:t>
      </w:r>
      <w:r>
        <w:t>овленной антимонопольным органом.</w:t>
      </w:r>
    </w:p>
    <w:p w:rsidR="00000000" w:rsidRDefault="00482810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482810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</w:t>
      </w:r>
      <w:r>
        <w:t>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482810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</w:t>
      </w:r>
      <w:r>
        <w:t>осударству, и аффилиированного с ним лица на данном товарном рынке;</w:t>
      </w:r>
    </w:p>
    <w:p w:rsidR="00000000" w:rsidRDefault="00482810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482810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</w:t>
      </w:r>
      <w:r>
        <w:t>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</w:t>
      </w:r>
      <w:r>
        <w:t>куренции.</w:t>
      </w:r>
    </w:p>
    <w:p w:rsidR="00000000" w:rsidRDefault="00482810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</w:t>
      </w:r>
      <w:r>
        <w:t>нных с ними лиц,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482810">
      <w:pPr>
        <w:jc w:val="both"/>
      </w:pPr>
      <w:r>
        <w:rPr>
          <w:rStyle w:val="s3"/>
        </w:rPr>
        <w:t xml:space="preserve">Пункт 9 изложен в редакции </w:t>
      </w:r>
      <w:hyperlink r:id="rId90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04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</w:t>
      </w:r>
      <w:r>
        <w:rPr>
          <w:rStyle w:val="s0"/>
        </w:rPr>
        <w:t>тоящей статьи распространяются только на случаи, предусмотренные подпунктами 5) и 6) части первой пункта 1 настоящей статьи.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58" w:name="SUB1930000"/>
      <w:bookmarkEnd w:id="258"/>
      <w:r>
        <w:rPr>
          <w:rStyle w:val="s1"/>
        </w:rPr>
        <w:t>Статья 193. Государственная монополия</w:t>
      </w:r>
    </w:p>
    <w:p w:rsidR="00000000" w:rsidRDefault="00482810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</w:t>
      </w:r>
      <w:r>
        <w:t>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482810">
      <w:pPr>
        <w:ind w:firstLine="426"/>
        <w:jc w:val="both"/>
      </w:pPr>
      <w:r>
        <w:t>2. Государство вправе ограничивать конкуренцию в тех сферах деятельности, в которых реализация товаров на конкурентном рынке может оказат</w:t>
      </w:r>
      <w:r>
        <w:t>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</w:t>
      </w:r>
      <w:r>
        <w:t>пку товара или пользование им.</w:t>
      </w:r>
    </w:p>
    <w:p w:rsidR="00000000" w:rsidRDefault="00482810">
      <w:pPr>
        <w:jc w:val="both"/>
      </w:pPr>
      <w:bookmarkStart w:id="259" w:name="SUB1930300"/>
      <w:bookmarkEnd w:id="259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</w:t>
      </w:r>
      <w:r>
        <w:rPr>
          <w:rStyle w:val="s0"/>
        </w:rPr>
        <w:t>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 государственное предприятие, созданное Правительством Республики Казахста</w:t>
      </w:r>
      <w:r>
        <w:rPr>
          <w:rStyle w:val="s0"/>
        </w:rPr>
        <w:t>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482810">
      <w:pPr>
        <w:ind w:firstLine="426"/>
        <w:jc w:val="both"/>
      </w:pPr>
      <w:bookmarkStart w:id="260" w:name="SUB1930400"/>
      <w:bookmarkEnd w:id="260"/>
      <w:r>
        <w:t>4. Субъекту государственной монополии запрещается:</w:t>
      </w:r>
    </w:p>
    <w:p w:rsidR="00000000" w:rsidRDefault="00482810">
      <w:pPr>
        <w:ind w:firstLine="426"/>
        <w:jc w:val="both"/>
      </w:pPr>
      <w:r>
        <w:t>1) производить товары, не относящиеся к сфере государственной мо</w:t>
      </w:r>
      <w:r>
        <w:t>нополии, за исключением деятельности, технологически связанной с производством товаров;</w:t>
      </w:r>
    </w:p>
    <w:p w:rsidR="00000000" w:rsidRDefault="00482810">
      <w:pPr>
        <w:ind w:firstLine="426"/>
        <w:jc w:val="both"/>
      </w:pPr>
      <w:r>
        <w:t>2) владеть акциями (долями участия в уставном капитале), а также иным образом участвовать в деятельности юридических лиц;</w:t>
      </w:r>
    </w:p>
    <w:p w:rsidR="00000000" w:rsidRDefault="00482810">
      <w:pPr>
        <w:ind w:firstLine="426"/>
        <w:jc w:val="both"/>
      </w:pPr>
      <w:r>
        <w:t>3) переуступать права, связанные с государстве</w:t>
      </w:r>
      <w:r>
        <w:t>нной монополией;</w:t>
      </w:r>
    </w:p>
    <w:p w:rsidR="00000000" w:rsidRDefault="00482810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482810">
      <w:pPr>
        <w:jc w:val="both"/>
      </w:pPr>
      <w:bookmarkStart w:id="261" w:name="SUB1934"/>
      <w:bookmarkEnd w:id="261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</w:t>
        </w:r>
        <w:r>
          <w:rPr>
            <w:rStyle w:val="a4"/>
            <w:i/>
            <w:iCs/>
          </w:rPr>
          <w:t>ие</w:t>
        </w:r>
      </w:hyperlink>
      <w:r>
        <w:rPr>
          <w:rStyle w:val="s3"/>
        </w:rPr>
        <w:t xml:space="preserve"> с 1 марта 2016 года</w:t>
      </w:r>
    </w:p>
    <w:p w:rsidR="00000000" w:rsidRDefault="00482810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</w:t>
      </w:r>
      <w:r>
        <w:rPr>
          <w:rStyle w:val="s0"/>
        </w:rPr>
        <w:t>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482810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решени</w:t>
      </w:r>
      <w:r>
        <w:rPr>
          <w:rStyle w:val="s0"/>
        </w:rPr>
        <w:t>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482810">
      <w:pPr>
        <w:ind w:firstLine="426"/>
        <w:jc w:val="both"/>
      </w:pPr>
      <w:r>
        <w:t>5. Государственное регулирование деятел</w:t>
      </w:r>
      <w:r>
        <w:t>ьности субъектов государственной монополии осуществляется в соответствии с законами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05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</w:t>
      </w:r>
      <w:r>
        <w:rPr>
          <w:rStyle w:val="s3"/>
        </w:rPr>
        <w:t>г. № 128-VI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5-1. </w:t>
      </w:r>
      <w:hyperlink r:id="rId906" w:history="1">
        <w:r>
          <w:rPr>
            <w:rStyle w:val="a5"/>
          </w:rPr>
          <w:t>Перечень видов деятельности, технологически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482810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482810">
      <w:pPr>
        <w:ind w:firstLine="426"/>
        <w:jc w:val="both"/>
      </w:pPr>
      <w:r>
        <w:t>7. При введении государственной монополии соблюдаются следующ</w:t>
      </w:r>
      <w:r>
        <w:t>ие условия:</w:t>
      </w:r>
    </w:p>
    <w:p w:rsidR="00000000" w:rsidRDefault="00482810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482810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</w:t>
      </w:r>
      <w:r>
        <w:t>ния в действие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482810">
      <w:pPr>
        <w:ind w:firstLine="426"/>
        <w:jc w:val="both"/>
      </w:pPr>
      <w:r>
        <w:t>3) субъектам рынка возмещается ущерб, причиненный в результате введения государст</w:t>
      </w:r>
      <w:r>
        <w:t xml:space="preserve">венной монополии, в соответствии с </w:t>
      </w:r>
      <w:hyperlink r:id="rId907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</w:t>
      </w:r>
      <w:r>
        <w:t>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262" w:name="SUB1940000"/>
      <w:bookmarkEnd w:id="262"/>
      <w:r>
        <w:rPr>
          <w:rStyle w:val="s1"/>
        </w:rPr>
        <w:t>Глава 18. ЗАЩИТА КОНКУРЕНЦИИ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both"/>
      </w:pPr>
      <w:r>
        <w:rPr>
          <w:rStyle w:val="s3"/>
        </w:rPr>
        <w:t xml:space="preserve">Заголовок изложен в редакции </w:t>
      </w:r>
      <w:hyperlink r:id="rId90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0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482810">
      <w:pPr>
        <w:jc w:val="both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910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1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1. Запрещаются и признаются недействите</w:t>
      </w:r>
      <w:r>
        <w:rPr>
          <w:rStyle w:val="s0"/>
        </w:rPr>
        <w:t>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</w:t>
      </w:r>
      <w:r>
        <w:rPr>
          <w:rStyle w:val="s0"/>
        </w:rPr>
        <w:t>и субъектов рынка,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</w:t>
      </w:r>
      <w:r>
        <w:rPr>
          <w:rStyle w:val="s0"/>
        </w:rPr>
        <w:t>туционного строя, охраны общественного порядка, прав и свобод человека, здоровья и нравственности населения.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913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</w:t>
      </w:r>
      <w:r>
        <w:rPr>
          <w:rStyle w:val="s0"/>
        </w:rPr>
        <w:t>и регулирования деятельности субъектов рынка, в том числе признаются:</w:t>
      </w:r>
    </w:p>
    <w:p w:rsidR="00000000" w:rsidRDefault="00482810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482810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482810">
      <w:pPr>
        <w:ind w:firstLine="426"/>
        <w:jc w:val="both"/>
      </w:pPr>
      <w:r>
        <w:t xml:space="preserve">3) установление </w:t>
      </w:r>
      <w:r>
        <w:t>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482810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</w:t>
      </w:r>
      <w:r>
        <w:t>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482810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482810">
      <w:pPr>
        <w:ind w:firstLine="426"/>
        <w:jc w:val="both"/>
      </w:pPr>
      <w:r>
        <w:t xml:space="preserve">6) действия, направленные на </w:t>
      </w:r>
      <w:r>
        <w:t>повышение, снижение или поддержание цен;</w:t>
      </w:r>
    </w:p>
    <w:p w:rsidR="00000000" w:rsidRDefault="00482810">
      <w:pPr>
        <w:ind w:firstLine="426"/>
        <w:jc w:val="both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482810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482810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</w:t>
      </w:r>
      <w:r>
        <w:t>ли создание неблагоприятных или дискриминационных условий деятельности по сравнению с конкурентами;</w:t>
      </w:r>
    </w:p>
    <w:p w:rsidR="00000000" w:rsidRDefault="00482810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</w:t>
      </w:r>
      <w:r>
        <w:t>й либо первоочередному приобретению товаров у определенных продавцов (поставщиков).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91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5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</w:t>
      </w:r>
      <w:r>
        <w:rPr>
          <w:rStyle w:val="s0"/>
        </w:rPr>
        <w:t>ятельности субъектов рынка, или между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</w:t>
      </w:r>
      <w:r>
        <w:rPr>
          <w:rStyle w:val="s0"/>
        </w:rPr>
        <w:t xml:space="preserve"> строя, охраны общественного порядка, прав и свобод человека,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1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</w:t>
      </w:r>
      <w:r>
        <w:rPr>
          <w:rStyle w:val="s0"/>
        </w:rPr>
        <w:t>ок не менее чем за тридцать календарных дней до окончания расследования.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1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5. В случае несогласия </w:t>
      </w:r>
      <w:r>
        <w:rPr>
          <w:rStyle w:val="s0"/>
        </w:rPr>
        <w:t>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</w:t>
      </w:r>
      <w:r>
        <w:rPr>
          <w:rStyle w:val="s0"/>
        </w:rPr>
        <w:t xml:space="preserve">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</w:t>
      </w:r>
      <w:r>
        <w:rPr>
          <w:rStyle w:val="s0"/>
        </w:rPr>
        <w:t xml:space="preserve">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1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</w:t>
      </w:r>
      <w:r>
        <w:rPr>
          <w:rStyle w:val="s0"/>
        </w:rPr>
        <w:t>ки Казахстан в области защиты конкуренции с приглашением на заседание лиц, участвующих в расследовании.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1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</w:t>
      </w:r>
    </w:p>
    <w:p w:rsidR="00000000" w:rsidRDefault="00482810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482810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</w:t>
      </w:r>
      <w:r>
        <w:rPr>
          <w:rStyle w:val="s0"/>
        </w:rPr>
        <w:t>рок не позднее пяти календарных дней повторно представляется на рассмотрение согласительной комиссии.</w:t>
      </w:r>
    </w:p>
    <w:p w:rsidR="00000000" w:rsidRDefault="00482810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482810">
      <w:pPr>
        <w:ind w:firstLine="400"/>
        <w:jc w:val="both"/>
      </w:pPr>
      <w:r>
        <w:rPr>
          <w:rStyle w:val="s0"/>
        </w:rPr>
        <w:t>Решени</w:t>
      </w:r>
      <w:r>
        <w:rPr>
          <w:rStyle w:val="s0"/>
        </w:rPr>
        <w:t>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</w:t>
      </w:r>
      <w:r>
        <w:rPr>
          <w:rStyle w:val="s0"/>
        </w:rPr>
        <w:t>я.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2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8. </w:t>
      </w:r>
      <w:hyperlink r:id="rId92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</w:t>
      </w:r>
      <w:r>
        <w:rPr>
          <w:rStyle w:val="s0"/>
        </w:rPr>
        <w:t>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63" w:name="SUB1950000"/>
      <w:bookmarkEnd w:id="263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В целях п</w:t>
      </w:r>
      <w:r>
        <w:t>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482810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922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3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482810">
      <w:pPr>
        <w:ind w:firstLine="426"/>
        <w:jc w:val="both"/>
      </w:pPr>
      <w:bookmarkStart w:id="264" w:name="SUB1950003"/>
      <w:bookmarkEnd w:id="264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24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65" w:name="SUB195010000"/>
      <w:bookmarkEnd w:id="265"/>
      <w:r>
        <w:rPr>
          <w:rStyle w:val="s3"/>
        </w:rPr>
        <w:t xml:space="preserve">Кодекс дополнен статьей 195-1 в соответствии с </w:t>
      </w:r>
      <w:hyperlink r:id="rId925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482810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</w:t>
      </w:r>
      <w:r>
        <w:rPr>
          <w:rStyle w:val="s0"/>
        </w:rPr>
        <w:t>спублики Казахстан в области защиты конкуренции.</w:t>
      </w:r>
    </w:p>
    <w:p w:rsidR="00000000" w:rsidRDefault="00482810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482810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</w:t>
      </w:r>
      <w:r>
        <w:rPr>
          <w:rStyle w:val="s0"/>
        </w:rPr>
        <w:t>та (субъектов) рынка на соответствующем товарном рынке;</w:t>
      </w:r>
    </w:p>
    <w:p w:rsidR="00000000" w:rsidRDefault="00482810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</w:t>
      </w:r>
      <w:r>
        <w:rPr>
          <w:rStyle w:val="s0"/>
        </w:rPr>
        <w:t>тан в области защиты конкуренции.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7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3. Субъект (субъекты) рынка вправе направить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</w:t>
      </w:r>
      <w:r>
        <w:t>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4828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2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9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установлен</w:t>
      </w:r>
      <w:r>
        <w:rPr>
          <w:rStyle w:val="s0"/>
        </w:rPr>
        <w:t xml:space="preserve">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</w:t>
      </w:r>
      <w:r>
        <w:rPr>
          <w:rStyle w:val="s0"/>
        </w:rPr>
        <w:t>или применительно к конкретной ситуации.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930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66" w:name="SUB1960000"/>
      <w:bookmarkEnd w:id="266"/>
      <w:r>
        <w:rPr>
          <w:rStyle w:val="s1"/>
        </w:rPr>
        <w:t>Статья 196. Анализ состояния конкуренции на товарных рынках</w:t>
      </w:r>
    </w:p>
    <w:p w:rsidR="00000000" w:rsidRDefault="00482810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93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32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1. Анализ состояния конкурен</w:t>
      </w:r>
      <w:r>
        <w:rPr>
          <w:rStyle w:val="s0"/>
        </w:rPr>
        <w:t>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предупреждение, ограничение и п</w:t>
      </w:r>
      <w:r>
        <w:rPr>
          <w:rStyle w:val="s0"/>
        </w:rPr>
        <w:t>ресечение монополистической деятельности, в том числе в случаях: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933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4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482810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</w:t>
      </w:r>
      <w:r>
        <w:rPr>
          <w:rStyle w:val="s0"/>
        </w:rPr>
        <w:t>асованных действий, злоупотребления доминирующим или монопольным положением;</w:t>
      </w:r>
    </w:p>
    <w:p w:rsidR="00000000" w:rsidRDefault="00482810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935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36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7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38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</w:t>
      </w:r>
      <w:r>
        <w:rPr>
          <w:rStyle w:val="s0"/>
        </w:rPr>
        <w:t>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отношении финансовых организаций, утверждаемой антимонопольным органом по с</w:t>
      </w:r>
      <w:r>
        <w:rPr>
          <w:rStyle w:val="s0"/>
        </w:rPr>
        <w:t>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482810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93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40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Анализ состояния конкуренции на товар</w:t>
      </w:r>
      <w:r>
        <w:rPr>
          <w:rStyle w:val="s0"/>
        </w:rPr>
        <w:t>ных рынках включает следующие этапы:</w:t>
      </w:r>
    </w:p>
    <w:p w:rsidR="00000000" w:rsidRDefault="00482810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482810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</w:t>
      </w:r>
      <w:r>
        <w:rPr>
          <w:rStyle w:val="s0"/>
        </w:rPr>
        <w:t>ом рынке;</w:t>
      </w:r>
    </w:p>
    <w:p w:rsidR="00000000" w:rsidRDefault="00482810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482810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</w:t>
      </w:r>
      <w:r>
        <w:rPr>
          <w:rStyle w:val="s0"/>
        </w:rPr>
        <w:t>и субъектов рынка, влияющих на развитие конкуренции, в том числе определение барьеров входа на товарный рынок;</w:t>
      </w:r>
    </w:p>
    <w:p w:rsidR="00000000" w:rsidRDefault="00482810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482810">
      <w:pPr>
        <w:ind w:firstLine="426"/>
        <w:jc w:val="both"/>
      </w:pPr>
      <w:r>
        <w:t>4. Границы товарного рынк</w:t>
      </w:r>
      <w:r>
        <w:t>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482810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</w:t>
      </w:r>
      <w:r>
        <w:t xml:space="preserve"> в процессе потребления (производства).</w:t>
      </w:r>
    </w:p>
    <w:p w:rsidR="00000000" w:rsidRDefault="00482810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482810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482810">
      <w:pPr>
        <w:ind w:firstLine="426"/>
        <w:jc w:val="both"/>
      </w:pPr>
      <w:r>
        <w:t>2) обоснованность и оправданность транспортных затрат</w:t>
      </w:r>
      <w:r>
        <w:t xml:space="preserve"> относительно стоимости товара;</w:t>
      </w:r>
    </w:p>
    <w:p w:rsidR="00000000" w:rsidRDefault="00482810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482810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482810">
      <w:pPr>
        <w:ind w:firstLine="426"/>
        <w:jc w:val="both"/>
      </w:pPr>
      <w:r>
        <w:t>5) наличие равных условий конкуренции на территор</w:t>
      </w:r>
      <w:r>
        <w:t>ии, в пределах которой осуществляются реализация, поставка товаров.</w:t>
      </w:r>
    </w:p>
    <w:p w:rsidR="00000000" w:rsidRDefault="00482810">
      <w:pPr>
        <w:ind w:firstLine="400"/>
        <w:jc w:val="both"/>
      </w:pPr>
      <w:bookmarkStart w:id="267" w:name="SUB1960600"/>
      <w:bookmarkEnd w:id="267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941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42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</w:t>
      </w:r>
      <w:r>
        <w:t xml:space="preserve"> объемов ввоза и вывоза товара или взаимозаменяемых товаров.</w:t>
      </w:r>
    </w:p>
    <w:p w:rsidR="00000000" w:rsidRDefault="00482810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482810">
      <w:pPr>
        <w:ind w:firstLine="426"/>
        <w:jc w:val="both"/>
      </w:pPr>
      <w:r>
        <w:t>8. Доля субъекта рынка на соответствую</w:t>
      </w:r>
      <w:r>
        <w:t>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482810">
      <w:pPr>
        <w:ind w:firstLine="426"/>
        <w:jc w:val="both"/>
      </w:pPr>
      <w:r>
        <w:t>9. Определение доли субъектов рынка возможно при на</w:t>
      </w:r>
      <w:r>
        <w:t>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482810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</w:t>
      </w:r>
      <w:r>
        <w:t>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</w:t>
      </w:r>
      <w:r>
        <w:t>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482810">
      <w:pPr>
        <w:jc w:val="both"/>
      </w:pPr>
      <w:r>
        <w:rPr>
          <w:rStyle w:val="s3"/>
        </w:rPr>
        <w:t>Статья дополнена пунктом 11 в соотве</w:t>
      </w:r>
      <w:r>
        <w:rPr>
          <w:rStyle w:val="s3"/>
        </w:rPr>
        <w:t xml:space="preserve">тствии с </w:t>
      </w:r>
      <w:hyperlink r:id="rId94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94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945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</w:t>
      </w:r>
      <w:r>
        <w:rPr>
          <w:rStyle w:val="s0"/>
        </w:rPr>
        <w:t>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</w:t>
      </w:r>
      <w:r>
        <w:rPr>
          <w:rStyle w:val="s0"/>
        </w:rPr>
        <w:t>стоящей статьи.</w:t>
      </w:r>
    </w:p>
    <w:p w:rsidR="00000000" w:rsidRDefault="00482810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</w:t>
      </w:r>
      <w:r>
        <w:rPr>
          <w:rStyle w:val="s0"/>
        </w:rPr>
        <w:t>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482810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</w:t>
      </w:r>
      <w:r>
        <w:rPr>
          <w:rStyle w:val="s0"/>
        </w:rPr>
        <w:t xml:space="preserve">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</w:t>
      </w:r>
      <w:r>
        <w:rPr>
          <w:rStyle w:val="s0"/>
        </w:rPr>
        <w:t>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</w:t>
      </w:r>
      <w:r>
        <w:rPr>
          <w:rStyle w:val="s0"/>
        </w:rPr>
        <w:t>захстан или постановлениями Правительства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946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12. Анализ состояния конкуренци</w:t>
      </w:r>
      <w:r>
        <w:rPr>
          <w:rStyle w:val="s0"/>
        </w:rPr>
        <w:t>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</w:t>
      </w:r>
      <w:r>
        <w:rPr>
          <w:rStyle w:val="s0"/>
        </w:rPr>
        <w:t>ктом 9 настоящей статьи.</w:t>
      </w:r>
    </w:p>
    <w:p w:rsidR="00000000" w:rsidRDefault="00482810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68" w:name="SUB1970000"/>
      <w:bookmarkEnd w:id="268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47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69" w:name="SUB1980000"/>
      <w:bookmarkEnd w:id="269"/>
      <w:r>
        <w:rPr>
          <w:rStyle w:val="s1"/>
        </w:rPr>
        <w:t xml:space="preserve">Статья 198. Предостережение о недопустимости нарушения законодательства Республики Казахстан в области </w:t>
      </w:r>
      <w:r>
        <w:rPr>
          <w:rStyle w:val="s1"/>
        </w:rPr>
        <w:t>защиты конкуренции</w:t>
      </w:r>
    </w:p>
    <w:p w:rsidR="00000000" w:rsidRDefault="00482810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</w:t>
      </w:r>
      <w:r>
        <w:t>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482810">
      <w:pPr>
        <w:ind w:firstLine="426"/>
        <w:jc w:val="both"/>
      </w:pPr>
      <w:r>
        <w:t>2. Основанием для направления предостережения является публичное заявление должностного ли</w:t>
      </w:r>
      <w:r>
        <w:t xml:space="preserve">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</w:t>
      </w:r>
      <w:r>
        <w:t>ласти защиты конкуренции и при этом отсутствуют основания для проведения расследования.</w:t>
      </w:r>
    </w:p>
    <w:p w:rsidR="00000000" w:rsidRDefault="00482810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</w:t>
      </w:r>
      <w:r>
        <w:t>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482810">
      <w:pPr>
        <w:ind w:firstLine="426"/>
        <w:jc w:val="both"/>
      </w:pPr>
      <w:r>
        <w:t>4. Предостережение должно содержать:</w:t>
      </w:r>
    </w:p>
    <w:p w:rsidR="00000000" w:rsidRDefault="00482810">
      <w:pPr>
        <w:ind w:firstLine="426"/>
        <w:jc w:val="both"/>
      </w:pPr>
      <w:r>
        <w:t>1) выводы о наличии оснований для направления пре</w:t>
      </w:r>
      <w:r>
        <w:t>достережения;</w:t>
      </w:r>
    </w:p>
    <w:p w:rsidR="00000000" w:rsidRDefault="00482810">
      <w:pPr>
        <w:ind w:firstLine="426"/>
        <w:jc w:val="both"/>
      </w:pPr>
      <w:r>
        <w:t xml:space="preserve">2) нормы </w:t>
      </w:r>
      <w:hyperlink r:id="rId94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70" w:name="SUB1990000"/>
      <w:bookmarkEnd w:id="270"/>
      <w:r>
        <w:rPr>
          <w:rStyle w:val="s3"/>
        </w:rPr>
        <w:t xml:space="preserve">Заголовок статьи 199 изложен в редакции </w:t>
      </w:r>
      <w:hyperlink r:id="rId94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199. Уведомление о наличии в действиях (бездействии) субъекта</w:t>
      </w:r>
      <w:r>
        <w:rPr>
          <w:rStyle w:val="s1"/>
        </w:rPr>
        <w:t xml:space="preserve">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951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5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95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При наличии признаков недобр</w:t>
      </w:r>
      <w:r>
        <w:rPr>
          <w:rStyle w:val="s0"/>
        </w:rPr>
        <w:t xml:space="preserve">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</w:t>
      </w:r>
      <w:r>
        <w:rPr>
          <w:rStyle w:val="s0"/>
        </w:rPr>
        <w:t xml:space="preserve">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исполнительных органо</w:t>
      </w:r>
      <w:r>
        <w:rPr>
          <w:rStyle w:val="s0"/>
        </w:rPr>
        <w:t xml:space="preserve">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регулирования </w:t>
      </w:r>
      <w:r>
        <w:rPr>
          <w:rStyle w:val="s0"/>
        </w:rPr>
        <w:t>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Уведомление направляется в срок не позднее десяти рабочих дне</w:t>
      </w:r>
      <w:r>
        <w:rPr>
          <w:rStyle w:val="s0"/>
        </w:rPr>
        <w:t>й со дня, когда антимонопольному органу стало известно о наличии указанных признаков.</w:t>
      </w:r>
    </w:p>
    <w:p w:rsidR="00000000" w:rsidRDefault="00482810">
      <w:pPr>
        <w:ind w:firstLine="397"/>
        <w:jc w:val="both"/>
      </w:pPr>
      <w:hyperlink r:id="rId95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956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482810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482810">
      <w:pPr>
        <w:jc w:val="both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95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8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</w:t>
      </w:r>
      <w:r>
        <w:rPr>
          <w:rStyle w:val="s0"/>
        </w:rPr>
        <w:t>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71" w:name="SUB2000000"/>
      <w:bookmarkEnd w:id="271"/>
      <w:r>
        <w:rPr>
          <w:rStyle w:val="s3"/>
        </w:rPr>
        <w:t xml:space="preserve">Заголовок статьи 200 изложен в редакции </w:t>
      </w:r>
      <w:hyperlink r:id="rId95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200. Экономическая концентрация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96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6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</w:t>
      </w:r>
      <w:r>
        <w:rPr>
          <w:rStyle w:val="s0"/>
        </w:rPr>
        <w:t xml:space="preserve">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96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426"/>
        <w:jc w:val="both"/>
      </w:pPr>
      <w:r>
        <w:t>2. Субъекты рынка, намеревающиеся совершить либо совершившие экономическую концентрацию, обращаю</w:t>
      </w:r>
      <w:r>
        <w:t xml:space="preserve">тся в антимонопольный орган с </w:t>
      </w:r>
      <w:hyperlink r:id="rId966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967" w:anchor="sub_id=2" w:history="1">
        <w:r>
          <w:rPr>
            <w:rStyle w:val="a5"/>
          </w:rPr>
          <w:t>уведо</w:t>
        </w:r>
        <w:r>
          <w:rPr>
            <w:rStyle w:val="a5"/>
          </w:rPr>
          <w:t>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482810">
      <w:pPr>
        <w:ind w:firstLine="426"/>
        <w:jc w:val="both"/>
      </w:pPr>
      <w:bookmarkStart w:id="272" w:name="SUB2000300"/>
      <w:bookmarkEnd w:id="272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</w:t>
      </w:r>
      <w:r>
        <w:t>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482810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</w:t>
      </w:r>
      <w:r>
        <w:t>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5 </w:t>
      </w:r>
      <w:r>
        <w:rPr>
          <w:rStyle w:val="s3"/>
        </w:rPr>
        <w:t xml:space="preserve">изложен в редакции </w:t>
      </w:r>
      <w:hyperlink r:id="rId96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96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</w:t>
      </w:r>
      <w:r>
        <w:rPr>
          <w:rStyle w:val="s0"/>
        </w:rPr>
        <w:t>о для граждан» с согласия антимонопольного органа.</w:t>
      </w:r>
    </w:p>
    <w:p w:rsidR="00000000" w:rsidRDefault="0048281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70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71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</w:t>
      </w:r>
      <w:r>
        <w:rPr>
          <w:rStyle w:val="s0"/>
        </w:rPr>
        <w:t>может быть признана судом недействительной по иску антимонопольного органа.</w:t>
      </w:r>
    </w:p>
    <w:p w:rsidR="00000000" w:rsidRDefault="00482810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</w:t>
      </w:r>
      <w:r>
        <w:t>онными и отменяются по иску антимонопольного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73" w:name="SUB2010000"/>
      <w:bookmarkEnd w:id="273"/>
      <w:r>
        <w:rPr>
          <w:rStyle w:val="s3"/>
        </w:rPr>
        <w:t xml:space="preserve">Заголовок статьи 201 изложен в редакции </w:t>
      </w:r>
      <w:hyperlink r:id="rId972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3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482810">
      <w:pPr>
        <w:ind w:firstLine="426"/>
        <w:jc w:val="both"/>
      </w:pPr>
      <w:r>
        <w:t>1. Экономической концентрацией признаются:</w:t>
      </w:r>
    </w:p>
    <w:p w:rsidR="00000000" w:rsidRDefault="00482810">
      <w:pPr>
        <w:ind w:firstLine="426"/>
        <w:jc w:val="both"/>
      </w:pPr>
      <w:bookmarkStart w:id="274" w:name="SUB2010101"/>
      <w:bookmarkEnd w:id="274"/>
      <w:r>
        <w:t>1) реорганизация субъекта рынка путем слияния или присоединения;</w:t>
      </w:r>
    </w:p>
    <w:p w:rsidR="00000000" w:rsidRDefault="00482810">
      <w:pPr>
        <w:ind w:firstLine="426"/>
        <w:jc w:val="both"/>
      </w:pPr>
      <w:bookmarkStart w:id="275" w:name="SUB2010102"/>
      <w:bookmarkEnd w:id="275"/>
      <w:r>
        <w:t>2) приобретение лицом (группой лиц) гол</w:t>
      </w:r>
      <w:r>
        <w:t>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</w:t>
      </w:r>
      <w:r>
        <w:t xml:space="preserve">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</w:t>
      </w:r>
      <w:r>
        <w:t>екта рынка.</w:t>
      </w:r>
    </w:p>
    <w:p w:rsidR="00000000" w:rsidRDefault="00482810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482810">
      <w:pPr>
        <w:ind w:firstLine="426"/>
        <w:jc w:val="both"/>
      </w:pPr>
      <w:bookmarkStart w:id="276" w:name="SUB2010103"/>
      <w:bookmarkEnd w:id="276"/>
      <w: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</w:t>
      </w:r>
      <w:r>
        <w:t>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</w:t>
      </w:r>
      <w:r>
        <w:t>ериальных активов субъекта рынка, отчуждающего или передающего имущество;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97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</w:t>
      </w:r>
      <w:r>
        <w:rPr>
          <w:rStyle w:val="s3"/>
        </w:rPr>
        <w:t xml:space="preserve">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или происходит внутри одной группы лиц, </w:t>
      </w:r>
      <w:r>
        <w:rPr>
          <w:rStyle w:val="s3"/>
        </w:rPr>
        <w:t xml:space="preserve">данная сделка не будет признаваться экономической концентрацией и не требует согласования с антимонопольным органом», </w:t>
      </w:r>
      <w:hyperlink r:id="rId9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</w:t>
      </w:r>
      <w:r>
        <w:rPr>
          <w:rStyle w:val="s3"/>
        </w:rPr>
        <w:t xml:space="preserve">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требуется»</w:t>
      </w:r>
    </w:p>
    <w:p w:rsidR="00000000" w:rsidRDefault="00482810">
      <w:pPr>
        <w:ind w:firstLine="426"/>
        <w:jc w:val="both"/>
      </w:pPr>
      <w:bookmarkStart w:id="277" w:name="SUB2010104"/>
      <w:bookmarkEnd w:id="277"/>
      <w:r>
        <w:t>4) приобретение субъектом рынка</w:t>
      </w:r>
      <w:r>
        <w:t xml:space="preserve">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</w:t>
      </w:r>
      <w:r>
        <w:t>о осуществлять функции его исполнительного органа;</w:t>
      </w:r>
    </w:p>
    <w:p w:rsidR="00000000" w:rsidRDefault="00482810">
      <w:pPr>
        <w:ind w:firstLine="426"/>
        <w:jc w:val="both"/>
      </w:pPr>
      <w:bookmarkStart w:id="278" w:name="SUB2010105"/>
      <w:bookmarkEnd w:id="278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</w:t>
      </w:r>
      <w:r>
        <w:t>я их предпринимательской деятельности.</w:t>
      </w:r>
    </w:p>
    <w:p w:rsidR="00000000" w:rsidRDefault="00482810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482810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</w:t>
      </w:r>
      <w:r>
        <w:t>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</w:t>
      </w:r>
      <w:r>
        <w:t xml:space="preserve">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</w:t>
      </w:r>
      <w:r>
        <w:t>эксплуатируют) такое имущество с целью извлечения дохода в собственных целях;</w:t>
      </w:r>
    </w:p>
    <w:p w:rsidR="00000000" w:rsidRDefault="00482810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482810">
      <w:pPr>
        <w:ind w:firstLine="426"/>
        <w:jc w:val="both"/>
      </w:pPr>
      <w:r>
        <w:t>3) осуществление сделок, указанных в пункте 1 настоящей статьи,</w:t>
      </w:r>
      <w:r>
        <w:t xml:space="preserve"> если такая сделка происходит внутри одной группы лиц.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976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7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</w:t>
      </w:r>
      <w:r>
        <w:rPr>
          <w:rStyle w:val="s0"/>
        </w:rPr>
        <w:t>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</w:t>
      </w:r>
      <w:r>
        <w:rPr>
          <w:rStyle w:val="s0"/>
        </w:rPr>
        <w:t xml:space="preserve">ются, или их совокупный объем реализации товаров за последний финансовый год превышает десятимиллионнократный размер </w:t>
      </w:r>
      <w:hyperlink r:id="rId97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</w:t>
      </w:r>
      <w:r>
        <w:rPr>
          <w:rStyle w:val="s0"/>
        </w:rPr>
        <w:t>уведомления).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97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</w:t>
      </w:r>
    </w:p>
    <w:p w:rsidR="00000000" w:rsidRDefault="00482810">
      <w:pPr>
        <w:ind w:firstLine="426"/>
        <w:jc w:val="both"/>
      </w:pPr>
      <w:r>
        <w:t>4. Согласие антимонопольного ор</w:t>
      </w:r>
      <w:r>
        <w:t xml:space="preserve">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</w:t>
      </w:r>
      <w:r>
        <w:t>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80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81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</w:t>
      </w:r>
      <w:r>
        <w:t xml:space="preserve">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482810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</w:t>
      </w:r>
      <w:r>
        <w:t>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482810">
      <w:pPr>
        <w:ind w:firstLine="426"/>
        <w:jc w:val="both"/>
      </w:pPr>
      <w:r>
        <w:t>6.</w:t>
      </w:r>
      <w:r>
        <w:t xml:space="preserve">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</w:t>
      </w:r>
      <w:r>
        <w:t xml:space="preserve"> сделок, указанных в настоящей статье.</w:t>
      </w:r>
    </w:p>
    <w:p w:rsidR="00000000" w:rsidRDefault="00482810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</w:t>
      </w:r>
      <w:r>
        <w:t xml:space="preserve"> вычетом суммы налога на добавленную стоимость и акциза.</w:t>
      </w:r>
    </w:p>
    <w:p w:rsidR="00000000" w:rsidRDefault="00482810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482810">
      <w:pPr>
        <w:ind w:firstLine="426"/>
        <w:jc w:val="both"/>
      </w:pPr>
      <w:bookmarkStart w:id="279" w:name="SUB2010800"/>
      <w:bookmarkEnd w:id="279"/>
      <w:r>
        <w:t>8. В случае осуществления сделок, предусмотренных подпункта</w:t>
      </w:r>
      <w:r>
        <w:t>ми 1), 2) и 3) пункта 1 настоящей статьи, требуется предварительное согласие антимонопольного органа.</w:t>
      </w:r>
    </w:p>
    <w:p w:rsidR="00000000" w:rsidRDefault="00482810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</w:t>
      </w:r>
      <w:r>
        <w:t>ерез сорок пять календарных дней после даты заключения сделки.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98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</w:t>
      </w:r>
      <w:r>
        <w:rPr>
          <w:rStyle w:val="s3"/>
        </w:rPr>
        <w:t>дарственной услуги «Рассмотрение ходатайств о согласии на экономическую концентрацию»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0" w:name="SUB2020000"/>
      <w:bookmarkEnd w:id="280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482810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</w:t>
        </w:r>
        <w:r>
          <w:rPr>
            <w:rStyle w:val="a4"/>
          </w:rPr>
          <w:t>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482810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</w:t>
      </w:r>
      <w:r>
        <w:t>оответствующие права.</w:t>
      </w:r>
    </w:p>
    <w:p w:rsidR="00000000" w:rsidRDefault="00482810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</w:t>
      </w:r>
      <w:r>
        <w:t>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1" w:name="SUB2030000"/>
      <w:bookmarkEnd w:id="281"/>
      <w:r>
        <w:rPr>
          <w:rStyle w:val="s1"/>
        </w:rPr>
        <w:t>Статья 203. Порядок подачи ходатайства</w:t>
      </w:r>
    </w:p>
    <w:p w:rsidR="00000000" w:rsidRDefault="00482810">
      <w:pPr>
        <w:ind w:firstLine="426"/>
        <w:jc w:val="both"/>
      </w:pPr>
      <w:r>
        <w:t xml:space="preserve">1. Ходатайство составляется в письменном виде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2. Сведения, указанные в ходатайстве, и до</w:t>
      </w:r>
      <w:r>
        <w:t>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</w:t>
      </w:r>
      <w:r>
        <w:t>ить достоверность и полноту представленных в ходатайстве и приложениях к нему сведений и документов.</w:t>
      </w:r>
    </w:p>
    <w:p w:rsidR="00000000" w:rsidRDefault="00482810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482810">
      <w:pPr>
        <w:ind w:firstLine="426"/>
        <w:jc w:val="both"/>
      </w:pPr>
      <w:r>
        <w:t>Ходатайство и приложен</w:t>
      </w:r>
      <w:r>
        <w:t>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482810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482810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</w:t>
      </w:r>
      <w:r>
        <w:t>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482810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</w:t>
      </w:r>
      <w:r>
        <w:t>йна».</w:t>
      </w:r>
    </w:p>
    <w:p w:rsidR="00000000" w:rsidRDefault="00482810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482810">
      <w:pPr>
        <w:ind w:firstLine="426"/>
        <w:jc w:val="both"/>
      </w:pPr>
      <w:r>
        <w:t>В случае отсутствия сведений и документов, составленных за текущий</w:t>
      </w:r>
      <w:r>
        <w:t xml:space="preserve">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482810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</w:t>
      </w:r>
      <w:r>
        <w:t>ения и документы представляются за время с начала осуществления деятельности субъекта рынка.</w:t>
      </w:r>
    </w:p>
    <w:p w:rsidR="00000000" w:rsidRDefault="00482810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</w:t>
      </w:r>
      <w:r>
        <w:t>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482810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</w:t>
      </w:r>
      <w:r>
        <w:t>атайства, сведения и документы представляются за время с начала осуществления деятельности субъекта рынка.</w:t>
      </w:r>
    </w:p>
    <w:p w:rsidR="00000000" w:rsidRDefault="00482810">
      <w:pPr>
        <w:ind w:firstLine="426"/>
        <w:jc w:val="both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</w:t>
      </w:r>
      <w:r>
        <w:t>а может существенно затронуть их права, охраняемые настоящим Кодексом.</w:t>
      </w:r>
    </w:p>
    <w:p w:rsidR="00000000" w:rsidRDefault="00482810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</w:t>
      </w:r>
      <w:r>
        <w:t>атайство.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2" w:name="SUB2040000"/>
      <w:bookmarkEnd w:id="282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482810">
      <w:pPr>
        <w:ind w:firstLine="426"/>
        <w:jc w:val="both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482810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482810">
      <w:pPr>
        <w:ind w:firstLine="426"/>
        <w:jc w:val="both"/>
      </w:pPr>
      <w:r>
        <w:t>2) обоснование цели реорганизации субъекта рынка, включая планируемые изменен</w:t>
      </w:r>
      <w:r>
        <w:t>ия в видах деятельности или географии их деловых операций;</w:t>
      </w:r>
    </w:p>
    <w:p w:rsidR="00000000" w:rsidRDefault="00482810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482810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482810">
      <w:pPr>
        <w:ind w:firstLine="426"/>
        <w:jc w:val="both"/>
      </w:pPr>
      <w:r>
        <w:t>5) по каждому</w:t>
      </w:r>
      <w:r>
        <w:t xml:space="preserve">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482810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</w:t>
      </w:r>
      <w:r>
        <w:t>тельства и юридический адрес;</w:t>
      </w:r>
    </w:p>
    <w:p w:rsidR="00000000" w:rsidRDefault="00482810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2810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2810">
      <w:pPr>
        <w:ind w:firstLine="426"/>
        <w:jc w:val="both"/>
      </w:pPr>
      <w:r>
        <w:t>виды акций;</w:t>
      </w:r>
    </w:p>
    <w:p w:rsidR="00000000" w:rsidRDefault="00482810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</w:t>
      </w:r>
      <w:r>
        <w:t>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482810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482810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</w:t>
      </w:r>
      <w:r>
        <w:t>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482810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482810">
      <w:pPr>
        <w:ind w:firstLine="426"/>
        <w:jc w:val="both"/>
      </w:pPr>
      <w:r>
        <w:t>2. Перечень докуме</w:t>
      </w:r>
      <w:r>
        <w:t xml:space="preserve">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482810">
      <w:pPr>
        <w:ind w:firstLine="426"/>
        <w:jc w:val="both"/>
      </w:pPr>
      <w:r>
        <w:t>1) договор или проект договора</w:t>
      </w:r>
      <w:r>
        <w:t xml:space="preserve"> либо иной документ, подтверждающий совершение сделки;</w:t>
      </w:r>
    </w:p>
    <w:p w:rsidR="00000000" w:rsidRDefault="00482810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482810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</w:t>
      </w:r>
      <w:r>
        <w:t>, а также место жительства и юридический адрес;</w:t>
      </w:r>
    </w:p>
    <w:p w:rsidR="00000000" w:rsidRDefault="00482810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2810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2810">
      <w:pPr>
        <w:ind w:firstLine="426"/>
        <w:jc w:val="both"/>
      </w:pPr>
      <w:r>
        <w:t>виды акций;</w:t>
      </w:r>
    </w:p>
    <w:p w:rsidR="00000000" w:rsidRDefault="00482810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</w:t>
      </w:r>
      <w:r>
        <w:t xml:space="preserve">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3) список членов</w:t>
      </w:r>
      <w:r>
        <w:t xml:space="preserve">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482810">
      <w:pPr>
        <w:ind w:firstLine="426"/>
        <w:jc w:val="both"/>
      </w:pPr>
      <w:r>
        <w:t>4) объем производства и реализации, экспорта и им</w:t>
      </w:r>
      <w:r>
        <w:t xml:space="preserve">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 xml:space="preserve">5) объем производства и реализации, экспорта и импорта в </w:t>
      </w:r>
      <w:r>
        <w:t xml:space="preserve">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</w:t>
      </w:r>
      <w:r>
        <w:t>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процентах от общего числа акций (долей участи</w:t>
      </w:r>
      <w:r>
        <w:t>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482810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482810">
      <w:pPr>
        <w:ind w:firstLine="426"/>
        <w:jc w:val="both"/>
      </w:pPr>
      <w:r>
        <w:t xml:space="preserve">3. Перечень документов, </w:t>
      </w:r>
      <w:r>
        <w:t xml:space="preserve">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482810">
      <w:pPr>
        <w:ind w:firstLine="426"/>
        <w:jc w:val="both"/>
      </w:pPr>
      <w:r>
        <w:t>1) договор или проект договора;</w:t>
      </w:r>
    </w:p>
    <w:p w:rsidR="00000000" w:rsidRDefault="00482810">
      <w:pPr>
        <w:ind w:firstLine="426"/>
        <w:jc w:val="both"/>
      </w:pPr>
      <w:r>
        <w:t>2) по приобрета</w:t>
      </w:r>
      <w:r>
        <w:t>телю и каждому субъекту рынка, входящему с приобретателем в одну группу лиц, указываются:</w:t>
      </w:r>
    </w:p>
    <w:p w:rsidR="00000000" w:rsidRDefault="00482810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482810">
      <w:pPr>
        <w:ind w:firstLine="426"/>
        <w:jc w:val="both"/>
      </w:pPr>
      <w:r>
        <w:t>наименование, юридический</w:t>
      </w:r>
      <w:r>
        <w:t xml:space="preserve"> и фактический адреса;</w:t>
      </w:r>
    </w:p>
    <w:p w:rsidR="00000000" w:rsidRDefault="00482810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482810">
      <w:pPr>
        <w:ind w:firstLine="426"/>
        <w:jc w:val="both"/>
      </w:pPr>
      <w:r>
        <w:t>виды акций;</w:t>
      </w:r>
    </w:p>
    <w:p w:rsidR="00000000" w:rsidRDefault="00482810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</w:t>
      </w:r>
      <w:r>
        <w:t>иобретаемого имущества;</w:t>
      </w:r>
    </w:p>
    <w:p w:rsidR="00000000" w:rsidRDefault="00482810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482810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482810">
      <w:pPr>
        <w:ind w:firstLine="426"/>
        <w:jc w:val="both"/>
      </w:pPr>
      <w:r>
        <w:t>5) прогноз пр</w:t>
      </w:r>
      <w:r>
        <w:t>оизводства и реализации товаров с использованием получаемого имущества с указанием видов товаров;</w:t>
      </w:r>
    </w:p>
    <w:p w:rsidR="00000000" w:rsidRDefault="00482810">
      <w:pPr>
        <w:ind w:firstLine="426"/>
        <w:jc w:val="both"/>
      </w:pPr>
      <w:r>
        <w:t>6)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482810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482810">
      <w:pPr>
        <w:ind w:firstLine="426"/>
        <w:jc w:val="both"/>
      </w:pPr>
      <w:r>
        <w:t xml:space="preserve">1) нотариально засвидетельствованную выписку из торгового реестра страны происхождения или иного эквивалентного документа, </w:t>
      </w:r>
      <w:r>
        <w:t>подтверждающего его юридический статус, в соответствии с законодательством страны его места нахождения;</w:t>
      </w:r>
    </w:p>
    <w:p w:rsidR="00000000" w:rsidRDefault="00482810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представительстве, если иностранное юридическое лицо им</w:t>
      </w:r>
      <w:r>
        <w:t>еет зарегистрированные в Республике Казахстан филиал или представительство;</w:t>
      </w:r>
    </w:p>
    <w:p w:rsidR="00000000" w:rsidRDefault="00482810">
      <w:pPr>
        <w:ind w:firstLine="426"/>
        <w:jc w:val="both"/>
      </w:pPr>
      <w:r>
        <w:t xml:space="preserve"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</w:t>
      </w:r>
      <w:r>
        <w:t>рынка с иностранным участием - приобретатель имеет в Республике Казахстан филиал или представительство.</w:t>
      </w:r>
    </w:p>
    <w:p w:rsidR="00000000" w:rsidRDefault="00482810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</w:t>
      </w:r>
      <w:r>
        <w:t xml:space="preserve">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482810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983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84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3" w:name="SUB2050000"/>
      <w:bookmarkEnd w:id="283"/>
      <w:r>
        <w:rPr>
          <w:rStyle w:val="s1"/>
        </w:rPr>
        <w:t>Статья 205. Сроки рассмотрения ходатайства о даче согласия на экономическ</w:t>
      </w:r>
      <w:r>
        <w:rPr>
          <w:rStyle w:val="s1"/>
        </w:rPr>
        <w:t>ую концентрацию</w:t>
      </w:r>
    </w:p>
    <w:p w:rsidR="00000000" w:rsidRDefault="00482810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</w:t>
      </w:r>
      <w:r>
        <w:t>а к рассмотрению.</w:t>
      </w:r>
    </w:p>
    <w:p w:rsidR="00000000" w:rsidRDefault="00482810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482810">
      <w:pPr>
        <w:ind w:firstLine="426"/>
        <w:jc w:val="both"/>
      </w:pPr>
      <w:r>
        <w:t>3. Срок рассмотрения ходатайства приостанавливается в случае невоз</w:t>
      </w:r>
      <w:r>
        <w:t>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</w:t>
      </w:r>
      <w:r>
        <w:t>де уведомить лицо, подавшее ходатайство.</w:t>
      </w:r>
    </w:p>
    <w:p w:rsidR="00000000" w:rsidRDefault="00482810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</w:t>
      </w:r>
      <w:r>
        <w:t>ументы, необходимые для принятия решения.</w:t>
      </w:r>
    </w:p>
    <w:p w:rsidR="00000000" w:rsidRDefault="00482810">
      <w:pPr>
        <w:jc w:val="both"/>
      </w:pPr>
      <w:r>
        <w:rPr>
          <w:rStyle w:val="s3"/>
        </w:rPr>
        <w:t xml:space="preserve">Пункт 5 изложен в редакции </w:t>
      </w:r>
      <w:hyperlink r:id="rId985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86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</w:t>
      </w:r>
      <w:r>
        <w:rPr>
          <w:rStyle w:val="s0"/>
        </w:rPr>
        <w:t>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482810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</w:t>
      </w:r>
      <w:r>
        <w:rPr>
          <w:rStyle w:val="s0"/>
        </w:rPr>
        <w:t>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482810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</w:t>
      </w:r>
      <w:r>
        <w:t>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</w:t>
      </w:r>
      <w:r>
        <w:t>рения ходатайства о даче согласия на экономическую концентрацию течение срока рассмотрения продолжается.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4" w:name="SUB2060000"/>
      <w:bookmarkEnd w:id="284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482810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Письменное уведомлени</w:t>
      </w:r>
      <w:r>
        <w:t>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482810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482810">
      <w:pPr>
        <w:ind w:firstLine="426"/>
        <w:jc w:val="both"/>
      </w:pPr>
      <w:r>
        <w:t>1) физическим лицом, которое входит в состав исполнительных органов, сове</w:t>
      </w:r>
      <w:r>
        <w:t>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482810">
      <w:pPr>
        <w:ind w:firstLine="426"/>
        <w:jc w:val="both"/>
      </w:pPr>
      <w:r>
        <w:t xml:space="preserve">2) субъектом рынка, приобретающим права (в том числе </w:t>
      </w:r>
      <w:r>
        <w:t>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</w:t>
      </w:r>
      <w:r>
        <w:t>ции его исполнительного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5" w:name="SUB2070000"/>
      <w:bookmarkEnd w:id="285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482810">
      <w:pPr>
        <w:ind w:firstLine="426"/>
        <w:jc w:val="both"/>
      </w:pPr>
      <w:r>
        <w:t xml:space="preserve"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</w:t>
        </w:r>
        <w:r>
          <w:rPr>
            <w:rStyle w:val="a4"/>
          </w:rPr>
          <w:t xml:space="preserve"> 201</w:t>
        </w:r>
      </w:hyperlink>
      <w:r>
        <w:t xml:space="preserve"> настоящего Кодекса:</w:t>
      </w:r>
    </w:p>
    <w:p w:rsidR="00000000" w:rsidRDefault="00482810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482810">
      <w:pPr>
        <w:ind w:firstLine="426"/>
        <w:jc w:val="both"/>
      </w:pPr>
      <w:r>
        <w:t>2) по приобретателю и каждому субъекту рынка, входящему с приобрет</w:t>
      </w:r>
      <w:r>
        <w:t>ателем в одну группу лиц, указываются:</w:t>
      </w:r>
    </w:p>
    <w:p w:rsidR="00000000" w:rsidRDefault="00482810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482810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482810">
      <w:pPr>
        <w:ind w:firstLine="426"/>
        <w:jc w:val="both"/>
      </w:pPr>
      <w:r>
        <w:t xml:space="preserve">размер уставного капитала и </w:t>
      </w:r>
      <w:r>
        <w:t>доля участия;</w:t>
      </w:r>
    </w:p>
    <w:p w:rsidR="00000000" w:rsidRDefault="00482810">
      <w:pPr>
        <w:ind w:firstLine="426"/>
        <w:jc w:val="both"/>
      </w:pPr>
      <w:r>
        <w:t>виды акций;</w:t>
      </w:r>
    </w:p>
    <w:p w:rsidR="00000000" w:rsidRDefault="00482810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</w:t>
      </w:r>
      <w:r>
        <w:t xml:space="preserve">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</w:t>
      </w:r>
      <w:r>
        <w:t>та директоров (наблюдательного совета) других субъектов рынка;</w:t>
      </w:r>
    </w:p>
    <w:p w:rsidR="00000000" w:rsidRDefault="00482810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</w:t>
      </w:r>
      <w:r>
        <w:t xml:space="preserve">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</w:t>
      </w:r>
      <w:r>
        <w:t xml:space="preserve">и которых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</w:t>
      </w:r>
      <w:r>
        <w:t>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482810">
      <w:pPr>
        <w:ind w:firstLine="426"/>
        <w:jc w:val="both"/>
      </w:pPr>
      <w:r>
        <w:t>7) прогноз производст</w:t>
      </w:r>
      <w:r>
        <w:t>ва и реализации тех же или взаимозаменяемых товаров в результате совершения данной сделки.</w:t>
      </w:r>
    </w:p>
    <w:p w:rsidR="00000000" w:rsidRDefault="00482810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</w:t>
      </w:r>
      <w:r>
        <w:t xml:space="preserve">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482810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</w:t>
      </w:r>
      <w:r>
        <w:t xml:space="preserve"> органах управления двух и более субъектов рынка:</w:t>
      </w:r>
    </w:p>
    <w:p w:rsidR="00000000" w:rsidRDefault="00482810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</w:t>
      </w:r>
      <w:r>
        <w:t xml:space="preserve"> полномочий;</w:t>
      </w:r>
    </w:p>
    <w:p w:rsidR="00000000" w:rsidRDefault="00482810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482810">
      <w:pPr>
        <w:ind w:firstLine="426"/>
        <w:jc w:val="both"/>
      </w:pPr>
      <w:r>
        <w:t>2) наименование юридического лица (группы лиц) и органа управления</w:t>
      </w:r>
      <w:r>
        <w:t>, в которые назначается или избирается лицо, направляющее (подающее) уведомление (ходатайство);</w:t>
      </w:r>
    </w:p>
    <w:p w:rsidR="00000000" w:rsidRDefault="00482810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</w:t>
      </w:r>
      <w:r>
        <w:t>ождение лица, направляющего (подающего) уведомление (ходатайство);</w:t>
      </w:r>
    </w:p>
    <w:p w:rsidR="00000000" w:rsidRDefault="00482810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</w:t>
      </w:r>
      <w:r>
        <w:t>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482810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</w:t>
      </w:r>
      <w:r>
        <w:t>дпринимательской деятельности, указываются:</w:t>
      </w:r>
    </w:p>
    <w:p w:rsidR="00000000" w:rsidRDefault="00482810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482810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482810">
      <w:pPr>
        <w:ind w:firstLine="426"/>
        <w:jc w:val="both"/>
      </w:pPr>
      <w:r>
        <w:t>6) по субъекту рынка, в котором планируется участие лица, направля</w:t>
      </w:r>
      <w:r>
        <w:t>ющего (подающего) уведомление (ходатайство), а также группе лиц, в которую входит данное лицо, указываются:</w:t>
      </w:r>
    </w:p>
    <w:p w:rsidR="00000000" w:rsidRDefault="00482810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482810">
      <w:pPr>
        <w:ind w:firstLine="426"/>
        <w:jc w:val="both"/>
      </w:pPr>
      <w:r>
        <w:t>объем производства, реализации, экспорта и импорта тех же или взаимозаменяемых товаро</w:t>
      </w:r>
      <w:r>
        <w:t>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6" w:name="SUB2080000"/>
      <w:bookmarkEnd w:id="286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482810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482810">
      <w:pPr>
        <w:ind w:firstLine="426"/>
        <w:jc w:val="both"/>
      </w:pPr>
      <w:r>
        <w:t>1) о согласии на экономическую ко</w:t>
      </w:r>
      <w:r>
        <w:t>нцентрацию;</w:t>
      </w:r>
    </w:p>
    <w:p w:rsidR="00000000" w:rsidRDefault="00482810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7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</w:t>
      </w:r>
      <w:r>
        <w:rPr>
          <w:rStyle w:val="s3"/>
        </w:rPr>
        <w:t>в действие с 1 января 2020 г.) (</w:t>
      </w:r>
      <w:hyperlink r:id="rId98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</w:t>
      </w:r>
      <w:r>
        <w:t xml:space="preserve">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 xml:space="preserve">уполномоченному органу по регулированию, контролю и надзору финансового рынка и </w:t>
      </w:r>
      <w:r>
        <w:rPr>
          <w:rStyle w:val="s0"/>
        </w:rPr>
        <w:t>финансовых организаций</w:t>
      </w:r>
      <w:r>
        <w:t>.</w:t>
      </w:r>
    </w:p>
    <w:p w:rsidR="00000000" w:rsidRDefault="00482810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</w:t>
      </w:r>
      <w:r>
        <w:t xml:space="preserve"> экономической концентрации на конкуренцию.</w:t>
      </w:r>
    </w:p>
    <w:p w:rsidR="00000000" w:rsidRDefault="00482810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482810">
      <w:pPr>
        <w:ind w:firstLine="426"/>
        <w:jc w:val="both"/>
      </w:pPr>
      <w:r>
        <w:t>4. Экономическая концентрация должна быть осуществлена в течение года со дня принятия</w:t>
      </w:r>
      <w:r>
        <w:t xml:space="preserve">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</w:t>
      </w:r>
      <w:r>
        <w:t>номическую концентрацию.</w:t>
      </w:r>
    </w:p>
    <w:p w:rsidR="00000000" w:rsidRDefault="00482810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482810">
      <w:pPr>
        <w:ind w:firstLine="426"/>
        <w:jc w:val="both"/>
      </w:pPr>
      <w:r>
        <w:t xml:space="preserve">1) если в течение трех лет после принятия решения </w:t>
      </w:r>
      <w:r>
        <w:t>стали известны обстоятельства, на основании которых в принятии данного решения должно было быть отказано;</w:t>
      </w:r>
    </w:p>
    <w:p w:rsidR="00000000" w:rsidRDefault="00482810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</w:t>
      </w:r>
      <w:r>
        <w:t>рации, что привело к принятию незаконного решения;</w:t>
      </w:r>
    </w:p>
    <w:p w:rsidR="00000000" w:rsidRDefault="00482810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482810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482810">
      <w:pPr>
        <w:ind w:firstLine="426"/>
        <w:jc w:val="both"/>
      </w:pPr>
      <w:r>
        <w:t>1) о</w:t>
      </w:r>
      <w:r>
        <w:t>ставляет решение без изменений;</w:t>
      </w:r>
    </w:p>
    <w:p w:rsidR="00000000" w:rsidRDefault="00482810">
      <w:pPr>
        <w:ind w:firstLine="426"/>
        <w:jc w:val="both"/>
      </w:pPr>
      <w:r>
        <w:t>2) изменяет решение;</w:t>
      </w:r>
    </w:p>
    <w:p w:rsidR="00000000" w:rsidRDefault="00482810">
      <w:pPr>
        <w:ind w:firstLine="426"/>
        <w:jc w:val="both"/>
      </w:pPr>
      <w:r>
        <w:t>3) отменяет решение;</w:t>
      </w:r>
    </w:p>
    <w:p w:rsidR="00000000" w:rsidRDefault="00482810">
      <w:pPr>
        <w:ind w:firstLine="426"/>
        <w:jc w:val="both"/>
      </w:pPr>
      <w:r>
        <w:t>4) принимает новое решение.</w:t>
      </w:r>
    </w:p>
    <w:p w:rsidR="00000000" w:rsidRDefault="00482810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</w:t>
      </w:r>
      <w:r>
        <w:t>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482810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</w:t>
      </w:r>
      <w:r>
        <w:t>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482810">
      <w:pPr>
        <w:ind w:firstLine="426"/>
        <w:jc w:val="both"/>
      </w:pPr>
      <w:r>
        <w:t xml:space="preserve">9. Решение антимонопольного органа по пересмотру ранее принятого решения на экономическую концентрацию оформляется актом антимонопольного </w:t>
      </w:r>
      <w:r>
        <w:t>органа и в течение трех рабочих дней с момента принятия такого решения направляется заинтересованному лицу.</w:t>
      </w:r>
    </w:p>
    <w:p w:rsidR="00000000" w:rsidRDefault="00482810">
      <w:pPr>
        <w:ind w:firstLine="426"/>
        <w:jc w:val="both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7" w:name="SUB2090000"/>
      <w:bookmarkEnd w:id="287"/>
      <w:r>
        <w:rPr>
          <w:rStyle w:val="s1"/>
        </w:rPr>
        <w:t>Статья 209. Принятие антимонопольным органом решения по у</w:t>
      </w:r>
      <w:r>
        <w:rPr>
          <w:rStyle w:val="s1"/>
        </w:rPr>
        <w:t>ведомлению о совершенной экономической концентрации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98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0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</w:t>
      </w:r>
      <w:r>
        <w:rPr>
          <w:rStyle w:val="s0"/>
        </w:rPr>
        <w:t>имости отмены сделки лицу, направившему уведомление, экономическая концентрация считается осуществленной.</w:t>
      </w:r>
    </w:p>
    <w:p w:rsidR="00000000" w:rsidRDefault="00482810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</w:t>
      </w:r>
      <w:r>
        <w:t>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482810">
      <w:pPr>
        <w:ind w:firstLine="426"/>
        <w:jc w:val="both"/>
      </w:pPr>
      <w:r>
        <w:t>3. В случае неисполнения предписания о необходимости отмены сделки анти</w:t>
      </w:r>
      <w:r>
        <w:t>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88" w:name="SUB2100000"/>
      <w:bookmarkEnd w:id="288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482810">
      <w:pPr>
        <w:ind w:firstLine="426"/>
        <w:jc w:val="both"/>
      </w:pPr>
      <w:r>
        <w:t>1. Рассмотрение ходатайства о</w:t>
      </w:r>
      <w:r>
        <w:t xml:space="preserve"> согласии на экономическую концентрацию подлежит прекращению в случаях:</w:t>
      </w:r>
    </w:p>
    <w:p w:rsidR="00000000" w:rsidRDefault="00482810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482810">
      <w:pPr>
        <w:ind w:firstLine="426"/>
        <w:jc w:val="both"/>
      </w:pPr>
      <w:r>
        <w:t xml:space="preserve">2) непредоставления заявителем информации в определенный антимонопольным органом срок, если отсутствие такой информации </w:t>
      </w:r>
      <w:r>
        <w:t>препятствует рассмотрению ходатайства;</w:t>
      </w:r>
    </w:p>
    <w:p w:rsidR="00000000" w:rsidRDefault="00482810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482810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 актом антимонопольного орг</w:t>
      </w:r>
      <w:r>
        <w:t>ана и в течение трех рабочих дней с момента принятия такого решения направляется лицу, подавшему ходатайство.</w:t>
      </w:r>
    </w:p>
    <w:p w:rsidR="00000000" w:rsidRDefault="00482810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</w:t>
      </w:r>
      <w:r>
        <w:t>онцентрацию.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397"/>
        <w:jc w:val="both"/>
      </w:pPr>
      <w:bookmarkStart w:id="289" w:name="SUB2110000"/>
      <w:bookmarkEnd w:id="289"/>
      <w:r>
        <w:rPr>
          <w:rStyle w:val="s0"/>
        </w:rPr>
        <w:t xml:space="preserve">Статья 211. Исключена в соответствии с </w:t>
      </w:r>
      <w:hyperlink r:id="rId991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992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firstLine="400"/>
        <w:jc w:val="both"/>
      </w:pPr>
      <w:bookmarkStart w:id="290" w:name="SUB2120000"/>
      <w:bookmarkEnd w:id="290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993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94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jc w:val="center"/>
      </w:pPr>
      <w:bookmarkStart w:id="291" w:name="SUB2160000"/>
      <w:bookmarkEnd w:id="291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1. Антимоноп</w:t>
      </w:r>
      <w:r>
        <w:t>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482810">
      <w:pPr>
        <w:ind w:firstLine="426"/>
        <w:jc w:val="both"/>
      </w:pPr>
      <w:r>
        <w:t>Под расследованием понимаются мероприятия антимонопольного органа, направленн</w:t>
      </w:r>
      <w:r>
        <w:t>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482810">
      <w:pPr>
        <w:ind w:firstLine="426"/>
        <w:jc w:val="both"/>
      </w:pPr>
      <w:bookmarkStart w:id="292" w:name="SUB2160200"/>
      <w:bookmarkEnd w:id="292"/>
      <w:r>
        <w:t>2. Основанием для начала расследования является поступле</w:t>
      </w:r>
      <w:r>
        <w:t>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482810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</w:t>
      </w:r>
      <w:r>
        <w:t>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</w:t>
      </w:r>
      <w:r>
        <w:t>ахстан в области защиты конкуренции;</w:t>
      </w:r>
    </w:p>
    <w:p w:rsidR="00000000" w:rsidRDefault="00482810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3 в соответствии </w:t>
      </w:r>
      <w:r>
        <w:rPr>
          <w:rStyle w:val="s3"/>
        </w:rPr>
        <w:t xml:space="preserve">с </w:t>
      </w:r>
      <w:hyperlink r:id="rId995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426"/>
        <w:jc w:val="both"/>
      </w:pPr>
      <w:r>
        <w:t xml:space="preserve">5) неисполнение субъектом рынка, государственным органом, местным исполнительным органом, организацией, наделенной государством функциями </w:t>
      </w:r>
      <w:r>
        <w:t>регулирования деятельности субъектов рынка,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</w:t>
      </w:r>
      <w:r>
        <w:t>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482810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482810">
      <w:pPr>
        <w:ind w:firstLine="426"/>
        <w:jc w:val="both"/>
      </w:pPr>
      <w:r>
        <w:t xml:space="preserve">4. Копия приказа о проведении расследования не позднее </w:t>
      </w:r>
      <w:r>
        <w:t>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482810">
      <w:pPr>
        <w:ind w:firstLine="426"/>
        <w:jc w:val="both"/>
      </w:pPr>
      <w:r>
        <w:t xml:space="preserve">Копия приказа о проведении расследования вручается объектам расследования, в </w:t>
      </w:r>
      <w:r>
        <w:t>действиях которых усматриваются признаки картеля в момент проведения расследования.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93" w:name="SUB2170000"/>
      <w:bookmarkEnd w:id="293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1. Лицами, участвующими в расследовании нарушен</w:t>
      </w:r>
      <w:r>
        <w:t>ий законодательства Республики Казахстан в области защиты конкуренции, являются:</w:t>
      </w:r>
    </w:p>
    <w:p w:rsidR="00000000" w:rsidRDefault="00482810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2)</w:t>
      </w:r>
      <w:r>
        <w:t xml:space="preserve">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482810">
      <w:pPr>
        <w:ind w:firstLine="426"/>
        <w:jc w:val="both"/>
      </w:pPr>
      <w:r>
        <w:t>3) заинтересованные лица - физические ил</w:t>
      </w:r>
      <w:r>
        <w:t>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4) должностное лицо антимонопольного органа - сотрудник антимонопольного органа, уп</w:t>
      </w:r>
      <w:r>
        <w:t>олномоченный на проведение расследования;</w:t>
      </w:r>
    </w:p>
    <w:p w:rsidR="00000000" w:rsidRDefault="00482810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482810">
      <w:pPr>
        <w:ind w:firstLine="426"/>
        <w:jc w:val="both"/>
      </w:pPr>
      <w:r>
        <w:t>6) эксперт - не заинтересованное в деле физическое лицо, обладающее специальными нау</w:t>
      </w:r>
      <w:r>
        <w:t>чными или практическими знаниями.</w:t>
      </w:r>
    </w:p>
    <w:p w:rsidR="00000000" w:rsidRDefault="00482810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482810">
      <w:pPr>
        <w:ind w:firstLine="426"/>
        <w:jc w:val="both"/>
      </w:pPr>
      <w:r>
        <w:t>3. Если в ходе расследования будет установлено, что признаки нарушения законода</w:t>
      </w:r>
      <w:r>
        <w:t xml:space="preserve">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94" w:name="SUB2180000"/>
      <w:bookmarkEnd w:id="294"/>
      <w:r>
        <w:rPr>
          <w:rStyle w:val="s1"/>
        </w:rPr>
        <w:t>Статья 218. Проведение расследования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99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7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</w:t>
      </w:r>
      <w:r>
        <w:rPr>
          <w:rStyle w:val="s0"/>
        </w:rPr>
        <w:t xml:space="preserve">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</w:t>
        </w:r>
        <w:r>
          <w:rPr>
            <w:rStyle w:val="a5"/>
          </w:rPr>
          <w:t>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99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9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482810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</w:t>
      </w:r>
      <w:r>
        <w:rPr>
          <w:rStyle w:val="s0"/>
        </w:rPr>
        <w:t>ка применяются за период его фактического доминирования.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00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1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100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482810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</w:t>
      </w:r>
      <w:r>
        <w:rPr>
          <w:rStyle w:val="s0"/>
        </w:rPr>
        <w:t>нции;</w:t>
      </w:r>
    </w:p>
    <w:p w:rsidR="00000000" w:rsidRDefault="00482810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482810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482810">
      <w:pPr>
        <w:jc w:val="both"/>
      </w:pPr>
      <w:r>
        <w:rPr>
          <w:rStyle w:val="s3"/>
        </w:rPr>
        <w:t>Пункт дополнен подпунктами 4-1 и 4-2 в соответс</w:t>
      </w:r>
      <w:r>
        <w:rPr>
          <w:rStyle w:val="s3"/>
        </w:rPr>
        <w:t xml:space="preserve">твии с </w:t>
      </w:r>
      <w:hyperlink r:id="rId1004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397"/>
        <w:jc w:val="both"/>
      </w:pPr>
      <w:r>
        <w:rPr>
          <w:rStyle w:val="s0"/>
        </w:rPr>
        <w:t>4-1) предмет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4-2) проверяемый период;</w:t>
      </w:r>
    </w:p>
    <w:p w:rsidR="00000000" w:rsidRDefault="00482810">
      <w:pPr>
        <w:ind w:firstLine="397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</w:t>
      </w:r>
      <w:r>
        <w:rPr>
          <w:rStyle w:val="s0"/>
        </w:rPr>
        <w:t>ь) должностного лица антимонопольного органа, уполномоченного на проведение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100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6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</w:t>
      </w:r>
      <w:r>
        <w:rPr>
          <w:rStyle w:val="s0"/>
        </w:rPr>
        <w:t>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</w:t>
      </w:r>
      <w:r>
        <w:rPr>
          <w:rStyle w:val="s0"/>
        </w:rPr>
        <w:t>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482810">
      <w:pPr>
        <w:ind w:firstLine="426"/>
        <w:jc w:val="both"/>
      </w:pPr>
      <w:r>
        <w:t>5. Антимонопольный орган до начала расследования регистрирует в</w:t>
      </w:r>
      <w:r>
        <w:t xml:space="preserve">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482810">
      <w:pPr>
        <w:ind w:firstLine="426"/>
        <w:jc w:val="both"/>
      </w:pPr>
      <w:r>
        <w:t>6.</w:t>
      </w:r>
      <w:r>
        <w:t xml:space="preserve">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95" w:name="SUB2190000"/>
      <w:bookmarkEnd w:id="295"/>
      <w:r>
        <w:rPr>
          <w:rStyle w:val="s1"/>
        </w:rPr>
        <w:t>Статья 219. Доказательства при расследовании нарушения законодательства Республики Каз</w:t>
      </w:r>
      <w:r>
        <w:rPr>
          <w:rStyle w:val="s1"/>
        </w:rPr>
        <w:t>ахстан в области защиты конкуренции</w:t>
      </w:r>
    </w:p>
    <w:p w:rsidR="00000000" w:rsidRDefault="00482810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482810">
      <w:pPr>
        <w:ind w:firstLine="426"/>
        <w:jc w:val="both"/>
      </w:pPr>
      <w:r>
        <w:t>1) объя</w:t>
      </w:r>
      <w:r>
        <w:t>снения заявителя, объекта расследования, заинтересованных лиц и свидетелей;</w:t>
      </w:r>
    </w:p>
    <w:p w:rsidR="00000000" w:rsidRDefault="00482810">
      <w:pPr>
        <w:ind w:firstLine="426"/>
        <w:jc w:val="both"/>
      </w:pPr>
      <w:r>
        <w:t>2) заключения экспертов;</w:t>
      </w:r>
    </w:p>
    <w:p w:rsidR="00000000" w:rsidRDefault="00482810">
      <w:pPr>
        <w:ind w:firstLine="426"/>
        <w:jc w:val="both"/>
      </w:pPr>
      <w:r>
        <w:t>3) вещественные доказательства;</w:t>
      </w:r>
    </w:p>
    <w:p w:rsidR="00000000" w:rsidRDefault="00482810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482810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482810">
      <w:pPr>
        <w:ind w:firstLine="426"/>
        <w:jc w:val="both"/>
      </w:pPr>
      <w:r>
        <w:t>3. Лица, участвующие в расследовании нарушений зак</w:t>
      </w:r>
      <w:r>
        <w:t>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96" w:name="SUB2200000"/>
      <w:bookmarkEnd w:id="296"/>
      <w:r>
        <w:rPr>
          <w:rStyle w:val="s3"/>
        </w:rPr>
        <w:t xml:space="preserve">В статью 220 внесены изменения в соответствии с </w:t>
      </w:r>
      <w:hyperlink r:id="rId100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482810">
      <w:pPr>
        <w:ind w:firstLine="426"/>
        <w:jc w:val="both"/>
      </w:pPr>
      <w:r>
        <w:t xml:space="preserve">1) </w:t>
      </w:r>
      <w:r>
        <w:t>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482810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482810">
      <w:pPr>
        <w:ind w:firstLine="426"/>
        <w:jc w:val="both"/>
      </w:pPr>
      <w:r>
        <w:t>3) з</w:t>
      </w:r>
      <w:r>
        <w:t>адавать вопросы другим лицам, участвующим в деле;</w:t>
      </w:r>
    </w:p>
    <w:p w:rsidR="00000000" w:rsidRDefault="00482810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482810">
      <w:pPr>
        <w:ind w:firstLine="426"/>
        <w:jc w:val="both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482810">
      <w:pPr>
        <w:ind w:firstLine="426"/>
        <w:jc w:val="both"/>
      </w:pPr>
      <w:r>
        <w:t>6) знакомиться с ходатайствами др</w:t>
      </w:r>
      <w:r>
        <w:t>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Физическое или юридическое лицо, в отношении которого проводится расследование, вправе обратиться в антимонопольный орган для вынесения на </w:t>
      </w:r>
      <w:r>
        <w:rPr>
          <w:rStyle w:val="s0"/>
        </w:rPr>
        <w:t>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297" w:name="SUB2210000"/>
      <w:bookmarkEnd w:id="297"/>
      <w:r>
        <w:rPr>
          <w:rStyle w:val="s3"/>
        </w:rPr>
        <w:t xml:space="preserve">Статья 221 изложена в редакции </w:t>
      </w:r>
      <w:hyperlink r:id="rId1009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0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</w:t>
      </w:r>
      <w:r>
        <w:rPr>
          <w:rStyle w:val="s1"/>
        </w:rPr>
        <w:t>я</w:t>
      </w:r>
    </w:p>
    <w:p w:rsidR="00000000" w:rsidRDefault="00482810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482810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доступ к автоматизированным базам данных (информационным системам) и иным электронным </w:t>
      </w:r>
      <w:r>
        <w:rPr>
          <w:rStyle w:val="s0"/>
        </w:rPr>
        <w:t>носителям объекта расследования в соответствии с предметом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</w:t>
      </w:r>
      <w:r>
        <w:rPr>
          <w:rStyle w:val="s0"/>
        </w:rPr>
        <w:t>бъяснений в устном и письменном виде по вопросам, возникшим в ходе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482810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6) снятие копии с документов, информации из базы данных (информац</w:t>
      </w:r>
      <w:r>
        <w:rPr>
          <w:rStyle w:val="s0"/>
        </w:rPr>
        <w:t>ионных систем) и иных электронных носителей объекта расследования в соответствии с предметом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действий (бездействия) сотрудников объекта расследования и иных лиц, находящихся на территории объекта </w:t>
      </w:r>
      <w:r>
        <w:rPr>
          <w:rStyle w:val="s0"/>
        </w:rPr>
        <w:t>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482810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482810">
      <w:pPr>
        <w:ind w:firstLine="397"/>
        <w:jc w:val="both"/>
      </w:pPr>
      <w:r>
        <w:rPr>
          <w:rStyle w:val="s0"/>
        </w:rPr>
        <w:t>Порядок отбора образцов продукции для экспертизы определяется в соответств</w:t>
      </w:r>
      <w:r>
        <w:rPr>
          <w:rStyle w:val="s0"/>
        </w:rPr>
        <w:t xml:space="preserve">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482810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</w:t>
      </w:r>
      <w:r>
        <w:rPr>
          <w:rStyle w:val="s0"/>
        </w:rPr>
        <w:t>ледования.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98" w:name="SUB2220000"/>
      <w:bookmarkEnd w:id="298"/>
      <w:r>
        <w:rPr>
          <w:rStyle w:val="s1"/>
        </w:rPr>
        <w:t>Статья 222. Приостановление расследования дела о нару</w:t>
      </w:r>
      <w:r>
        <w:rPr>
          <w:rStyle w:val="s1"/>
        </w:rPr>
        <w:t>шении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482810">
      <w:pPr>
        <w:ind w:firstLine="426"/>
        <w:jc w:val="both"/>
      </w:pPr>
      <w:r>
        <w:t>1) рассмотрения антимонопольным орг</w:t>
      </w:r>
      <w:r>
        <w:t>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2) проведения другого расследования нарушений законодательства Республики Казахст</w:t>
      </w:r>
      <w:r>
        <w:t>ан в области защиты конкуренции в отношении этого же объекта расследования;</w:t>
      </w:r>
    </w:p>
    <w:p w:rsidR="00000000" w:rsidRDefault="00482810">
      <w:pPr>
        <w:ind w:firstLine="426"/>
        <w:jc w:val="both"/>
      </w:pPr>
      <w:r>
        <w:t>3) проведения экспертизы;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011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</w:t>
      </w:r>
      <w:r>
        <w:rPr>
          <w:rStyle w:val="s3"/>
        </w:rPr>
        <w:t>34-VI</w:t>
      </w:r>
    </w:p>
    <w:p w:rsidR="00000000" w:rsidRDefault="00482810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</w:t>
      </w:r>
      <w:r>
        <w:rPr>
          <w:rStyle w:val="s0"/>
        </w:rPr>
        <w:t xml:space="preserve">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482810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</w:t>
      </w:r>
      <w:r>
        <w:t>едования и продолжается с момента возобновления расследования.</w:t>
      </w:r>
    </w:p>
    <w:p w:rsidR="00000000" w:rsidRDefault="00482810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</w:t>
      </w:r>
      <w:r>
        <w:t>яется эксперту в течение трех рабочих дней со дня вынесения такого определения.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299" w:name="SUB2230000"/>
      <w:bookmarkEnd w:id="299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482810">
      <w:pPr>
        <w:ind w:firstLine="426"/>
        <w:jc w:val="both"/>
      </w:pPr>
      <w:r>
        <w:t>Антимонопольный орган прекращает расследование нарушений за</w:t>
      </w:r>
      <w:r>
        <w:t>конодательства Республики Казахстан в области защиты конкуренции в случае:</w:t>
      </w:r>
    </w:p>
    <w:p w:rsidR="00000000" w:rsidRDefault="00482810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482810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482810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482810">
      <w:pPr>
        <w:ind w:firstLine="426"/>
        <w:jc w:val="both"/>
      </w:pPr>
      <w:r>
        <w:t xml:space="preserve">4) истечения срока давности, установленного </w:t>
      </w:r>
      <w:hyperlink r:id="rId1012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482810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0" w:name="SUB2240000"/>
      <w:bookmarkEnd w:id="300"/>
      <w:r>
        <w:rPr>
          <w:rStyle w:val="s1"/>
        </w:rPr>
        <w:t>Ст</w:t>
      </w:r>
      <w:r>
        <w:rPr>
          <w:rStyle w:val="s1"/>
        </w:rPr>
        <w:t>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01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4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По результатам расследования нарушений законодательства Республики Казахстан в области защиты конкуренции должностное </w:t>
      </w:r>
      <w:r>
        <w:rPr>
          <w:rStyle w:val="s0"/>
        </w:rPr>
        <w:t>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482810">
      <w:pPr>
        <w:ind w:firstLine="400"/>
        <w:jc w:val="both"/>
      </w:pPr>
      <w:r>
        <w:rPr>
          <w:rStyle w:val="s0"/>
        </w:rPr>
        <w:t>1) прекращении расследования нарушения законодательства Республики Казахстан в области защиты конкуренции по основаниям, пре</w:t>
      </w:r>
      <w:r>
        <w:rPr>
          <w:rStyle w:val="s0"/>
        </w:rPr>
        <w:t xml:space="preserve">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</w:t>
      </w:r>
      <w:r>
        <w:rPr>
          <w:rStyle w:val="s0"/>
        </w:rPr>
        <w:t>есении предписания;</w:t>
      </w:r>
    </w:p>
    <w:p w:rsidR="00000000" w:rsidRDefault="00482810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482810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482810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101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</w:t>
      </w:r>
      <w:r>
        <w:rPr>
          <w:rStyle w:val="s0"/>
        </w:rPr>
        <w:t>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016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7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19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</w:t>
      </w:r>
      <w:r>
        <w:rPr>
          <w:rStyle w:val="s0"/>
        </w:rPr>
        <w:t>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482810">
      <w:pPr>
        <w:ind w:firstLine="400"/>
        <w:jc w:val="both"/>
      </w:pPr>
      <w:r>
        <w:rPr>
          <w:rStyle w:val="s0"/>
        </w:rPr>
        <w:t>Сог</w:t>
      </w:r>
      <w:r>
        <w:rPr>
          <w:rStyle w:val="s0"/>
        </w:rPr>
        <w:t xml:space="preserve">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</w:t>
      </w:r>
      <w:r>
        <w:rPr>
          <w:rStyle w:val="s0"/>
        </w:rPr>
        <w:t>конкуренции с приглашением на заседание лиц, участвующих в расследовании.</w:t>
      </w:r>
    </w:p>
    <w:p w:rsidR="00000000" w:rsidRDefault="00482810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482810">
      <w:pPr>
        <w:ind w:firstLine="426"/>
        <w:jc w:val="both"/>
      </w:pPr>
      <w:r>
        <w:t>В</w:t>
      </w:r>
      <w:r>
        <w:t xml:space="preserve"> случае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482810">
      <w:pPr>
        <w:ind w:firstLine="426"/>
        <w:jc w:val="both"/>
      </w:pPr>
      <w:r>
        <w:t>Течение срока проведения расследования пр</w:t>
      </w:r>
      <w:r>
        <w:t>иостанавливается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482810">
      <w:pPr>
        <w:ind w:firstLine="400"/>
        <w:jc w:val="both"/>
      </w:pPr>
      <w:hyperlink r:id="rId1020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021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</w:t>
      </w:r>
      <w:r>
        <w:rPr>
          <w:rStyle w:val="s0"/>
        </w:rPr>
        <w:t>согласительной комиссии, в которой, 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482810">
      <w:pPr>
        <w:jc w:val="both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102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23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3. Завершением расследован</w:t>
      </w:r>
      <w:r>
        <w:t>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1024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5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</w:t>
      </w:r>
      <w:r>
        <w:rPr>
          <w:rStyle w:val="s0"/>
        </w:rPr>
        <w:t>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482810">
      <w:pPr>
        <w:ind w:firstLine="426"/>
        <w:jc w:val="both"/>
      </w:pPr>
      <w:r>
        <w:t>5.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</w:t>
      </w:r>
      <w:r>
        <w:t>тель в те же сроки информируется о принятом решении.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26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82810">
      <w:pPr>
        <w:ind w:firstLine="426"/>
        <w:jc w:val="both"/>
      </w:pPr>
      <w:r>
        <w:t>5-1. В случае, если по результатам рассле</w:t>
      </w:r>
      <w:r>
        <w:t>дования вынесено решение о возбуждении дела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482810">
      <w:pPr>
        <w:ind w:firstLine="426"/>
        <w:jc w:val="both"/>
      </w:pPr>
      <w:r>
        <w:t>Обжалование приказа об утверждении заключ</w:t>
      </w:r>
      <w:r>
        <w:t>ения по результатам расследования приостанавливает течение срока вступления его в силу до рассмотрения жалобы.</w:t>
      </w:r>
    </w:p>
    <w:p w:rsidR="00000000" w:rsidRDefault="0048281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2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</w:t>
      </w:r>
      <w:r>
        <w:rPr>
          <w:rStyle w:val="s3"/>
        </w:rPr>
        <w:t>.19 г. № 268-VI (</w:t>
      </w:r>
      <w:hyperlink r:id="rId1028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</w:t>
      </w:r>
      <w:r>
        <w:t xml:space="preserve"> факта совершения административного правонарушения.</w:t>
      </w:r>
    </w:p>
    <w:p w:rsidR="00000000" w:rsidRDefault="00482810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1029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301" w:name="SUB2250000"/>
      <w:bookmarkEnd w:id="301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225. Основания и порядок определе</w:t>
      </w:r>
      <w:r>
        <w:rPr>
          <w:rStyle w:val="s1"/>
        </w:rPr>
        <w:t>ния монопольного дохода</w:t>
      </w:r>
    </w:p>
    <w:p w:rsidR="00000000" w:rsidRDefault="00482810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482810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482810">
      <w:pPr>
        <w:ind w:firstLine="426"/>
        <w:jc w:val="both"/>
      </w:pPr>
      <w:r>
        <w:t xml:space="preserve">1) </w:t>
      </w:r>
      <w:r>
        <w:t>совершения антиконкурентного соглашения или согласованных действий субъектов рынка;</w:t>
      </w:r>
    </w:p>
    <w:p w:rsidR="00000000" w:rsidRDefault="00482810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482810">
      <w:pPr>
        <w:ind w:firstLine="426"/>
        <w:jc w:val="both"/>
      </w:pPr>
      <w:r>
        <w:t>3. Монопольный доход определяется с момента осуществления субъектом рынка действий, указан</w:t>
      </w:r>
      <w:r>
        <w:t>ных в пункте 2 настоящей статьи, до момента прекращения субъектом рынка данных действий.</w:t>
      </w:r>
    </w:p>
    <w:p w:rsidR="00000000" w:rsidRDefault="00482810">
      <w:pPr>
        <w:ind w:firstLine="426"/>
        <w:jc w:val="both"/>
      </w:pPr>
      <w:r>
        <w:t>4. Монопольный доход определяется при:</w:t>
      </w:r>
    </w:p>
    <w:p w:rsidR="00000000" w:rsidRDefault="00482810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</w:t>
      </w:r>
      <w:r>
        <w:t xml:space="preserve">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482810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</w:t>
      </w:r>
      <w:r>
        <w:t>ния конкурентов с товарного рынка;</w:t>
      </w:r>
    </w:p>
    <w:p w:rsidR="00000000" w:rsidRDefault="00482810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</w:t>
      </w:r>
      <w:r>
        <w:t>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482810">
      <w:pPr>
        <w:ind w:firstLine="426"/>
        <w:jc w:val="both"/>
      </w:pPr>
      <w:r>
        <w:t>4) совершении субъектом рынка антиконкурентных соглашений или согласованных действий</w:t>
      </w:r>
      <w:r>
        <w:t xml:space="preserve">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482810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103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2" w:name="SUB2260000"/>
      <w:bookmarkEnd w:id="302"/>
      <w:r>
        <w:rPr>
          <w:rStyle w:val="s1"/>
        </w:rPr>
        <w:t>Статья 226. Меры антимонопольного реагирования</w:t>
      </w:r>
    </w:p>
    <w:p w:rsidR="00000000" w:rsidRDefault="00482810">
      <w:pPr>
        <w:ind w:firstLine="426"/>
        <w:jc w:val="both"/>
      </w:pPr>
      <w:r>
        <w:t>1. В соответствии с установленными полномочиями антимонопольный орган вправ</w:t>
      </w:r>
      <w:r>
        <w:t>е:</w:t>
      </w:r>
    </w:p>
    <w:p w:rsidR="00000000" w:rsidRDefault="004828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1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32" w:anchor="sub_id=226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1033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1) дава</w:t>
      </w:r>
      <w:r>
        <w:rPr>
          <w:rStyle w:val="s0"/>
        </w:rPr>
        <w:t>ть субъектам рынка обязательные для исполнения предписания о:</w:t>
      </w:r>
    </w:p>
    <w:p w:rsidR="00000000" w:rsidRDefault="00482810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482810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482810">
      <w:pPr>
        <w:ind w:firstLine="397"/>
        <w:jc w:val="both"/>
      </w:pPr>
      <w:r>
        <w:rPr>
          <w:rStyle w:val="s0"/>
        </w:rPr>
        <w:t>расторжении или изменении договоров, противоречащих настоящему Кодексу</w:t>
      </w:r>
      <w:r>
        <w:rPr>
          <w:rStyle w:val="s0"/>
        </w:rPr>
        <w:t>;</w:t>
      </w:r>
    </w:p>
    <w:p w:rsidR="00000000" w:rsidRDefault="00482810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103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12.16 г. № 34-VI (</w:t>
      </w:r>
      <w:hyperlink r:id="rId1036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</w:t>
      </w:r>
      <w:r>
        <w:rPr>
          <w:rStyle w:val="s0"/>
        </w:rPr>
        <w:t>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</w:t>
      </w:r>
      <w:r>
        <w:rPr>
          <w:rStyle w:val="s0"/>
        </w:rPr>
        <w:t xml:space="preserve"> направленных на обеспечение конкуренции;</w:t>
      </w:r>
    </w:p>
    <w:p w:rsidR="00000000" w:rsidRDefault="00482810">
      <w:pPr>
        <w:ind w:firstLine="426"/>
        <w:jc w:val="both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03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482810">
      <w:pPr>
        <w:ind w:firstLine="426"/>
        <w:jc w:val="both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</w:t>
      </w:r>
      <w:r>
        <w:t>аконодательства Республики Казахстан в области защиты конкуренции.</w:t>
      </w:r>
    </w:p>
    <w:p w:rsidR="00000000" w:rsidRDefault="00482810">
      <w:pPr>
        <w:ind w:firstLine="426"/>
        <w:jc w:val="both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482810">
      <w:pPr>
        <w:ind w:firstLine="426"/>
        <w:jc w:val="both"/>
      </w:pPr>
      <w:r>
        <w:t xml:space="preserve">1) в соответствии с предписаниями антимонопольного органа прекратить </w:t>
      </w:r>
      <w:r>
        <w:t xml:space="preserve">нарушение и устранить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</w:t>
      </w:r>
      <w:r>
        <w:t>Республики Казахстан в области защиты конкуренции, выполнить иные действия, предусмотренные предписанием;</w:t>
      </w:r>
    </w:p>
    <w:p w:rsidR="00000000" w:rsidRDefault="00482810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1038" w:history="1">
        <w:r>
          <w:rPr>
            <w:rStyle w:val="a4"/>
          </w:rPr>
          <w:t>гражданским законодательством</w:t>
        </w:r>
      </w:hyperlink>
      <w:r>
        <w:t xml:space="preserve"> Респуб</w:t>
      </w:r>
      <w:r>
        <w:t>лики Казахстан;</w:t>
      </w:r>
    </w:p>
    <w:p w:rsidR="00000000" w:rsidRDefault="00482810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03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</w:t>
      </w:r>
      <w:r>
        <w:t>шениях.</w:t>
      </w:r>
    </w:p>
    <w:p w:rsidR="00000000" w:rsidRDefault="00482810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482810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482810">
      <w:pPr>
        <w:ind w:firstLine="426"/>
        <w:jc w:val="both"/>
      </w:pPr>
      <w:r>
        <w:t>В случае неисполнения предписания антимонопольный орган вправе обратиться в с</w:t>
      </w:r>
      <w:r>
        <w:t>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3" w:name="SUB2270000"/>
      <w:bookmarkEnd w:id="303"/>
      <w:r>
        <w:rPr>
          <w:rStyle w:val="s1"/>
        </w:rPr>
        <w:t>Статья 227. Требования к оформлению предписания</w:t>
      </w:r>
    </w:p>
    <w:p w:rsidR="00000000" w:rsidRDefault="00482810">
      <w:pPr>
        <w:ind w:firstLine="426"/>
        <w:jc w:val="both"/>
      </w:pPr>
      <w:r>
        <w:t>Предписание оформляется на бланке строгой отчетности антимоноп</w:t>
      </w:r>
      <w:r>
        <w:t>ольного органа и должно содержать:</w:t>
      </w:r>
    </w:p>
    <w:p w:rsidR="00000000" w:rsidRDefault="00482810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482810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</w:t>
      </w:r>
      <w:r>
        <w:t>остными лицами;</w:t>
      </w:r>
    </w:p>
    <w:p w:rsidR="00000000" w:rsidRDefault="00482810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</w:t>
      </w:r>
      <w:r>
        <w:t>нции (или от совершения которого (которых) должен (должны) воздержаться);</w:t>
      </w:r>
    </w:p>
    <w:p w:rsidR="00000000" w:rsidRDefault="00482810">
      <w:pPr>
        <w:ind w:firstLine="426"/>
        <w:jc w:val="both"/>
      </w:pPr>
      <w:r>
        <w:t>4) срок исполнения предписания;</w:t>
      </w:r>
    </w:p>
    <w:p w:rsidR="00000000" w:rsidRDefault="00482810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482810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482810">
      <w:pPr>
        <w:ind w:firstLine="426"/>
        <w:jc w:val="both"/>
      </w:pPr>
      <w:r>
        <w:t>7) гербовая печать антимонополь</w:t>
      </w:r>
      <w:r>
        <w:t>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4" w:name="SUB2280000"/>
      <w:bookmarkEnd w:id="304"/>
      <w:r>
        <w:rPr>
          <w:rStyle w:val="s1"/>
        </w:rPr>
        <w:t>Статья 228. Пересмотр предписаний антимонопольного органа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0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41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482810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482810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</w:t>
      </w:r>
      <w:r>
        <w:t>нию незаконного или необоснованного предписания;</w:t>
      </w:r>
    </w:p>
    <w:p w:rsidR="00000000" w:rsidRDefault="00482810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482810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482810">
      <w:pPr>
        <w:ind w:firstLine="426"/>
        <w:jc w:val="both"/>
      </w:pPr>
      <w:r>
        <w:t>Антимонопольный орган может приостан</w:t>
      </w:r>
      <w:r>
        <w:t>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482810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482810">
      <w:pPr>
        <w:ind w:firstLine="426"/>
        <w:jc w:val="both"/>
      </w:pPr>
      <w:r>
        <w:t>1) оставить предписание без изменений;</w:t>
      </w:r>
    </w:p>
    <w:p w:rsidR="00000000" w:rsidRDefault="00482810">
      <w:pPr>
        <w:ind w:firstLine="426"/>
        <w:jc w:val="both"/>
      </w:pPr>
      <w:r>
        <w:t>2) изменить предписание;</w:t>
      </w:r>
    </w:p>
    <w:p w:rsidR="00000000" w:rsidRDefault="00482810">
      <w:pPr>
        <w:ind w:firstLine="426"/>
        <w:jc w:val="both"/>
      </w:pPr>
      <w:r>
        <w:t>3) отм</w:t>
      </w:r>
      <w:r>
        <w:t>енить предписание;</w:t>
      </w:r>
    </w:p>
    <w:p w:rsidR="00000000" w:rsidRDefault="00482810">
      <w:pPr>
        <w:ind w:firstLine="426"/>
        <w:jc w:val="both"/>
      </w:pPr>
      <w:r>
        <w:t>4) вынести новое предписание.</w:t>
      </w:r>
    </w:p>
    <w:p w:rsidR="00000000" w:rsidRDefault="00482810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05" w:name="SUB2290000"/>
      <w:bookmarkEnd w:id="305"/>
      <w:r>
        <w:rPr>
          <w:rStyle w:val="s3"/>
        </w:rPr>
        <w:t>В ст</w:t>
      </w:r>
      <w:r>
        <w:rPr>
          <w:rStyle w:val="s3"/>
        </w:rPr>
        <w:t xml:space="preserve">атью 229 внесены изменения в соответствии с </w:t>
      </w:r>
      <w:hyperlink r:id="rId1042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43" w:anchor="sub_id=229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482810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</w:t>
      </w:r>
      <w:r>
        <w:t>онопольного органа.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6" w:name="SUB2300000"/>
      <w:bookmarkEnd w:id="306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482810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44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45" w:anchor="sub_id=230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482810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482810">
      <w:pPr>
        <w:ind w:firstLine="426"/>
        <w:jc w:val="both"/>
      </w:pPr>
      <w:r>
        <w:t>2) недоказанность обстоятельств, имеющих значение для дела и признанных устано</w:t>
      </w:r>
      <w:r>
        <w:t>вленными;</w:t>
      </w:r>
    </w:p>
    <w:p w:rsidR="00000000" w:rsidRDefault="00482810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482810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46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47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</w:t>
      </w:r>
      <w:r>
        <w:t>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7" w:name="SUB2310000"/>
      <w:bookmarkEnd w:id="307"/>
      <w:r>
        <w:rPr>
          <w:rStyle w:val="s1"/>
        </w:rPr>
        <w:t>Статья 231. Принудительное разделение или выделение в случая</w:t>
      </w:r>
      <w:r>
        <w:rPr>
          <w:rStyle w:val="s1"/>
        </w:rPr>
        <w:t>х злоупотребления доминирующим или монопольным положением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048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9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</w:t>
      </w:r>
      <w:r>
        <w:rPr>
          <w:rStyle w:val="s0"/>
        </w:rPr>
        <w:t>выделении из его состава на базе его структурных подразделений одного или нескольких юридических лиц.</w:t>
      </w:r>
    </w:p>
    <w:p w:rsidR="00000000" w:rsidRDefault="00482810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482810">
      <w:pPr>
        <w:ind w:firstLine="426"/>
        <w:jc w:val="both"/>
      </w:pPr>
      <w:r>
        <w:t>1) отс</w:t>
      </w:r>
      <w:r>
        <w:t>утствует технологически обусловленная взаимосвязь структурных подразделений;</w:t>
      </w:r>
    </w:p>
    <w:p w:rsidR="00000000" w:rsidRDefault="00482810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482810">
      <w:pPr>
        <w:ind w:firstLine="426"/>
        <w:jc w:val="both"/>
      </w:pPr>
      <w:r>
        <w:t>3. Решение суда о принудительно</w:t>
      </w:r>
      <w:r>
        <w:t>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308" w:name="SUB2320000"/>
      <w:bookmarkEnd w:id="308"/>
      <w:r>
        <w:rPr>
          <w:rStyle w:val="s1"/>
        </w:rPr>
        <w:t>РАЗДЕЛ 5. ОСНОВ</w:t>
      </w:r>
      <w:r>
        <w:rPr>
          <w:rStyle w:val="s1"/>
        </w:rPr>
        <w:t xml:space="preserve">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1050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051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482810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482810">
      <w:pPr>
        <w:ind w:firstLine="426"/>
        <w:jc w:val="both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</w:t>
      </w:r>
      <w:r>
        <w:t>ток и технологий;</w:t>
      </w:r>
    </w:p>
    <w:p w:rsidR="00000000" w:rsidRDefault="00482810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482810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482810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482810">
      <w:pPr>
        <w:ind w:firstLine="426"/>
        <w:jc w:val="both"/>
      </w:pPr>
      <w:r>
        <w:t>создание системы привлечения и использовани</w:t>
      </w:r>
      <w:r>
        <w:t>я инвестиций, в том числе иностранных, для поддержки и развития малого и среднего предпринимательства;</w:t>
      </w:r>
    </w:p>
    <w:p w:rsidR="00000000" w:rsidRDefault="00482810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482810">
      <w:pPr>
        <w:ind w:firstLine="426"/>
        <w:jc w:val="both"/>
      </w:pPr>
      <w:r>
        <w:t xml:space="preserve">консультирование субъектов малого и среднего предпринимательства </w:t>
      </w:r>
      <w:r>
        <w:t>по вопросам участия в государственных закупках товаров, работ и услуг;</w:t>
      </w:r>
    </w:p>
    <w:p w:rsidR="00000000" w:rsidRDefault="00482810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</w:t>
      </w:r>
      <w:r>
        <w:t>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09" w:name="SUB2330000"/>
      <w:bookmarkEnd w:id="309"/>
      <w:r>
        <w:rPr>
          <w:rStyle w:val="s1"/>
        </w:rPr>
        <w:t>Статья 233. Бизнес-инкубаторы</w:t>
      </w:r>
    </w:p>
    <w:p w:rsidR="00000000" w:rsidRDefault="00482810">
      <w:pPr>
        <w:ind w:firstLine="426"/>
        <w:jc w:val="both"/>
      </w:pPr>
      <w:r>
        <w:t>1. Бизнес-инкубат</w:t>
      </w:r>
      <w:r>
        <w:t>ором является юридическое лицо,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</w:t>
      </w:r>
      <w:r>
        <w:t>уг.</w:t>
      </w:r>
    </w:p>
    <w:p w:rsidR="00000000" w:rsidRDefault="00482810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482810">
      <w:pPr>
        <w:ind w:firstLine="426"/>
        <w:jc w:val="both"/>
      </w:pPr>
      <w:r>
        <w:t>Задачами бизнес-инкубатора являются:</w:t>
      </w:r>
    </w:p>
    <w:p w:rsidR="00000000" w:rsidRDefault="00482810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482810">
      <w:pPr>
        <w:ind w:firstLine="426"/>
        <w:jc w:val="both"/>
      </w:pPr>
      <w:r>
        <w:t>2) оказание суб</w:t>
      </w:r>
      <w:r>
        <w:t>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0" w:name="SUB2340000"/>
      <w:bookmarkEnd w:id="310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482810">
      <w:pPr>
        <w:ind w:firstLine="426"/>
        <w:jc w:val="both"/>
      </w:pPr>
      <w:r>
        <w:t>1. Субъектам малого и среднего предпринимат</w:t>
      </w:r>
      <w:r>
        <w:t>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482810">
      <w:pPr>
        <w:ind w:firstLine="426"/>
        <w:jc w:val="both"/>
      </w:pPr>
      <w:r>
        <w:t>Контро</w:t>
      </w:r>
      <w:r>
        <w:t>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482810">
      <w:pPr>
        <w:ind w:firstLine="426"/>
        <w:jc w:val="both"/>
      </w:pPr>
      <w:r>
        <w:t>2. С</w:t>
      </w:r>
      <w:r>
        <w:t>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</w:t>
      </w:r>
      <w:r>
        <w:t>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</w:t>
      </w:r>
      <w:r>
        <w:t>номоченным органом по государственному планированию.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11" w:name="SUB2350000"/>
      <w:bookmarkEnd w:id="311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482810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482810">
      <w:pPr>
        <w:ind w:firstLine="426"/>
        <w:jc w:val="both"/>
      </w:pPr>
      <w:r>
        <w:t>1) развития кредитования в сфере агр</w:t>
      </w:r>
      <w:r>
        <w:t>опромышленного комплекса и сельских территорий;</w:t>
      </w:r>
    </w:p>
    <w:p w:rsidR="00000000" w:rsidRDefault="00482810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482810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482810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482810">
      <w:pPr>
        <w:ind w:firstLine="426"/>
        <w:jc w:val="both"/>
      </w:pPr>
      <w:r>
        <w:t>5) информационно-маркетингово</w:t>
      </w:r>
      <w:r>
        <w:t>го обеспечения агропромышленного комплекса;</w:t>
      </w:r>
    </w:p>
    <w:p w:rsidR="00000000" w:rsidRDefault="00482810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482810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482810">
      <w:pPr>
        <w:ind w:firstLine="426"/>
        <w:jc w:val="both"/>
      </w:pPr>
      <w:r>
        <w:t>8) примене</w:t>
      </w:r>
      <w:r>
        <w:t>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482810">
      <w:pPr>
        <w:ind w:firstLine="426"/>
        <w:jc w:val="both"/>
      </w:pPr>
      <w:r>
        <w:t>9) создания необходимых условий для привлечен</w:t>
      </w:r>
      <w:r>
        <w:t>ия инвестиций в сельское хозяйство;</w:t>
      </w:r>
    </w:p>
    <w:p w:rsidR="00000000" w:rsidRDefault="00482810">
      <w:pPr>
        <w:ind w:firstLine="426"/>
        <w:jc w:val="both"/>
      </w:pPr>
      <w:r>
        <w:t>10) поддержки экспорта продукции;</w:t>
      </w:r>
    </w:p>
    <w:p w:rsidR="00000000" w:rsidRDefault="00482810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482810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482810">
      <w:pPr>
        <w:ind w:firstLine="426"/>
        <w:jc w:val="both"/>
      </w:pPr>
      <w:r>
        <w:t>2. Государственная поддержка субъектов частного предпр</w:t>
      </w:r>
      <w:r>
        <w:t xml:space="preserve">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</w:t>
      </w:r>
      <w:r>
        <w:t>Казахстан.</w:t>
      </w:r>
    </w:p>
    <w:p w:rsidR="00000000" w:rsidRDefault="00482810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2" w:name="SUB2360000"/>
      <w:bookmarkEnd w:id="312"/>
      <w:r>
        <w:rPr>
          <w:rStyle w:val="s1"/>
        </w:rPr>
        <w:t>Статья 236. Кредитование в сфере агропро</w:t>
      </w:r>
      <w:r>
        <w:rPr>
          <w:rStyle w:val="s1"/>
        </w:rPr>
        <w:t>мышленного комплекса и сельских территорий</w:t>
      </w:r>
    </w:p>
    <w:p w:rsidR="00000000" w:rsidRDefault="00482810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052" w:history="1">
        <w:r>
          <w:rPr>
            <w:rStyle w:val="a4"/>
          </w:rPr>
          <w:t>бюджет</w:t>
        </w:r>
        <w:r>
          <w:rPr>
            <w:rStyle w:val="a4"/>
          </w:rPr>
          <w:t>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482810">
      <w:pPr>
        <w:ind w:firstLine="426"/>
        <w:jc w:val="both"/>
      </w:pPr>
      <w:r>
        <w:t>2. Кредитование в сфере агропромышленного комплекса и сельских территорий производится по следующим направлениям с учет</w:t>
      </w:r>
      <w:r>
        <w:t xml:space="preserve">ом положений, предусмотренных </w:t>
      </w:r>
      <w:hyperlink r:id="rId105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482810">
      <w:pPr>
        <w:ind w:firstLine="426"/>
        <w:jc w:val="both"/>
      </w:pPr>
      <w:r>
        <w:t>1) формирование и развитие инфраструкт</w:t>
      </w:r>
      <w:r>
        <w:t>уры сельскохозяйственного производства;</w:t>
      </w:r>
    </w:p>
    <w:p w:rsidR="00000000" w:rsidRDefault="00482810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482810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</w:t>
      </w:r>
      <w:r>
        <w:t>енном комплексе;</w:t>
      </w:r>
    </w:p>
    <w:p w:rsidR="00000000" w:rsidRDefault="00482810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482810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482810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482810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3" w:name="SUB2370000"/>
      <w:bookmarkEnd w:id="313"/>
      <w:r>
        <w:rPr>
          <w:rStyle w:val="s1"/>
        </w:rPr>
        <w:t>Статья 237. Субсидирование агропромышленного комплекса</w:t>
      </w:r>
    </w:p>
    <w:p w:rsidR="00000000" w:rsidRDefault="00482810">
      <w:pPr>
        <w:ind w:firstLine="426"/>
        <w:jc w:val="both"/>
      </w:pPr>
      <w:r>
        <w:t>1. Субсидирование агропромышленного комплекса осуществляется в качестве экономиче</w:t>
      </w:r>
      <w:r>
        <w:t>ского стимулирования развития отраслей агропромышленного комплекса при следующих условиях:</w:t>
      </w:r>
    </w:p>
    <w:p w:rsidR="00000000" w:rsidRDefault="00482810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482810">
      <w:pPr>
        <w:ind w:firstLine="426"/>
        <w:jc w:val="both"/>
      </w:pPr>
      <w:r>
        <w:t>2) повышения качества и конкурентоспособности производ</w:t>
      </w:r>
      <w:r>
        <w:t>имой продукции.</w:t>
      </w:r>
    </w:p>
    <w:p w:rsidR="00000000" w:rsidRDefault="00482810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05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</w:t>
      </w:r>
      <w:r>
        <w:t>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14" w:name="SUB2380000"/>
      <w:bookmarkEnd w:id="314"/>
      <w:r>
        <w:rPr>
          <w:rStyle w:val="s3"/>
        </w:rPr>
        <w:t xml:space="preserve">Статья 238 изложена в редакции </w:t>
      </w:r>
      <w:hyperlink r:id="rId1055" w:anchor="sub_id=23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02.04.19 г. № 241-VI (</w:t>
      </w:r>
      <w:hyperlink r:id="rId1056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482810">
      <w:pPr>
        <w:ind w:firstLine="397"/>
        <w:jc w:val="both"/>
      </w:pPr>
      <w:r>
        <w:rPr>
          <w:rStyle w:val="s0"/>
        </w:rPr>
        <w:t>1. В целях стабилизации рын</w:t>
      </w:r>
      <w:r>
        <w:rPr>
          <w:rStyle w:val="s0"/>
        </w:rPr>
        <w:t>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05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482810">
      <w:pPr>
        <w:ind w:firstLine="397"/>
        <w:jc w:val="both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5" w:name="SUB2390000"/>
      <w:bookmarkEnd w:id="315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482810">
      <w:pPr>
        <w:ind w:firstLine="426"/>
        <w:jc w:val="both"/>
      </w:pPr>
      <w:r>
        <w:t>1. Инф</w:t>
      </w:r>
      <w:r>
        <w:t>ормационно-маркетинговое обеспечение агропромышленного комплекса осуществляется посредством:</w:t>
      </w:r>
    </w:p>
    <w:p w:rsidR="00000000" w:rsidRDefault="00482810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482810">
      <w:pPr>
        <w:ind w:firstLine="426"/>
        <w:jc w:val="both"/>
      </w:pPr>
      <w:r>
        <w:t>2) публикации информационных материалов в средствах массовой информации и издания с</w:t>
      </w:r>
      <w:r>
        <w:t>пециализированных сборников, журналов, тематических изданий;</w:t>
      </w:r>
    </w:p>
    <w:p w:rsidR="00000000" w:rsidRDefault="00482810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482810">
      <w:pPr>
        <w:ind w:firstLine="426"/>
        <w:jc w:val="both"/>
      </w:pPr>
      <w:r>
        <w:t>4) организации выставок-ярмарок и оказания рекламной поддержки продукции отечестве</w:t>
      </w:r>
      <w:r>
        <w:t>нных сельскохозяйственных товаропроизводителей;</w:t>
      </w:r>
    </w:p>
    <w:p w:rsidR="00000000" w:rsidRDefault="00482810">
      <w:pPr>
        <w:ind w:firstLine="426"/>
        <w:jc w:val="both"/>
      </w:pPr>
      <w:r>
        <w:t>5) организации обучающих семинаров;</w:t>
      </w:r>
    </w:p>
    <w:p w:rsidR="00000000" w:rsidRDefault="00482810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482810">
      <w:pPr>
        <w:ind w:firstLine="426"/>
        <w:jc w:val="both"/>
      </w:pPr>
      <w:r>
        <w:t>7) развития аграрной науки и распространения научных разработок в про</w:t>
      </w:r>
      <w:r>
        <w:t>изводство.</w:t>
      </w:r>
    </w:p>
    <w:p w:rsidR="00000000" w:rsidRDefault="00482810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16" w:name="SUB2400000"/>
      <w:bookmarkEnd w:id="316"/>
      <w:r>
        <w:rPr>
          <w:rStyle w:val="s3"/>
        </w:rPr>
        <w:t xml:space="preserve">Статья 240 изложена в редакции </w:t>
      </w:r>
      <w:hyperlink r:id="rId1058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059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0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17" w:name="SUB2410000"/>
      <w:bookmarkEnd w:id="317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482810">
      <w:pPr>
        <w:ind w:firstLine="426"/>
        <w:jc w:val="both"/>
      </w:pPr>
      <w:r>
        <w:t>1. Государство содействует ра</w:t>
      </w:r>
      <w:r>
        <w:t>звитию и защите отечественного крестьянского или фермерского рынка.</w:t>
      </w:r>
    </w:p>
    <w:p w:rsidR="00000000" w:rsidRDefault="00482810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</w:t>
      </w:r>
      <w:r>
        <w:t xml:space="preserve"> </w:t>
      </w:r>
      <w:hyperlink r:id="rId1061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482810">
      <w:pPr>
        <w:jc w:val="both"/>
      </w:pPr>
      <w:bookmarkStart w:id="318" w:name="SUB2410201"/>
      <w:bookmarkEnd w:id="318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482810">
      <w:pPr>
        <w:ind w:firstLine="400"/>
        <w:jc w:val="both"/>
      </w:pPr>
      <w:r>
        <w:rPr>
          <w:rStyle w:val="s0"/>
        </w:rPr>
        <w:t>1) в порядке и на условиях, п</w:t>
      </w:r>
      <w:r>
        <w:rPr>
          <w:rStyle w:val="s0"/>
        </w:rPr>
        <w:t xml:space="preserve">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062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482810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482810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исключен в </w:t>
      </w:r>
      <w:r>
        <w:rPr>
          <w:rStyle w:val="s0"/>
        </w:rPr>
        <w:t xml:space="preserve">соответствии с </w:t>
      </w:r>
      <w:hyperlink r:id="rId1063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064" w:anchor="sub_id=24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5) получают информацион</w:t>
      </w:r>
      <w:r>
        <w:t>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482810">
      <w:pPr>
        <w:ind w:firstLine="426"/>
        <w:jc w:val="both"/>
      </w:pPr>
      <w:r>
        <w:t>6)</w:t>
      </w:r>
      <w:r>
        <w:t xml:space="preserve">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482810">
      <w:pPr>
        <w:ind w:firstLine="426"/>
        <w:jc w:val="both"/>
      </w:pPr>
      <w:r>
        <w:t>3. Крестьянские или фермерские хозяйства вправе применять упрощенный либо общеустановленный порядок исчисления и</w:t>
      </w:r>
      <w:r>
        <w:t xml:space="preserve"> уплаты отдельных видов налогов в соответствии с </w:t>
      </w:r>
      <w:hyperlink r:id="rId1065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2810">
      <w:pPr>
        <w:ind w:firstLine="426"/>
        <w:jc w:val="both"/>
      </w:pPr>
      <w:r>
        <w:t>4. Юридическим лицам</w:t>
      </w:r>
      <w:r>
        <w:t xml:space="preserve">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319" w:name="SUB2420000"/>
      <w:bookmarkEnd w:id="319"/>
      <w:r>
        <w:rPr>
          <w:rStyle w:val="s1"/>
        </w:rPr>
        <w:t>Глава</w:t>
      </w:r>
      <w:r>
        <w:rPr>
          <w:rStyle w:val="s1"/>
        </w:rPr>
        <w:t xml:space="preserve">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both"/>
      </w:pPr>
      <w:r>
        <w:rPr>
          <w:rStyle w:val="s3"/>
        </w:rPr>
        <w:t xml:space="preserve">Статья 242 изложена в редакции </w:t>
      </w:r>
      <w:hyperlink r:id="rId1066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174-VI (</w:t>
      </w:r>
      <w:hyperlink r:id="rId1067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482810">
      <w:pPr>
        <w:ind w:firstLine="426"/>
        <w:jc w:val="both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</w:t>
      </w:r>
      <w:r>
        <w:t>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482810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</w:t>
      </w:r>
      <w:r>
        <w:t>амику и качество экономического развития государства.</w:t>
      </w:r>
    </w:p>
    <w:p w:rsidR="00000000" w:rsidRDefault="00482810">
      <w:pPr>
        <w:ind w:firstLine="426"/>
        <w:jc w:val="both"/>
      </w:pPr>
      <w:r>
        <w:t>2. Индустриально-инновационным проектом является комплекс реализуемых в течение определенного срока времени мероприятий, направленных на трансферт технологий, создание новых (усовершенствование действую</w:t>
      </w:r>
      <w:r>
        <w:t>щих) производств и (или) осуществление инновационной деятельности.</w:t>
      </w:r>
    </w:p>
    <w:p w:rsidR="00000000" w:rsidRDefault="00482810">
      <w:pPr>
        <w:ind w:firstLine="426"/>
        <w:jc w:val="both"/>
      </w:pPr>
      <w:r>
        <w:t>Под инновационной деятельностью понимается деятельность (включая научную, научно-техническую, технологическую, инфокоммуникационную, организационную, финансовую и (или) коммерческую деятель</w:t>
      </w:r>
      <w:r>
        <w:t>ность), направленная на создание инноваций.</w:t>
      </w:r>
    </w:p>
    <w:p w:rsidR="00000000" w:rsidRDefault="00482810">
      <w:pPr>
        <w:ind w:firstLine="426"/>
        <w:jc w:val="both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нового или значительно улучшенного продукта (товара, работы или услуги), технол</w:t>
      </w:r>
      <w:r>
        <w:t>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20" w:name="SUB2430000"/>
      <w:bookmarkEnd w:id="320"/>
      <w:r>
        <w:rPr>
          <w:rStyle w:val="s3"/>
        </w:rPr>
        <w:t xml:space="preserve">Статья 243 изложена в редакции </w:t>
      </w:r>
      <w:hyperlink r:id="rId1068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69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482810">
      <w:pPr>
        <w:ind w:firstLine="426"/>
        <w:jc w:val="both"/>
      </w:pPr>
      <w:r>
        <w:t>Субъектами индустриально-инновационной деятельности являю</w:t>
      </w:r>
      <w:r>
        <w:t>тся физические и (или) юридические лица (в том числе в форме простых товариществ), реализующие индустриально-инновационные проекты либо осуществляющие деятельность по продвижению отечественных обработанных товаров, работ и услуг на внутренний и (или) внешн</w:t>
      </w:r>
      <w:r>
        <w:t>ие рынки.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1" w:name="SUB2440000"/>
      <w:bookmarkEnd w:id="321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070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071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</w:t>
      </w:r>
      <w:r>
        <w:rPr>
          <w:rStyle w:val="s0"/>
        </w:rPr>
        <w:t>ирования развития приоритетных секторов экономики, определяемых Правительством Республики Казахстан.</w:t>
      </w:r>
    </w:p>
    <w:p w:rsidR="00000000" w:rsidRDefault="00482810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482810">
      <w:pPr>
        <w:ind w:firstLine="426"/>
        <w:jc w:val="both"/>
      </w:pPr>
      <w:r>
        <w:t>1) создание благоприятных условий для развития приоритетных сектор</w:t>
      </w:r>
      <w:r>
        <w:t>ов экономики;</w:t>
      </w:r>
    </w:p>
    <w:p w:rsidR="00000000" w:rsidRDefault="00482810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482810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</w:t>
      </w:r>
      <w:r>
        <w:t xml:space="preserve">й привлекательности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</w:t>
      </w:r>
      <w:r>
        <w:t>производств;</w:t>
      </w:r>
    </w:p>
    <w:p w:rsidR="00000000" w:rsidRDefault="00482810">
      <w:pPr>
        <w:jc w:val="both"/>
      </w:pPr>
      <w:r>
        <w:rPr>
          <w:rStyle w:val="s3"/>
        </w:rPr>
        <w:t xml:space="preserve">Подпункт 4 изложен в редакции </w:t>
      </w:r>
      <w:hyperlink r:id="rId1072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73" w:anchor="sub_id=2440204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482810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482810">
      <w:pPr>
        <w:jc w:val="both"/>
      </w:pPr>
      <w:r>
        <w:rPr>
          <w:rStyle w:val="s3"/>
        </w:rPr>
        <w:t xml:space="preserve">Подпункт 6 </w:t>
      </w:r>
      <w:r>
        <w:rPr>
          <w:rStyle w:val="s3"/>
        </w:rPr>
        <w:t xml:space="preserve">изложен в редакции </w:t>
      </w:r>
      <w:hyperlink r:id="rId1074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75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6) оказание содейств</w:t>
      </w:r>
      <w:r>
        <w:t>ия субъектам индустриально-инновационной деятельности в коммерциализации технологий, результатов научной и (или) научно-технической деятельности;</w:t>
      </w:r>
    </w:p>
    <w:p w:rsidR="00000000" w:rsidRDefault="00482810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482810">
      <w:pPr>
        <w:ind w:firstLine="426"/>
        <w:jc w:val="both"/>
      </w:pPr>
      <w:r>
        <w:t>8</w:t>
      </w:r>
      <w:r>
        <w:t>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482810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</w:t>
      </w:r>
      <w:r>
        <w:t>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482810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</w:t>
      </w:r>
      <w:r>
        <w:t>:</w:t>
      </w:r>
    </w:p>
    <w:p w:rsidR="00000000" w:rsidRDefault="00482810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482810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</w:t>
      </w:r>
      <w:r>
        <w:t>ам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 xml:space="preserve">4) оптимизации мер государственной поддержки в целях успешной реализации индустриально-инновационных </w:t>
      </w:r>
      <w:r>
        <w:t>проектов субъектов индустриально-инновационной деятельности с учетом их индивидуальных особенностей;</w:t>
      </w:r>
    </w:p>
    <w:p w:rsidR="00000000" w:rsidRDefault="00482810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1076" w:anchor="sub_id=100" w:history="1">
        <w:r>
          <w:rPr>
            <w:rStyle w:val="a5"/>
            <w:i/>
            <w:iCs/>
          </w:rPr>
          <w:t>Государственную программу</w:t>
        </w:r>
      </w:hyperlink>
      <w:r>
        <w:rPr>
          <w:rStyle w:val="s3"/>
        </w:rPr>
        <w:t xml:space="preserve"> индустриально-инновационного развития Республики Казахстан на 2020 - 2025 годы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22" w:name="SUB2450000"/>
      <w:bookmarkEnd w:id="322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245. Цели формирования индустриально-инновационной системы Республики Казахстан</w:t>
      </w:r>
    </w:p>
    <w:p w:rsidR="00000000" w:rsidRDefault="00482810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</w:t>
      </w:r>
      <w:r>
        <w:t>ственной поддержке индустриально-инновационной деятельности, инфраструктуры и инструментов.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3" w:name="SUB2460000"/>
      <w:bookmarkEnd w:id="323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482810">
      <w:pPr>
        <w:jc w:val="both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1077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78" w:anchor="sub_id=24601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К субъектам индустриально-инновац</w:t>
      </w:r>
      <w:r>
        <w:rPr>
          <w:rStyle w:val="s0"/>
        </w:rPr>
        <w:t>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финансовыми организациями и развити</w:t>
      </w:r>
      <w:r>
        <w:rPr>
          <w:rStyle w:val="s0"/>
        </w:rPr>
        <w:t>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голосующих акций (долей участия в уставном капитале) которых пр</w:t>
      </w:r>
      <w:r>
        <w:rPr>
          <w:rStyle w:val="s0"/>
        </w:rPr>
        <w:t>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 xml:space="preserve">2. </w:t>
      </w:r>
      <w:hyperlink r:id="rId1079" w:history="1">
        <w:r>
          <w:rPr>
            <w:rStyle w:val="a5"/>
          </w:rPr>
          <w:t>Национальный институт развития в области под</w:t>
        </w:r>
        <w:r>
          <w:rPr>
            <w:rStyle w:val="a5"/>
          </w:rPr>
          <w:t>держки субъектов индустриально-инновационной деятельности</w:t>
        </w:r>
      </w:hyperlink>
      <w:r>
        <w:t>:</w:t>
      </w:r>
    </w:p>
    <w:p w:rsidR="00000000" w:rsidRDefault="00482810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</w:t>
      </w:r>
      <w:r>
        <w:t>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482810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</w:t>
      </w:r>
      <w:r>
        <w:t>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</w:t>
      </w:r>
      <w:r>
        <w:t>ктах;</w:t>
      </w:r>
    </w:p>
    <w:p w:rsidR="00000000" w:rsidRDefault="00482810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</w:t>
      </w:r>
      <w:r>
        <w:t>тетных секторов экономики:</w:t>
      </w:r>
    </w:p>
    <w:p w:rsidR="00000000" w:rsidRDefault="00482810">
      <w:pPr>
        <w:ind w:firstLine="426"/>
        <w:jc w:val="both"/>
      </w:pPr>
      <w:r>
        <w:t>реструктуризация задолженности;</w:t>
      </w:r>
    </w:p>
    <w:p w:rsidR="00000000" w:rsidRDefault="00482810">
      <w:pPr>
        <w:ind w:firstLine="426"/>
        <w:jc w:val="both"/>
      </w:pPr>
      <w:r>
        <w:t>инвестиции в уставные капиталы;</w:t>
      </w:r>
    </w:p>
    <w:p w:rsidR="00000000" w:rsidRDefault="00482810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482810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3. </w:t>
      </w:r>
      <w:hyperlink r:id="rId1080" w:history="1">
        <w:r>
          <w:rPr>
            <w:rStyle w:val="a5"/>
          </w:rPr>
          <w:t>Национ</w:t>
        </w:r>
        <w:r>
          <w:rPr>
            <w:rStyle w:val="a5"/>
          </w:rPr>
          <w:t>альный институт развития в области развития индустрии</w:t>
        </w:r>
      </w:hyperlink>
      <w:r>
        <w:t>:</w:t>
      </w:r>
    </w:p>
    <w:p w:rsidR="00000000" w:rsidRDefault="00482810">
      <w:pPr>
        <w:jc w:val="both"/>
      </w:pPr>
      <w:r>
        <w:rPr>
          <w:rStyle w:val="s3"/>
        </w:rPr>
        <w:t xml:space="preserve">Подпункт 1 изложен в редакции </w:t>
      </w:r>
      <w:hyperlink r:id="rId108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82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1) оказывает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482810">
      <w:pPr>
        <w:ind w:firstLine="426"/>
        <w:jc w:val="both"/>
      </w:pPr>
      <w:r>
        <w:t>2) оказ</w:t>
      </w:r>
      <w:r>
        <w:t>ывает услуги уполномоченному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482810">
      <w:pPr>
        <w:ind w:firstLine="426"/>
        <w:jc w:val="both"/>
      </w:pPr>
      <w:r>
        <w:t>3) оказывает услуги уполномоченному органу в области государственной по</w:t>
      </w:r>
      <w:r>
        <w:t>ддержки индустриально-инновационной деятельности по сопровождению карты индустриализации;</w:t>
      </w:r>
    </w:p>
    <w:p w:rsidR="00000000" w:rsidRDefault="00482810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</w:t>
      </w:r>
      <w:r>
        <w:t>ости;</w:t>
      </w:r>
    </w:p>
    <w:p w:rsidR="00000000" w:rsidRDefault="00482810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482810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482810">
      <w:pPr>
        <w:ind w:firstLine="426"/>
        <w:jc w:val="both"/>
      </w:pPr>
      <w:r>
        <w:t>7) оказывает услуги по аналитическому и экспертному обеспечен</w:t>
      </w:r>
      <w:r>
        <w:t>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482810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предусматривающие</w:t>
      </w:r>
      <w:r>
        <w:t xml:space="preserve">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</w:t>
      </w:r>
      <w:r>
        <w:t xml:space="preserve"> заключений.</w:t>
      </w:r>
    </w:p>
    <w:p w:rsidR="00000000" w:rsidRDefault="00482810">
      <w:pPr>
        <w:ind w:firstLine="426"/>
        <w:jc w:val="both"/>
      </w:pPr>
      <w:r>
        <w:t xml:space="preserve">4. </w:t>
      </w:r>
      <w:hyperlink r:id="rId1083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482810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482810">
      <w:pPr>
        <w:ind w:firstLine="426"/>
        <w:jc w:val="both"/>
      </w:pPr>
      <w:r>
        <w:t xml:space="preserve">2) оказывает информационно-аналитические </w:t>
      </w:r>
      <w:r>
        <w:t>и консультационные услуги в области развития инноваций;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1084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85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</w:t>
      </w:r>
      <w:r>
        <w:t xml:space="preserve">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</w:t>
      </w:r>
      <w:r>
        <w:t>дных центров трансферта технологий;</w:t>
      </w:r>
    </w:p>
    <w:p w:rsidR="00000000" w:rsidRDefault="00482810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482810">
      <w:pPr>
        <w:ind w:firstLine="426"/>
        <w:jc w:val="both"/>
      </w:pPr>
      <w:r>
        <w:t>6) обеспечивает досту</w:t>
      </w:r>
      <w:r>
        <w:t>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482810">
      <w:pPr>
        <w:ind w:firstLine="426"/>
        <w:jc w:val="both"/>
      </w:pPr>
      <w:r>
        <w:t>7) принимает участие в реализации механизмов государственной поддержки по тех</w:t>
      </w:r>
      <w:r>
        <w:t>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8) выдает экспертные заключения и (или) рекоменд</w:t>
      </w:r>
      <w:r>
        <w:t>ации уполномоченному органу в области государственной поддержки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</w:t>
      </w:r>
      <w:r>
        <w:t>х грантов;</w:t>
      </w:r>
    </w:p>
    <w:p w:rsidR="00000000" w:rsidRDefault="00482810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482810">
      <w:pPr>
        <w:jc w:val="both"/>
      </w:pPr>
      <w:r>
        <w:rPr>
          <w:rStyle w:val="s3"/>
        </w:rPr>
        <w:t xml:space="preserve">Подпункт 11 изложен в редакции </w:t>
      </w:r>
      <w:hyperlink r:id="rId1086" w:anchor="sub_id=24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04.07.18 г. № 174-VI (</w:t>
      </w:r>
      <w:hyperlink r:id="rId1087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венчурного финансирован</w:t>
      </w:r>
      <w:r>
        <w:t>ия.</w:t>
      </w:r>
    </w:p>
    <w:p w:rsidR="00000000" w:rsidRDefault="00482810">
      <w:pPr>
        <w:ind w:firstLine="426"/>
        <w:jc w:val="both"/>
      </w:pPr>
      <w:r>
        <w:t xml:space="preserve">5. </w:t>
      </w:r>
      <w:hyperlink r:id="rId1088" w:history="1">
        <w:r>
          <w:rPr>
            <w:rStyle w:val="a5"/>
          </w:rPr>
          <w:t>Национальный институт развития в области развития местного содержания</w:t>
        </w:r>
      </w:hyperlink>
      <w:r>
        <w:t>:</w:t>
      </w:r>
    </w:p>
    <w:p w:rsidR="00000000" w:rsidRDefault="00482810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482810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482810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</w:t>
      </w:r>
      <w:r>
        <w:t>изации мер государственной поддержки отечественных поставщиков товаров, работ и услуг на внутреннем рынке;</w:t>
      </w:r>
    </w:p>
    <w:p w:rsidR="00000000" w:rsidRDefault="00482810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</w:t>
      </w:r>
      <w:r>
        <w:t xml:space="preserve"> продвижению товаров, работ и услуг субъектов индустриально-инновационной деятельности на внутреннем рынке;</w:t>
      </w:r>
    </w:p>
    <w:p w:rsidR="00000000" w:rsidRDefault="00482810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482810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</w:t>
      </w:r>
      <w:r>
        <w:t>вационном проекте субъекта индустриально-инновационной деятельности, претендующего на включение в карту индустриализации;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8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482810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482810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7 в соответствии с </w:t>
      </w:r>
      <w:hyperlink r:id="rId109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82810">
      <w:pPr>
        <w:ind w:firstLine="397"/>
        <w:jc w:val="both"/>
      </w:pPr>
      <w:r>
        <w:rPr>
          <w:rStyle w:val="s0"/>
        </w:rPr>
        <w:t>7) оказывает услуги уполномоченному органу в области государственной поддержки индустриально-инновационной д</w:t>
      </w:r>
      <w:r>
        <w:rPr>
          <w:rStyle w:val="s0"/>
        </w:rPr>
        <w:t>еятельности по сервисной поддержке субъектов индустриально-инновационной деятельности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и услуг, используе</w:t>
      </w:r>
      <w:r>
        <w:rPr>
          <w:rStyle w:val="s0"/>
        </w:rPr>
        <w:t>мых при проведении операций по недропользованию.</w:t>
      </w:r>
    </w:p>
    <w:p w:rsidR="00000000" w:rsidRDefault="00482810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</w:t>
      </w:r>
      <w:r>
        <w:t>ьности, от общего фонда оплаты труда по данному проекту и (или) стоимости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</w:t>
      </w:r>
      <w:r>
        <w:t>убъекта индустриально-инновационной деятельности.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10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482810">
      <w:pPr>
        <w:jc w:val="both"/>
      </w:pPr>
      <w:r>
        <w:rPr>
          <w:rStyle w:val="s3"/>
        </w:rPr>
        <w:t xml:space="preserve">Пункт 6 изложен в редакции </w:t>
      </w:r>
      <w:hyperlink r:id="rId1092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93" w:anchor="sub_id=24606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6. </w:t>
      </w:r>
      <w:hyperlink r:id="rId1094" w:history="1">
        <w:r>
          <w:rPr>
            <w:rStyle w:val="a5"/>
          </w:rPr>
          <w:t>Национальная</w:t>
        </w:r>
        <w:r>
          <w:rPr>
            <w:rStyle w:val="a5"/>
          </w:rPr>
          <w:t xml:space="preserve"> компания</w:t>
        </w:r>
      </w:hyperlink>
      <w:r>
        <w:rPr>
          <w:rStyle w:val="s0"/>
        </w:rPr>
        <w:t xml:space="preserve"> в области привлечения инвестиций и ее региональные представители и представительства:</w:t>
      </w:r>
    </w:p>
    <w:p w:rsidR="00000000" w:rsidRDefault="00482810">
      <w:pPr>
        <w:ind w:firstLine="397"/>
        <w:jc w:val="both"/>
      </w:pPr>
      <w:r>
        <w:rPr>
          <w:rStyle w:val="s0"/>
        </w:rP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обеспечивают сопровождение деятельности инвесторов</w:t>
      </w:r>
      <w:r>
        <w:rPr>
          <w:rStyle w:val="s0"/>
        </w:rPr>
        <w:t>, в том числе организовывают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</w:t>
      </w:r>
      <w:r>
        <w:rPr>
          <w:rStyle w:val="s0"/>
        </w:rPr>
        <w:t xml:space="preserve">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продвигают благоприятный инвестиционный имидж Республики Казахстан, в том числе предоставляют информацию об </w:t>
      </w:r>
      <w:r>
        <w:rPr>
          <w:rStyle w:val="s0"/>
        </w:rPr>
        <w:t>инвестиционных возможностях;</w:t>
      </w:r>
    </w:p>
    <w:p w:rsidR="00000000" w:rsidRDefault="00482810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482810">
      <w:pPr>
        <w:ind w:firstLine="397"/>
        <w:jc w:val="both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6) взаимодействуют </w:t>
      </w:r>
      <w:r>
        <w:rPr>
          <w:rStyle w:val="s0"/>
        </w:rPr>
        <w:t>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организациями.</w:t>
      </w:r>
    </w:p>
    <w:p w:rsidR="00000000" w:rsidRDefault="00482810">
      <w:pPr>
        <w:ind w:firstLine="426"/>
        <w:jc w:val="both"/>
      </w:pPr>
      <w:r>
        <w:t xml:space="preserve">7. </w:t>
      </w:r>
      <w:hyperlink r:id="rId1095" w:history="1">
        <w:r>
          <w:rPr>
            <w:rStyle w:val="a5"/>
          </w:rPr>
          <w:t>Национальный институт раз</w:t>
        </w:r>
        <w:r>
          <w:rPr>
            <w:rStyle w:val="a5"/>
          </w:rPr>
          <w:t>вития в области развития и продвижения экспорта</w:t>
        </w:r>
      </w:hyperlink>
      <w:r>
        <w:t>:</w:t>
      </w:r>
    </w:p>
    <w:p w:rsidR="00000000" w:rsidRDefault="00482810">
      <w:pPr>
        <w:ind w:firstLine="426"/>
        <w:jc w:val="both"/>
      </w:pPr>
      <w:r>
        <w:t>1) проводит анализ внешних рынков;</w:t>
      </w:r>
    </w:p>
    <w:p w:rsidR="00000000" w:rsidRDefault="00482810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482810">
      <w:pPr>
        <w:ind w:firstLine="426"/>
        <w:jc w:val="both"/>
      </w:pPr>
      <w:r>
        <w:t xml:space="preserve">3) оказывает отечественным экспортерам информационные и консультационные </w:t>
      </w:r>
      <w:r>
        <w:t>услуги по 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482810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482810">
      <w:pPr>
        <w:ind w:firstLine="426"/>
        <w:jc w:val="both"/>
      </w:pPr>
      <w:r>
        <w:t xml:space="preserve">5) </w:t>
      </w:r>
      <w:r>
        <w:t>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482810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482810">
      <w:pPr>
        <w:ind w:firstLine="426"/>
        <w:jc w:val="both"/>
      </w:pPr>
      <w:r>
        <w:t>7) созд</w:t>
      </w:r>
      <w:r>
        <w:t>ает зарубежные представительства в целях продвижения экспорта отечественных обработанных товаров и услуг.</w:t>
      </w:r>
    </w:p>
    <w:p w:rsidR="00000000" w:rsidRDefault="00482810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</w:t>
      </w:r>
      <w:r>
        <w:t>ия национальной экономики:</w:t>
      </w:r>
    </w:p>
    <w:p w:rsidR="00000000" w:rsidRDefault="00482810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</w:t>
      </w:r>
      <w:r>
        <w:t>ществляющим государственную поддержку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82810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9 в соответствии с </w:t>
      </w:r>
      <w:hyperlink r:id="rId109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9. Региональные организации в области привлечения инвестиций:</w:t>
      </w:r>
    </w:p>
    <w:p w:rsidR="00000000" w:rsidRDefault="00482810">
      <w:pPr>
        <w:ind w:firstLine="397"/>
        <w:jc w:val="both"/>
      </w:pPr>
      <w:r>
        <w:rPr>
          <w:rStyle w:val="s0"/>
        </w:rPr>
        <w:t>1) проводят аналитические исследован</w:t>
      </w:r>
      <w:r>
        <w:rPr>
          <w:rStyle w:val="s0"/>
        </w:rPr>
        <w:t>ия по улучшению инвестиционной привлекательности соответствующего региона;</w:t>
      </w:r>
    </w:p>
    <w:p w:rsidR="00000000" w:rsidRDefault="00482810">
      <w:pPr>
        <w:ind w:firstLine="397"/>
        <w:jc w:val="both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государственными органами, субъектами индустриальн</w:t>
      </w:r>
      <w:r>
        <w:rPr>
          <w:rStyle w:val="s0"/>
        </w:rPr>
        <w:t>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региональную базу данных инвесторов;</w:t>
      </w:r>
    </w:p>
    <w:p w:rsidR="00000000" w:rsidRDefault="00482810">
      <w:pPr>
        <w:ind w:firstLine="397"/>
        <w:jc w:val="both"/>
      </w:pPr>
      <w:r>
        <w:rPr>
          <w:rStyle w:val="s0"/>
        </w:rPr>
        <w:t>3) продвигают благоприятный инвест</w:t>
      </w:r>
      <w:r>
        <w:rPr>
          <w:rStyle w:val="s0"/>
        </w:rPr>
        <w:t>иционный имидж региона, в том числе предоставляют информацию об инвестиционных возможностях региона;</w:t>
      </w:r>
    </w:p>
    <w:p w:rsidR="00000000" w:rsidRDefault="00482810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482810">
      <w:pPr>
        <w:ind w:firstLine="397"/>
        <w:jc w:val="both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 на территории региона;</w:t>
      </w:r>
    </w:p>
    <w:p w:rsidR="00000000" w:rsidRDefault="00482810">
      <w:pPr>
        <w:ind w:firstLine="397"/>
        <w:jc w:val="both"/>
      </w:pPr>
      <w:r>
        <w:rPr>
          <w:rStyle w:val="s0"/>
        </w:rPr>
        <w:t>6) участвуют в мероприятиях по инвестиционной тематике, организованных национальной компанией в области привлечения инвестиций и ее регион</w:t>
      </w:r>
      <w:r>
        <w:rPr>
          <w:rStyle w:val="s0"/>
        </w:rPr>
        <w:t>альными представителями и представительствами, в том числе на территории иностранного государства;</w:t>
      </w:r>
    </w:p>
    <w:p w:rsidR="00000000" w:rsidRDefault="00482810">
      <w:pPr>
        <w:ind w:firstLine="397"/>
        <w:jc w:val="both"/>
      </w:pPr>
      <w:r>
        <w:rPr>
          <w:rStyle w:val="s0"/>
        </w:rPr>
        <w:t>7) регулярно предоставляют национальной компании в области привлечения инвестиций и ее региональным представителям и представительствам актуальную информацию</w:t>
      </w:r>
      <w:r>
        <w:rPr>
          <w:rStyle w:val="s0"/>
        </w:rPr>
        <w:t xml:space="preserve"> об инвестиционной деятельности в регионе, в том числе индустриально-инновационных проектах, требующих инвестиций, инвесторах;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8) взаимодействуют с инвесторами по принципу «одного окна» в части сопровождения инвесторов при получении государственных услуг, </w:t>
      </w:r>
      <w:r>
        <w:rPr>
          <w:rStyle w:val="s0"/>
        </w:rPr>
        <w:t>а также других услуг, оказываемых иными организациями.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09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10. Региональные организации в области п</w:t>
      </w:r>
      <w:r>
        <w:rPr>
          <w:rStyle w:val="s0"/>
        </w:rPr>
        <w:t>ривлечения инвестиций определяются решением местного исполнительного органа области, города республиканского значения, столицы.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4" w:name="SUB2470000"/>
      <w:bookmarkEnd w:id="324"/>
      <w:r>
        <w:rPr>
          <w:rStyle w:val="s1"/>
        </w:rPr>
        <w:t>Статья 247. Индустриально-инновационная инфраструктура</w:t>
      </w:r>
    </w:p>
    <w:p w:rsidR="00000000" w:rsidRDefault="00482810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482810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1 внесены изменения в соответствии с </w:t>
      </w:r>
      <w:hyperlink r:id="rId1098" w:anchor="sub_id=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099" w:anchor="sub_id=247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1) специальные экономические зоны;</w:t>
      </w:r>
    </w:p>
    <w:p w:rsidR="00000000" w:rsidRDefault="00482810">
      <w:pPr>
        <w:ind w:firstLine="426"/>
        <w:jc w:val="both"/>
      </w:pPr>
      <w:r>
        <w:t>2) индустриальные зоны;</w:t>
      </w:r>
    </w:p>
    <w:p w:rsidR="00000000" w:rsidRDefault="00482810">
      <w:pPr>
        <w:ind w:firstLine="426"/>
        <w:jc w:val="both"/>
      </w:pPr>
      <w:r>
        <w:t>3) технопарки;</w:t>
      </w:r>
    </w:p>
    <w:p w:rsidR="00000000" w:rsidRDefault="00482810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10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482810">
      <w:pPr>
        <w:ind w:firstLine="426"/>
        <w:jc w:val="both"/>
      </w:pPr>
      <w:r>
        <w:t>4-1) венчурные фонды;</w:t>
      </w:r>
    </w:p>
    <w:p w:rsidR="00000000" w:rsidRDefault="00482810">
      <w:pPr>
        <w:ind w:firstLine="426"/>
        <w:jc w:val="both"/>
      </w:pPr>
      <w:r>
        <w:t>5) центры коммерциализации технологий;</w:t>
      </w:r>
    </w:p>
    <w:p w:rsidR="00000000" w:rsidRDefault="00482810">
      <w:pPr>
        <w:ind w:firstLine="426"/>
        <w:jc w:val="both"/>
      </w:pPr>
      <w:r>
        <w:t>6) конструкторские бюро;</w:t>
      </w:r>
    </w:p>
    <w:p w:rsidR="00000000" w:rsidRDefault="00482810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482810">
      <w:pPr>
        <w:ind w:firstLine="426"/>
        <w:jc w:val="both"/>
      </w:pPr>
      <w:r>
        <w:t>8) инно</w:t>
      </w:r>
      <w:r>
        <w:t>вационные кластеры.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5" w:name="SUB2480000"/>
      <w:bookmarkEnd w:id="325"/>
      <w:r>
        <w:rPr>
          <w:rStyle w:val="s1"/>
        </w:rPr>
        <w:t>Статья 248. Специальные экономические зоны</w:t>
      </w:r>
    </w:p>
    <w:p w:rsidR="00000000" w:rsidRDefault="004828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01" w:anchor="sub_id=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02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</w:t>
      </w:r>
      <w:r>
        <w:t>ой экономической зоны для осуществления приоритетных видов деятельности.</w:t>
      </w:r>
    </w:p>
    <w:p w:rsidR="00000000" w:rsidRDefault="00482810">
      <w:pPr>
        <w:ind w:firstLine="426"/>
        <w:jc w:val="both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</w:t>
      </w:r>
      <w:r>
        <w:t>Казахстан «</w:t>
      </w:r>
      <w:hyperlink r:id="rId1103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104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105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106" w:history="1">
        <w:r>
          <w:rPr>
            <w:rStyle w:val="a4"/>
          </w:rPr>
          <w:t>таможенным</w:t>
        </w:r>
      </w:hyperlink>
      <w:r>
        <w:t xml:space="preserve">, </w:t>
      </w:r>
      <w:hyperlink r:id="rId1107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10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110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1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112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На территории специальной экономической з</w:t>
      </w:r>
      <w:r>
        <w:rPr>
          <w:rStyle w:val="s0"/>
        </w:rPr>
        <w:t xml:space="preserve">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Правительства Республики </w:t>
      </w:r>
      <w:r>
        <w:rPr>
          <w:rStyle w:val="s0"/>
        </w:rPr>
        <w:t>Казахстан о создании специальной экономической зоны.</w:t>
      </w:r>
    </w:p>
    <w:p w:rsidR="00000000" w:rsidRDefault="00482810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1113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Казахстан. Территория специальной экономической зоны, на которой применяется таможенная п</w:t>
      </w:r>
      <w:r>
        <w:rPr>
          <w:rStyle w:val="s0"/>
        </w:rPr>
        <w:t>роцедура свободной таможенной зоны, является зоной таможенного контроля.</w:t>
      </w:r>
    </w:p>
    <w:p w:rsidR="00000000" w:rsidRDefault="00482810">
      <w:pPr>
        <w:ind w:firstLine="426"/>
        <w:jc w:val="both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1114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482810">
      <w:pPr>
        <w:ind w:firstLine="426"/>
        <w:jc w:val="both"/>
      </w:pPr>
      <w:r>
        <w:t>Принудительное изъятие имущества участника специальной экономической зоны (нац</w:t>
      </w:r>
      <w:r>
        <w:t>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482810">
      <w:pPr>
        <w:ind w:firstLine="426"/>
        <w:jc w:val="both"/>
      </w:pPr>
      <w:r>
        <w:t>Участники специальной экономической зоны вправе по своему усмотрению использовать доходы, полученные от осуще</w:t>
      </w:r>
      <w:r>
        <w:t xml:space="preserve">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1115" w:anchor="sub_id=7080000" w:history="1">
        <w:r>
          <w:rPr>
            <w:rStyle w:val="a4"/>
          </w:rPr>
          <w:t>налоговым 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6" w:name="SUB2490000"/>
      <w:bookmarkEnd w:id="326"/>
      <w:r>
        <w:rPr>
          <w:rStyle w:val="s1"/>
        </w:rPr>
        <w:t>Статья 249. Индустриальные зоны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116" w:anchor="sub_id=2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17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Индустриальной зоной является территория, обеспеченная инженерно-коммуникационной инфраструктурой, предоставляемая субъектам частного предпринимательства для размещения и эксплуатации объектов предпринимате</w:t>
      </w:r>
      <w:r>
        <w:rPr>
          <w:rStyle w:val="s0"/>
        </w:rPr>
        <w:t xml:space="preserve">льской деятельности, в том числе в области промышленности, агропромышленного комплекса, туристской индустрии, транспортной логистики, управления отходами, в порядке, установленном </w:t>
      </w:r>
      <w:hyperlink r:id="rId1118" w:history="1">
        <w:r>
          <w:rPr>
            <w:rStyle w:val="a5"/>
          </w:rPr>
          <w:t>законодател</w:t>
        </w:r>
        <w:r>
          <w:rPr>
            <w:rStyle w:val="a5"/>
          </w:rPr>
          <w:t>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482810">
      <w:pPr>
        <w:ind w:firstLine="426"/>
        <w:jc w:val="both"/>
      </w:pPr>
      <w:r>
        <w:t>3. Задачами индустриальных зон являются:</w:t>
      </w:r>
    </w:p>
    <w:p w:rsidR="00000000" w:rsidRDefault="00482810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482810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482810">
      <w:pPr>
        <w:ind w:firstLine="426"/>
        <w:jc w:val="both"/>
      </w:pPr>
      <w:r>
        <w:t>3) повышение эффективности производства;</w:t>
      </w:r>
    </w:p>
    <w:p w:rsidR="00000000" w:rsidRDefault="00482810">
      <w:pPr>
        <w:ind w:firstLine="426"/>
        <w:jc w:val="both"/>
      </w:pPr>
      <w:r>
        <w:t>4) обеспечение занятости населения.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27" w:name="SUB2500000"/>
      <w:bookmarkEnd w:id="327"/>
      <w:r>
        <w:rPr>
          <w:rStyle w:val="s3"/>
        </w:rPr>
        <w:t xml:space="preserve">Статья 250 изложена в редакции </w:t>
      </w:r>
      <w:hyperlink r:id="rId1119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20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>50. Технологический парк</w:t>
      </w:r>
    </w:p>
    <w:p w:rsidR="00000000" w:rsidRDefault="00482810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</w:t>
      </w:r>
      <w:r>
        <w:t>лики Казахстан, владеющее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>2. Основным видом деятельнос</w:t>
      </w:r>
      <w:r>
        <w:t>ти технопарков является технологическое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</w:t>
      </w:r>
      <w:r>
        <w:t xml:space="preserve"> предоставлению помещений,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</w:t>
      </w:r>
      <w:r>
        <w:t xml:space="preserve"> проектов, в том числе в области информационно-коммуникационных технологий. </w:t>
      </w:r>
      <w:hyperlink r:id="rId1121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</w:t>
      </w:r>
      <w:r>
        <w:t>слуг, за исключением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28" w:name="SUB2510000"/>
      <w:bookmarkEnd w:id="328"/>
      <w:r>
        <w:rPr>
          <w:rStyle w:val="s1"/>
        </w:rPr>
        <w:t>Статья 251. Акционерные инвести</w:t>
      </w:r>
      <w:r>
        <w:rPr>
          <w:rStyle w:val="s1"/>
        </w:rPr>
        <w:t>ционные фонды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2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23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1124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</w:t>
      </w:r>
      <w:r>
        <w:t>ия.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5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26" w:anchor="sub_id=251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1127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29" w:name="SUB251010000"/>
      <w:bookmarkEnd w:id="329"/>
      <w:r>
        <w:rPr>
          <w:rStyle w:val="s3"/>
        </w:rPr>
        <w:t>Закон дополнен статьей</w:t>
      </w:r>
      <w:r>
        <w:rPr>
          <w:rStyle w:val="s3"/>
        </w:rPr>
        <w:t xml:space="preserve"> 251-1 в соответствии с </w:t>
      </w:r>
      <w:hyperlink r:id="rId1128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251-1. Венчурные фонды и венчурное финансирование</w:t>
      </w:r>
    </w:p>
    <w:p w:rsidR="00000000" w:rsidRDefault="00482810">
      <w:pPr>
        <w:ind w:firstLine="426"/>
        <w:jc w:val="both"/>
      </w:pPr>
      <w:r>
        <w:t>1. Венчурным фондом является простое товарищество или юрид</w:t>
      </w:r>
      <w:r>
        <w:t xml:space="preserve">ическое лицо в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установленными </w:t>
      </w:r>
      <w:hyperlink r:id="rId1129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482810">
      <w:pPr>
        <w:ind w:firstLine="426"/>
        <w:jc w:val="both"/>
      </w:pPr>
      <w:r>
        <w:t xml:space="preserve">Венчурный фонд вправе заключать </w:t>
      </w:r>
      <w:hyperlink r:id="rId1130" w:anchor="sub_id=7560000" w:history="1">
        <w:r>
          <w:rPr>
            <w:rStyle w:val="a5"/>
          </w:rPr>
          <w:t>договоры банковского вкл</w:t>
        </w:r>
        <w:r>
          <w:rPr>
            <w:rStyle w:val="a5"/>
          </w:rPr>
          <w:t>ада</w:t>
        </w:r>
      </w:hyperlink>
      <w:r>
        <w:t xml:space="preserve"> с банками второго уровня Республики Казахстан.</w:t>
      </w:r>
    </w:p>
    <w:p w:rsidR="00000000" w:rsidRDefault="00482810">
      <w:pPr>
        <w:ind w:firstLine="426"/>
        <w:jc w:val="both"/>
      </w:pPr>
      <w:r>
        <w:t xml:space="preserve">2. Под венчурным финансированием понимается деятельность, связанная с финансированием лиц, осуществляющих только инновационную деятельность, путем инвестиций в их уставный капитал, приобретения выпущенных </w:t>
      </w:r>
      <w:r>
        <w:t>ими финансовых инструментов или предоставления им денежного займа.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0" w:name="SUB2520000"/>
      <w:bookmarkEnd w:id="330"/>
      <w:r>
        <w:rPr>
          <w:rStyle w:val="s1"/>
        </w:rPr>
        <w:t>Статья 252. Центр коммерциализации технологий</w:t>
      </w:r>
    </w:p>
    <w:p w:rsidR="00000000" w:rsidRDefault="00482810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</w:t>
      </w:r>
      <w:r>
        <w:t>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482810">
      <w:pPr>
        <w:ind w:firstLine="426"/>
        <w:jc w:val="both"/>
      </w:pPr>
      <w:r>
        <w:t>2. Основными</w:t>
      </w:r>
      <w:r>
        <w:t xml:space="preserve">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</w:t>
      </w:r>
      <w:r>
        <w:t xml:space="preserve">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</w:t>
      </w:r>
      <w:r>
        <w:t>ими договоров в области коммерциализации технологий.</w:t>
      </w:r>
    </w:p>
    <w:p w:rsidR="00000000" w:rsidRDefault="00482810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</w:t>
      </w:r>
      <w:r>
        <w:t>огического развития.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1" w:name="SUB2530000"/>
      <w:bookmarkEnd w:id="331"/>
      <w:r>
        <w:rPr>
          <w:rStyle w:val="s1"/>
        </w:rPr>
        <w:t>Статья 253. Конструкторское бюро</w:t>
      </w:r>
    </w:p>
    <w:p w:rsidR="00000000" w:rsidRDefault="00482810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482810">
      <w:pPr>
        <w:ind w:firstLine="426"/>
        <w:jc w:val="both"/>
      </w:pPr>
      <w:r>
        <w:t>2. Основной задач</w:t>
      </w:r>
      <w:r>
        <w:t>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</w:t>
      </w:r>
      <w:r>
        <w:t>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11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2" w:name="SUB2540000"/>
      <w:bookmarkEnd w:id="332"/>
      <w:r>
        <w:rPr>
          <w:rStyle w:val="s1"/>
        </w:rPr>
        <w:t>Статья 254. Международные центры трансферта технологий</w:t>
      </w:r>
    </w:p>
    <w:p w:rsidR="00000000" w:rsidRDefault="00482810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</w:t>
      </w:r>
      <w:r>
        <w:t>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482810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</w:t>
      </w:r>
      <w:r>
        <w:t>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33" w:name="SUB2550000"/>
      <w:bookmarkEnd w:id="333"/>
      <w:r>
        <w:rPr>
          <w:rStyle w:val="s3"/>
        </w:rPr>
        <w:t xml:space="preserve">В статью 255 внесены изменения в соответствии с </w:t>
      </w:r>
      <w:hyperlink r:id="rId1132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33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255. Инновационный кластер</w:t>
      </w:r>
    </w:p>
    <w:p w:rsidR="00000000" w:rsidRDefault="00482810">
      <w:pPr>
        <w:ind w:firstLine="426"/>
        <w:jc w:val="both"/>
      </w:pPr>
      <w:r>
        <w:t>Инновационным кластером является объединени</w:t>
      </w:r>
      <w:r>
        <w:t>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определенных в соответствии с законодательством Республики Казахстан, призванное стиму</w:t>
      </w:r>
      <w:r>
        <w:t>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4" w:name="SUB2560000"/>
      <w:bookmarkEnd w:id="334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482810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482810">
      <w:pPr>
        <w:ind w:firstLine="426"/>
        <w:jc w:val="both"/>
      </w:pPr>
      <w:r>
        <w:t>Под технологическим прогнозированием поним</w:t>
      </w:r>
      <w:r>
        <w:t>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482810">
      <w:pPr>
        <w:ind w:firstLine="426"/>
        <w:jc w:val="both"/>
      </w:pPr>
      <w:r>
        <w:t>Технологическое прогнозирование проводится уполномоченным орг</w:t>
      </w:r>
      <w:r>
        <w:t>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482810">
      <w:pPr>
        <w:ind w:firstLine="426"/>
        <w:jc w:val="both"/>
      </w:pPr>
      <w:r>
        <w:t>Технологическое прогнозирование осуществляется в соответствии с методикой проведения технологическог</w:t>
      </w:r>
      <w:r>
        <w:t>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>Процесс технологического прогнозирования обеспечивается национальным институтом развития в области технол</w:t>
      </w:r>
      <w:r>
        <w:t>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482810">
      <w:pPr>
        <w:ind w:firstLine="426"/>
        <w:jc w:val="both"/>
      </w:pPr>
      <w:r>
        <w:t>Итоги технологичес</w:t>
      </w:r>
      <w:r>
        <w:t>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482810">
      <w:pPr>
        <w:ind w:firstLine="426"/>
        <w:jc w:val="both"/>
      </w:pPr>
      <w:r>
        <w:t>Под целевой технологической программой понимается комплекс мер по решению технологи</w:t>
      </w:r>
      <w:r>
        <w:t>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482810">
      <w:pPr>
        <w:ind w:firstLine="426"/>
        <w:jc w:val="both"/>
      </w:pPr>
      <w:r>
        <w:t xml:space="preserve">Единая карта приоритетных товаров и услуг представляет собой перечень товарных групп, товаров и услуг, имеющих стратегические конкурентные </w:t>
      </w:r>
      <w:r>
        <w:t>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134" w:anchor="sub_id=2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35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Карта индустриализации является инструме</w:t>
      </w:r>
      <w:r>
        <w:rPr>
          <w:rStyle w:val="s0"/>
        </w:rPr>
        <w:t>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деятельности.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</w:t>
      </w:r>
      <w:r>
        <w:rPr>
          <w:rStyle w:val="s0"/>
        </w:rPr>
        <w:t>новационной деятельности.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113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поддержки</w:t>
      </w:r>
      <w:r>
        <w:rPr>
          <w:rStyle w:val="s3"/>
        </w:rPr>
        <w:t xml:space="preserve"> предпринимательства регионов»</w:t>
      </w:r>
    </w:p>
    <w:p w:rsidR="00000000" w:rsidRDefault="00482810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</w:t>
      </w:r>
      <w:r>
        <w:t>гий.</w:t>
      </w:r>
    </w:p>
    <w:p w:rsidR="00000000" w:rsidRDefault="00482810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</w:t>
      </w:r>
      <w:r>
        <w:t>уляризацию инновационной деятельности.</w:t>
      </w:r>
    </w:p>
    <w:p w:rsidR="00000000" w:rsidRDefault="00482810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482810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482810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482810">
      <w:pPr>
        <w:ind w:firstLine="426"/>
        <w:jc w:val="both"/>
      </w:pPr>
      <w:r>
        <w:t>3) развития института проектных менеджеров;</w:t>
      </w:r>
    </w:p>
    <w:p w:rsidR="00000000" w:rsidRDefault="00482810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Содействие суб</w:t>
      </w:r>
      <w:r>
        <w:t xml:space="preserve">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482810">
      <w:pPr>
        <w:ind w:firstLine="426"/>
        <w:jc w:val="both"/>
      </w:pPr>
      <w:r>
        <w:t>4. Инструменто</w:t>
      </w:r>
      <w:r>
        <w:t>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</w:t>
      </w:r>
      <w:r>
        <w:t>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482810">
      <w:pPr>
        <w:ind w:firstLine="426"/>
        <w:jc w:val="both"/>
      </w:pPr>
      <w:hyperlink r:id="rId1137" w:history="1">
        <w:r>
          <w:rPr>
            <w:rStyle w:val="a4"/>
          </w:rPr>
          <w:t>Методика оценки эффективности реал</w:t>
        </w:r>
        <w:r>
          <w:rPr>
            <w:rStyle w:val="a4"/>
          </w:rPr>
          <w:t xml:space="preserve">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</w:t>
        </w:r>
        <w:r>
          <w:rPr>
            <w:rStyle w:val="a4"/>
          </w:rPr>
          <w:t>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35" w:name="SUB2570000"/>
      <w:bookmarkEnd w:id="335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 изменения в статью 257 - </w:t>
      </w:r>
      <w:hyperlink r:id="rId1138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настоящего Закона)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257. Меры государс</w:t>
      </w:r>
      <w:r>
        <w:rPr>
          <w:rStyle w:val="s1"/>
        </w:rPr>
        <w:t>твенной поддержки субъектов индустриально-инновационной деятельности</w:t>
      </w:r>
    </w:p>
    <w:p w:rsidR="00000000" w:rsidRDefault="00482810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</w:t>
      </w:r>
      <w:r>
        <w:t>н.</w:t>
      </w:r>
    </w:p>
    <w:p w:rsidR="00000000" w:rsidRDefault="00482810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482810">
      <w:pPr>
        <w:ind w:firstLine="426"/>
        <w:jc w:val="both"/>
      </w:pPr>
      <w:r>
        <w:t>1) финансирование, включая софинансирование проектов, лизинг</w:t>
      </w:r>
      <w:r>
        <w:t>овое финансирование;</w:t>
      </w:r>
    </w:p>
    <w:p w:rsidR="00000000" w:rsidRDefault="00482810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482810">
      <w:pPr>
        <w:ind w:firstLine="426"/>
        <w:jc w:val="both"/>
      </w:pPr>
      <w:r>
        <w:t>3) кредитование через финансовые институты;</w:t>
      </w:r>
    </w:p>
    <w:p w:rsidR="00000000" w:rsidRDefault="00482810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482810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482810">
      <w:pPr>
        <w:ind w:firstLine="426"/>
        <w:jc w:val="both"/>
      </w:pPr>
      <w:r>
        <w:t>6) гарантированный заказ;</w:t>
      </w:r>
    </w:p>
    <w:p w:rsidR="00000000" w:rsidRDefault="00482810">
      <w:pPr>
        <w:ind w:firstLine="426"/>
        <w:jc w:val="both"/>
      </w:pPr>
      <w:r>
        <w:t>7) предоставление инновационных грантов;</w:t>
      </w:r>
    </w:p>
    <w:p w:rsidR="00000000" w:rsidRDefault="00482810">
      <w:pPr>
        <w:ind w:firstLine="426"/>
        <w:jc w:val="both"/>
      </w:pPr>
      <w:r>
        <w:t>8) обеспе</w:t>
      </w:r>
      <w:r>
        <w:t>чение квалифицированными кадровыми ресурсами;</w:t>
      </w:r>
    </w:p>
    <w:p w:rsidR="00000000" w:rsidRDefault="00482810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482810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482810">
      <w:pPr>
        <w:ind w:firstLine="426"/>
        <w:jc w:val="both"/>
      </w:pPr>
      <w:r>
        <w:t>11) поддержка на внутреннем рынке;</w:t>
      </w:r>
    </w:p>
    <w:p w:rsidR="00000000" w:rsidRDefault="00482810">
      <w:pPr>
        <w:ind w:firstLine="426"/>
        <w:jc w:val="both"/>
      </w:pPr>
      <w:r>
        <w:t>12) привлечение иностранных инвестиций;</w:t>
      </w:r>
    </w:p>
    <w:p w:rsidR="00000000" w:rsidRDefault="00482810">
      <w:pPr>
        <w:ind w:firstLine="426"/>
        <w:jc w:val="both"/>
      </w:pPr>
      <w:r>
        <w:t xml:space="preserve">13) развитие </w:t>
      </w:r>
      <w:r>
        <w:t>и продвижение экспорта отечественных обработанных товаров, услуг;</w:t>
      </w:r>
    </w:p>
    <w:p w:rsidR="00000000" w:rsidRDefault="00482810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482810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482810">
      <w:pPr>
        <w:ind w:firstLine="426"/>
        <w:jc w:val="both"/>
      </w:pPr>
      <w:r>
        <w:t>3. Государственная п</w:t>
      </w:r>
      <w:r>
        <w:t xml:space="preserve">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113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4828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40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41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4. Стимулирование развития субъектов индустриально-инновационной деятельности, осуществляющих деятельность в специальных эконо</w:t>
      </w:r>
      <w:r>
        <w:t xml:space="preserve">мических </w:t>
      </w:r>
      <w:r>
        <w:rPr>
          <w:rStyle w:val="s0"/>
        </w:rPr>
        <w:t>и индустриальных зонах</w:t>
      </w:r>
      <w:r>
        <w:t xml:space="preserve">, регулируется </w:t>
      </w:r>
      <w:hyperlink r:id="rId1142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482810">
      <w:pPr>
        <w:ind w:firstLine="426"/>
        <w:jc w:val="both"/>
      </w:pPr>
      <w:r>
        <w:t>5. Стимулирование инвестиционной деятельности в Республике Каз</w:t>
      </w:r>
      <w:r>
        <w:t>ахстан субъектов индустриально-инновационной деятельности определяется настоящим Кодексом.</w:t>
      </w:r>
    </w:p>
    <w:p w:rsidR="00000000" w:rsidRDefault="00482810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деятельности, иные государственные органы, а также местные исполнительные орг</w:t>
      </w:r>
      <w:r>
        <w:t>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482810">
      <w:pPr>
        <w:ind w:firstLine="426"/>
        <w:jc w:val="both"/>
      </w:pPr>
      <w:r>
        <w:t>1) инновационн</w:t>
      </w:r>
      <w:r>
        <w:t>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1143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44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конкурентоспособность - преимущество в сравн</w:t>
      </w:r>
      <w:r>
        <w:rPr>
          <w:rStyle w:val="s0"/>
        </w:rPr>
        <w:t>ении с аналогичными индустриально-инновационными проектами, выражающееся в низкой себестоимости выпускаемой продукции, оказываемых работ и (или) предоставляемых услуг, их востребованности и экономической целесообразности их производства, оказания или предо</w:t>
      </w:r>
      <w:r>
        <w:rPr>
          <w:rStyle w:val="s0"/>
        </w:rPr>
        <w:t>ставления;</w:t>
      </w:r>
    </w:p>
    <w:p w:rsidR="00000000" w:rsidRDefault="00482810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45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4) экспортоориентированность - направленность производства на экспорт продукции и услуг;</w:t>
      </w:r>
    </w:p>
    <w:p w:rsidR="00000000" w:rsidRDefault="0048281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46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5) производительность труда - показатель эффективности производства, характеризующий выпуск продукции в расчете на единицу используемых ресурсов, представляющий собой соотношение объема производства и затр</w:t>
      </w:r>
      <w:r>
        <w:rPr>
          <w:rStyle w:val="s0"/>
        </w:rPr>
        <w:t>ат трудовых ресурсов.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6" w:name="SUB2580000"/>
      <w:bookmarkEnd w:id="336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482810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 разви</w:t>
      </w:r>
      <w:r>
        <w:t>тия, определяемыми Правительством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7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48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</w:t>
      </w:r>
      <w:r>
        <w:t>техническое перевооружение) и расширение действующих производств.</w:t>
      </w:r>
    </w:p>
    <w:p w:rsidR="00000000" w:rsidRDefault="00482810">
      <w:pPr>
        <w:ind w:firstLine="426"/>
        <w:jc w:val="both"/>
      </w:pPr>
      <w:r>
        <w:t xml:space="preserve">Софинансирование венчурных фондов осуществляется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1149" w:anchor="sub_id=1" w:history="1">
        <w:r>
          <w:rPr>
            <w:rStyle w:val="a5"/>
          </w:rPr>
          <w:t>перечень</w:t>
        </w:r>
      </w:hyperlink>
      <w:r>
        <w:t xml:space="preserve"> </w:t>
      </w:r>
      <w:r>
        <w:t>которых утверждается уполномоченным органом в области государственной поддержки индустриально-инновационной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государственного управления).</w:t>
      </w:r>
    </w:p>
    <w:p w:rsidR="00000000" w:rsidRDefault="00482810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482810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150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7" w:name="SUB2590000"/>
      <w:bookmarkEnd w:id="337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482810">
      <w:pPr>
        <w:ind w:firstLine="426"/>
        <w:jc w:val="both"/>
      </w:pPr>
      <w:r>
        <w:t>1. Предоставление гарантийных обязательств и поручительств по займам осуществляетс</w:t>
      </w:r>
      <w:r>
        <w:t>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482810">
      <w:pPr>
        <w:ind w:firstLine="426"/>
        <w:jc w:val="both"/>
      </w:pPr>
      <w:r>
        <w:t>2. Условия и механизмы предоставлени</w:t>
      </w:r>
      <w:r>
        <w:t>я гарантийных обязательств и поручительств по займам определяются Правительством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8" w:name="SUB2600000"/>
      <w:bookmarkEnd w:id="338"/>
      <w:r>
        <w:rPr>
          <w:rStyle w:val="s1"/>
        </w:rPr>
        <w:t>Статья 260. Кредитование через финансовые институты</w:t>
      </w:r>
    </w:p>
    <w:p w:rsidR="00000000" w:rsidRDefault="00482810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путем обусловленн</w:t>
      </w:r>
      <w:r>
        <w:t xml:space="preserve">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482810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</w:t>
      </w:r>
      <w:r>
        <w:t xml:space="preserve">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</w:t>
      </w:r>
      <w:r>
        <w:t>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482810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1151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39" w:name="SUB2610000"/>
      <w:bookmarkEnd w:id="339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482810">
      <w:pPr>
        <w:ind w:firstLine="426"/>
        <w:jc w:val="both"/>
      </w:pPr>
      <w:r>
        <w:t>1. Субсидирование ставки вознаграждения по</w:t>
      </w:r>
      <w:r>
        <w:t xml:space="preserve">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</w:t>
      </w:r>
      <w:r>
        <w:t xml:space="preserve">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</w:t>
      </w:r>
      <w:r>
        <w:t>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482810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</w:t>
      </w:r>
      <w:r>
        <w:t>оротных средств не осуществляется.</w:t>
      </w:r>
    </w:p>
    <w:p w:rsidR="00000000" w:rsidRDefault="00482810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</w:t>
      </w:r>
      <w:r>
        <w:t>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482810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</w:t>
      </w:r>
      <w:r>
        <w:t>ыми институтами, и купонного вознаграждения по облигациям определяются Правительством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0" w:name="SUB2620000"/>
      <w:bookmarkEnd w:id="340"/>
      <w:r>
        <w:rPr>
          <w:rStyle w:val="s1"/>
        </w:rPr>
        <w:t>Статья 262. Осуществление инвестиций в уставные капиталы</w:t>
      </w:r>
    </w:p>
    <w:p w:rsidR="00000000" w:rsidRDefault="00482810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</w:t>
      </w:r>
      <w:r>
        <w:t>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</w:t>
      </w:r>
      <w:r>
        <w:t>онного проекта следующим условиям:</w:t>
      </w:r>
    </w:p>
    <w:p w:rsidR="00000000" w:rsidRDefault="00482810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482810">
      <w:pPr>
        <w:ind w:firstLine="426"/>
        <w:jc w:val="both"/>
      </w:pPr>
      <w:r>
        <w:t>2) привлекательность по прогнозным экономическим и финансовым параметрам, значения которых определяются внутренн</w:t>
      </w:r>
      <w:r>
        <w:t>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482810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482810">
      <w:pPr>
        <w:ind w:firstLine="426"/>
        <w:jc w:val="both"/>
      </w:pPr>
      <w:r>
        <w:t>Результаты инвестиционной деятельности национальных инстит</w:t>
      </w:r>
      <w:r>
        <w:t>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482810">
      <w:pPr>
        <w:ind w:firstLine="426"/>
        <w:jc w:val="both"/>
      </w:pPr>
      <w:r>
        <w:t>Национальный институт развития в области поддержки субъе</w:t>
      </w:r>
      <w:r>
        <w:t>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482810">
      <w:pPr>
        <w:ind w:firstLine="426"/>
        <w:jc w:val="both"/>
      </w:pPr>
      <w:r>
        <w:t>1) капиталоемкости и (или) длительности сроков окупаемости и (или) низкой рентабельности индустриа</w:t>
      </w:r>
      <w:r>
        <w:t>льно-инновационных проектов для субъектов частного предпринимательства;</w:t>
      </w:r>
    </w:p>
    <w:p w:rsidR="00000000" w:rsidRDefault="00482810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1" w:name="SUB2630000"/>
      <w:bookmarkEnd w:id="341"/>
      <w:r>
        <w:rPr>
          <w:rStyle w:val="s1"/>
        </w:rPr>
        <w:t>Статья 263. Гарантированный заказ</w:t>
      </w:r>
    </w:p>
    <w:p w:rsidR="00000000" w:rsidRDefault="00482810">
      <w:pPr>
        <w:ind w:firstLine="426"/>
        <w:jc w:val="both"/>
      </w:pPr>
      <w:r>
        <w:t>1. Технологические меморандумы заключаются уполномо</w:t>
      </w:r>
      <w:r>
        <w:t>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перечень заку</w:t>
      </w:r>
      <w:r>
        <w:t>паемых товаров, работ и услуг.</w:t>
      </w:r>
    </w:p>
    <w:p w:rsidR="00000000" w:rsidRDefault="00482810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путем заключен</w:t>
      </w:r>
      <w:r>
        <w:t>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компаний и аф</w:t>
      </w:r>
      <w:r>
        <w:t>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2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153" w:anchor="sub_id=26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Гарантированный заказ размеща</w:t>
      </w:r>
      <w:r>
        <w:rPr>
          <w:rStyle w:val="s0"/>
        </w:rPr>
        <w:t xml:space="preserve">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154" w:history="1">
        <w:r>
          <w:rPr>
            <w:rStyle w:val="a5"/>
          </w:rPr>
          <w:t>за</w:t>
        </w:r>
        <w:r>
          <w:rPr>
            <w:rStyle w:val="a5"/>
          </w:rPr>
          <w:t>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482810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2" w:name="SUB2640000"/>
      <w:bookmarkEnd w:id="342"/>
      <w:r>
        <w:rPr>
          <w:rStyle w:val="s1"/>
        </w:rPr>
        <w:t>Статья 264. Предоставление инновационных грантов</w:t>
      </w:r>
    </w:p>
    <w:p w:rsidR="00000000" w:rsidRDefault="00482810">
      <w:pPr>
        <w:ind w:firstLine="426"/>
        <w:jc w:val="both"/>
      </w:pPr>
      <w:r>
        <w:t>1. Под</w:t>
      </w:r>
      <w:r>
        <w:t xml:space="preserve">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1155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482810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</w:t>
      </w:r>
      <w:r>
        <w:t>ением национального института развития в области технологического развития.</w:t>
      </w:r>
    </w:p>
    <w:p w:rsidR="00000000" w:rsidRDefault="00482810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482810">
      <w:pPr>
        <w:ind w:firstLine="426"/>
        <w:jc w:val="both"/>
      </w:pPr>
      <w:r>
        <w:t xml:space="preserve">3. Инновационные </w:t>
      </w:r>
      <w:r>
        <w:t>гранты предоставляются на:</w:t>
      </w:r>
    </w:p>
    <w:p w:rsidR="00000000" w:rsidRDefault="00482810">
      <w:pPr>
        <w:ind w:firstLine="426"/>
        <w:jc w:val="both"/>
      </w:pPr>
      <w:r>
        <w:t>1) коммерциализацию технологий;</w:t>
      </w:r>
    </w:p>
    <w:p w:rsidR="00000000" w:rsidRDefault="00482810">
      <w:pPr>
        <w:ind w:firstLine="426"/>
        <w:jc w:val="both"/>
      </w:pPr>
      <w:r>
        <w:t>2) технологическое развитие отраслей;</w:t>
      </w:r>
    </w:p>
    <w:p w:rsidR="00000000" w:rsidRDefault="00482810">
      <w:pPr>
        <w:jc w:val="both"/>
      </w:pPr>
      <w:r>
        <w:rPr>
          <w:rStyle w:val="s3"/>
        </w:rPr>
        <w:t xml:space="preserve">См. </w:t>
      </w:r>
      <w:hyperlink r:id="rId11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</w:t>
      </w:r>
      <w:r>
        <w:rPr>
          <w:rStyle w:val="s3"/>
        </w:rPr>
        <w:t>траслей</w:t>
      </w:r>
    </w:p>
    <w:p w:rsidR="00000000" w:rsidRDefault="00482810">
      <w:pPr>
        <w:ind w:firstLine="426"/>
        <w:jc w:val="both"/>
      </w:pPr>
      <w:r>
        <w:t>3) технологическое развитие предприятий.</w:t>
      </w:r>
    </w:p>
    <w:p w:rsidR="00000000" w:rsidRDefault="00482810">
      <w:pPr>
        <w:jc w:val="both"/>
      </w:pPr>
      <w:r>
        <w:rPr>
          <w:rStyle w:val="s3"/>
        </w:rPr>
        <w:t xml:space="preserve">См. </w:t>
      </w:r>
      <w:hyperlink r:id="rId11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482810">
      <w:pPr>
        <w:ind w:firstLine="426"/>
        <w:jc w:val="both"/>
      </w:pPr>
      <w:r>
        <w:t>4. При предоставлении инн</w:t>
      </w:r>
      <w:r>
        <w:t xml:space="preserve">овационных грантов проводится экспертиза в соответствии с </w:t>
      </w:r>
      <w:hyperlink r:id="rId1158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индустриа</w:t>
      </w:r>
      <w:r>
        <w:t>льно-инновационной деятельности.</w:t>
      </w:r>
    </w:p>
    <w:p w:rsidR="00000000" w:rsidRDefault="00482810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482810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были предоставлены инновационн</w:t>
      </w:r>
      <w:r>
        <w:t>ые гранты.</w:t>
      </w:r>
    </w:p>
    <w:p w:rsidR="00000000" w:rsidRDefault="00482810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</w:t>
      </w:r>
      <w:r>
        <w:t xml:space="preserve">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технологического развития.</w:t>
      </w:r>
    </w:p>
    <w:p w:rsidR="00000000" w:rsidRDefault="00482810">
      <w:pPr>
        <w:ind w:firstLine="426"/>
        <w:jc w:val="both"/>
      </w:pPr>
      <w:r>
        <w:t>Остатки средств на текущем счете, числящиеся</w:t>
      </w:r>
      <w:r>
        <w:t xml:space="preserve">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предоставление инновационных грантов в следую</w:t>
      </w:r>
      <w:r>
        <w:t>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3" w:name="SUB2650000"/>
      <w:bookmarkEnd w:id="343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482810">
      <w:pPr>
        <w:ind w:firstLine="426"/>
        <w:jc w:val="both"/>
      </w:pPr>
      <w:r>
        <w:t>1. Обеспечение субъектов индустриально-ин</w:t>
      </w:r>
      <w:r>
        <w:t>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482810">
      <w:pPr>
        <w:ind w:firstLine="426"/>
        <w:jc w:val="both"/>
      </w:pPr>
      <w:r>
        <w:t>2. Уполномоченный орган в области государственной</w:t>
      </w:r>
      <w:r>
        <w:t xml:space="preserve">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формирует предложения по определению перечня специальностей, по которым </w:t>
      </w:r>
      <w:r>
        <w:t>требуется подготовка специалистов для приоритетных секторов экономики.</w:t>
      </w:r>
    </w:p>
    <w:p w:rsidR="00000000" w:rsidRDefault="00482810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государственной поддержки индустриально-инновационной деятельности, обязан</w:t>
      </w:r>
      <w:r>
        <w:t xml:space="preserve">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4" w:name="SUB2660000"/>
      <w:bookmarkEnd w:id="344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482810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482810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482810">
      <w:pPr>
        <w:ind w:firstLine="426"/>
        <w:jc w:val="both"/>
      </w:pPr>
      <w:r>
        <w:t>2) модернизации (технического перевооружения) и расширения действующих произ</w:t>
      </w:r>
      <w:r>
        <w:t>водств.</w:t>
      </w:r>
    </w:p>
    <w:p w:rsidR="00000000" w:rsidRDefault="00482810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настоящей статьи, осуществляется</w:t>
      </w:r>
      <w:r>
        <w:t xml:space="preserve">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482810">
      <w:pPr>
        <w:ind w:firstLine="426"/>
        <w:jc w:val="both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1159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5" w:name="SUB2670000"/>
      <w:bookmarkEnd w:id="345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482810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482810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116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482810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1161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</w:t>
      </w:r>
      <w:r>
        <w:rPr>
          <w:rStyle w:val="s3"/>
        </w:rPr>
        <w:t>г. № 126-VI (</w:t>
      </w:r>
      <w:hyperlink r:id="rId1162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2) предоставления права недропользования для проведения операций по разведке или добыче твердых полезных ископаемых, связанных с производствен</w:t>
      </w:r>
      <w:r>
        <w:rPr>
          <w:rStyle w:val="s0"/>
        </w:rPr>
        <w:t xml:space="preserve">ной деятельностью (технологическим циклом), в порядке, определенном </w:t>
      </w:r>
      <w:hyperlink r:id="rId116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6" w:name="SUB2680000"/>
      <w:bookmarkEnd w:id="346"/>
      <w:r>
        <w:rPr>
          <w:rStyle w:val="s1"/>
        </w:rPr>
        <w:t>Статья 268. Поддержка на внутреннем рынке</w:t>
      </w:r>
    </w:p>
    <w:p w:rsidR="00000000" w:rsidRDefault="00482810">
      <w:pPr>
        <w:ind w:firstLine="426"/>
        <w:jc w:val="both"/>
      </w:pPr>
      <w:r>
        <w:t xml:space="preserve">1. Предоставление </w:t>
      </w:r>
      <w:r>
        <w:t xml:space="preserve">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государственной поддержки </w:t>
      </w:r>
      <w:r>
        <w:t>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482810">
      <w:pPr>
        <w:ind w:firstLine="426"/>
        <w:jc w:val="both"/>
      </w:pPr>
      <w:r>
        <w:t>2. Сервисная поддержка субъектов индустриально-инновационной деятельности на внутреннем рынке осуществляется посредством:</w:t>
      </w:r>
    </w:p>
    <w:p w:rsidR="00000000" w:rsidRDefault="00482810">
      <w:pPr>
        <w:ind w:firstLine="426"/>
        <w:jc w:val="both"/>
      </w:pPr>
      <w:r>
        <w:t>1) бе</w:t>
      </w:r>
      <w:r>
        <w:t>звозмездной регистрации физических и юридических лиц в базе данных товаров, работ, услуг и их поставщиков;</w:t>
      </w:r>
    </w:p>
    <w:p w:rsidR="00000000" w:rsidRDefault="00482810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482810">
      <w:pPr>
        <w:ind w:firstLine="426"/>
        <w:jc w:val="both"/>
      </w:pPr>
      <w:r>
        <w:t xml:space="preserve">Порядок формирования и ведения </w:t>
      </w:r>
      <w:hyperlink r:id="rId1164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уполномоченным органом в области государственной поддержки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>3. Возмещение части затрат с</w:t>
      </w:r>
      <w:r>
        <w:t>убъектов индустриально-инновационной деятельности осуществляется посредством возмещения затрат по:</w:t>
      </w:r>
    </w:p>
    <w:p w:rsidR="00000000" w:rsidRDefault="00482810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482810">
      <w:pPr>
        <w:ind w:firstLine="426"/>
        <w:jc w:val="both"/>
      </w:pPr>
      <w:r>
        <w:t>2) продвижени</w:t>
      </w:r>
      <w:r>
        <w:t>ю отечественных обработанных товаров, работ и услуг на внутреннем рынке.</w:t>
      </w:r>
    </w:p>
    <w:p w:rsidR="00000000" w:rsidRDefault="00482810">
      <w:pPr>
        <w:ind w:firstLine="426"/>
        <w:jc w:val="both"/>
      </w:pPr>
      <w:hyperlink r:id="rId1165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</w:t>
      </w:r>
      <w:r>
        <w:t>аботанных товаров, работ, услуг на внутреннем рынке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482810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</w:t>
      </w:r>
      <w:r>
        <w:t xml:space="preserve">ущий счет в банке второго уровня - резиденте Республики Казахстан для осуществления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</w:t>
      </w:r>
      <w:r>
        <w:t>на внутренний рынок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местного содержания.</w:t>
      </w:r>
    </w:p>
    <w:p w:rsidR="00000000" w:rsidRDefault="00482810">
      <w:pPr>
        <w:ind w:firstLine="426"/>
        <w:jc w:val="both"/>
      </w:pPr>
      <w:r>
        <w:t>Остатки средств на тек</w:t>
      </w:r>
      <w:r>
        <w:t>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возмещение затрат субъе</w:t>
      </w:r>
      <w:r>
        <w:t>ктов индустриально-инновационной деятельности по продвижению отечественных обработанных товаров, работ и услуг на внутренний рынок в следующем финансовом году.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7" w:name="SUB2690000"/>
      <w:bookmarkEnd w:id="347"/>
      <w:r>
        <w:rPr>
          <w:rStyle w:val="s1"/>
        </w:rPr>
        <w:t>Статья 269. Привлечение иностранных инвестиций</w:t>
      </w:r>
    </w:p>
    <w:p w:rsidR="00000000" w:rsidRDefault="00482810">
      <w:pPr>
        <w:ind w:firstLine="426"/>
        <w:jc w:val="both"/>
      </w:pPr>
      <w:r>
        <w:t>Меры сервисной поддержки субъектов индустриальн</w:t>
      </w:r>
      <w:r>
        <w:t>о-инновационной деятельности обеспечиваются путем привлечения иностранных инвестиций и включают в себя:</w:t>
      </w:r>
    </w:p>
    <w:p w:rsidR="00000000" w:rsidRDefault="00482810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</w:t>
      </w:r>
      <w:r>
        <w:t>нновационных проектов;</w:t>
      </w:r>
    </w:p>
    <w:p w:rsidR="00000000" w:rsidRDefault="00482810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482810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</w:t>
      </w:r>
      <w:r>
        <w:t>едствах массовой информации посредством загранучреждений Республики Казахстан,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См.: </w:t>
      </w:r>
      <w:hyperlink r:id="rId1166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8" w:name="SUB2700000"/>
      <w:bookmarkEnd w:id="348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482810">
      <w:pPr>
        <w:ind w:firstLine="426"/>
        <w:jc w:val="both"/>
      </w:pPr>
      <w:r>
        <w:t>1. Предоставление мер сервисной поддержки</w:t>
      </w:r>
      <w:r>
        <w:t xml:space="preserve">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индустриально-инновационной де</w:t>
      </w:r>
      <w:r>
        <w:t>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482810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продвижению отечественных обработанных товаров, ус</w:t>
      </w:r>
      <w:r>
        <w:t>луг на внешние рынки осуществляются путем:</w:t>
      </w:r>
    </w:p>
    <w:p w:rsidR="00000000" w:rsidRDefault="00482810">
      <w:pPr>
        <w:ind w:firstLine="426"/>
        <w:jc w:val="both"/>
      </w:pPr>
      <w:r>
        <w:t>1) диагностики их экспортного потенциала;</w:t>
      </w:r>
    </w:p>
    <w:p w:rsidR="00000000" w:rsidRDefault="00482810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</w:t>
      </w:r>
      <w:r>
        <w:t>зации национальных стендов казахстанских производителей за рубежом;</w:t>
      </w:r>
    </w:p>
    <w:p w:rsidR="00000000" w:rsidRDefault="00482810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482810">
      <w:pPr>
        <w:ind w:firstLine="426"/>
        <w:jc w:val="both"/>
      </w:pPr>
      <w:r>
        <w:t>4) ок</w:t>
      </w:r>
      <w:r>
        <w:t>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482810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482810">
      <w:pPr>
        <w:ind w:firstLine="426"/>
        <w:jc w:val="both"/>
      </w:pPr>
      <w:r>
        <w:t>6) испо</w:t>
      </w:r>
      <w:r>
        <w:t>льзования механизмов экспортного торгового финансирования, кредитования и страхования.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49" w:name="SUB2710000"/>
      <w:bookmarkEnd w:id="349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7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68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Предоставление мер государственной </w:t>
      </w:r>
      <w:r>
        <w:t>поддержки субъектам индустриально-инновационной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</w:t>
      </w:r>
      <w:r>
        <w:t>лечением национального института развития в области развития индустрии.</w:t>
      </w:r>
    </w:p>
    <w:p w:rsidR="00000000" w:rsidRDefault="00482810">
      <w:pPr>
        <w:ind w:firstLine="397"/>
        <w:jc w:val="both"/>
      </w:pPr>
      <w:r>
        <w:rPr>
          <w:rStyle w:val="s0"/>
        </w:rPr>
        <w:t>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организаций, которая включает в себя произв</w:t>
      </w:r>
      <w:r>
        <w:rPr>
          <w:rStyle w:val="s0"/>
        </w:rPr>
        <w:t>одителей конечных или промежуточных товаров и услуг, поставщиков комплектующих, специализированных услуг, производителей производственного и иного оборудования, поставщиков специализированной инфраструктуры, научные и исследовательские организации, организ</w:t>
      </w:r>
      <w:r>
        <w:rPr>
          <w:rStyle w:val="s0"/>
        </w:rPr>
        <w:t>ации высшего образования, организации технического и профессионального образования и другие организации, имеющие определенную отраслевую специализацию.</w:t>
      </w:r>
    </w:p>
    <w:p w:rsidR="00000000" w:rsidRDefault="00482810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</w:t>
      </w:r>
      <w:r>
        <w:t>ышении производительности труда осуществляется посредством возмещения затрат на:</w:t>
      </w:r>
    </w:p>
    <w:p w:rsidR="00000000" w:rsidRDefault="00482810">
      <w:pPr>
        <w:ind w:firstLine="426"/>
        <w:jc w:val="both"/>
      </w:pPr>
      <w:r>
        <w:t>1) повышение компетенции предприятия;</w:t>
      </w:r>
    </w:p>
    <w:p w:rsidR="00000000" w:rsidRDefault="00482810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482810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482810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482810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</w:t>
      </w:r>
      <w:r>
        <w:t xml:space="preserve"> мер государственной поддержки в рамках создания и реализации территориальных кластерных инициатив.</w:t>
      </w:r>
    </w:p>
    <w:p w:rsidR="00000000" w:rsidRDefault="00482810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</w:t>
      </w:r>
      <w:r>
        <w:t>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</w:t>
      </w:r>
      <w:r>
        <w:t>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482810">
      <w:pPr>
        <w:jc w:val="both"/>
      </w:pPr>
      <w:r>
        <w:rPr>
          <w:rStyle w:val="s3"/>
        </w:rPr>
        <w:t xml:space="preserve">См: </w:t>
      </w:r>
      <w:hyperlink r:id="rId116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0" w:name="SUB2720000"/>
      <w:bookmarkEnd w:id="350"/>
      <w:r>
        <w:rPr>
          <w:rStyle w:val="s1"/>
        </w:rPr>
        <w:t>Статья 272. Реструктуризация задолженности</w:t>
      </w:r>
    </w:p>
    <w:p w:rsidR="00000000" w:rsidRDefault="00482810">
      <w:pPr>
        <w:ind w:firstLine="426"/>
        <w:jc w:val="both"/>
      </w:pPr>
      <w:r>
        <w:t>1. Реструктуризация задолженности осуществляется в целя</w:t>
      </w:r>
      <w:r>
        <w:t>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</w:t>
      </w:r>
      <w:r>
        <w:t>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</w:t>
      </w:r>
      <w:r>
        <w:t>ества, в том числе денег.</w:t>
      </w:r>
    </w:p>
    <w:p w:rsidR="00000000" w:rsidRDefault="00482810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</w:t>
      </w:r>
      <w:r>
        <w:t>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</w:t>
      </w:r>
      <w:r>
        <w:t>тренными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51" w:name="SUB2730000"/>
      <w:bookmarkEnd w:id="351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482810">
      <w:pPr>
        <w:ind w:firstLine="426"/>
        <w:jc w:val="both"/>
      </w:pPr>
      <w:r>
        <w:t>1. Регулирование отношений, связанных с инвестициями в Респуб</w:t>
      </w:r>
      <w:r>
        <w:t>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государственной поддержки инвестиций, порядка разрешения спор</w:t>
      </w:r>
      <w:r>
        <w:t>ов с участием инвесторов осуществляются настоящим Кодексом.</w:t>
      </w:r>
    </w:p>
    <w:p w:rsidR="00000000" w:rsidRDefault="00482810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482810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482810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482810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</w:t>
      </w:r>
      <w:r>
        <w:t>положения настоящей главы применяются в части, не противоречащей таким законам.</w:t>
      </w:r>
    </w:p>
    <w:p w:rsidR="00000000" w:rsidRDefault="00482810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17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2" w:name="SUB2740000"/>
      <w:bookmarkEnd w:id="352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482810">
      <w:pPr>
        <w:ind w:firstLine="426"/>
        <w:jc w:val="both"/>
      </w:pPr>
      <w:r>
        <w:t>1. Инвестициями являются все виды имущества (кроме товаров, предназначенных для лич</w:t>
      </w:r>
      <w:r>
        <w:t>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</w:t>
      </w:r>
      <w:r>
        <w:t>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482810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482810">
      <w:pPr>
        <w:ind w:firstLine="426"/>
        <w:jc w:val="both"/>
      </w:pPr>
      <w:r>
        <w:t>3. Деятельность физических и юр</w:t>
      </w:r>
      <w:r>
        <w:t>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</w:t>
      </w:r>
      <w:r>
        <w:t>цессионного проекта, признается инвестиционной деятельностью.</w:t>
      </w:r>
    </w:p>
    <w:p w:rsidR="00000000" w:rsidRDefault="00482810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171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3" w:name="SUB2750000"/>
      <w:bookmarkEnd w:id="353"/>
      <w:r>
        <w:rPr>
          <w:rStyle w:val="s1"/>
        </w:rPr>
        <w:t>Статья 275. Объекты инвестиционной деятельности</w:t>
      </w:r>
    </w:p>
    <w:p w:rsidR="00000000" w:rsidRDefault="00482810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</w:t>
      </w:r>
      <w:r>
        <w:t>х законами Республики Казахстан.</w:t>
      </w:r>
    </w:p>
    <w:p w:rsidR="00000000" w:rsidRDefault="00482810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</w:t>
      </w:r>
      <w:r>
        <w:t>оговорами.</w:t>
      </w:r>
    </w:p>
    <w:p w:rsidR="00000000" w:rsidRDefault="00482810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4" w:name="SUB2760000"/>
      <w:bookmarkEnd w:id="354"/>
      <w:r>
        <w:rPr>
          <w:rStyle w:val="s1"/>
        </w:rPr>
        <w:t>Статья 276.</w:t>
      </w:r>
      <w:r>
        <w:rPr>
          <w:rStyle w:val="s1"/>
        </w:rPr>
        <w:t xml:space="preserve"> Гарантия правовой защиты деятельности инвесторов на территории Республики Казахстан</w:t>
      </w:r>
    </w:p>
    <w:p w:rsidR="00000000" w:rsidRDefault="00482810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172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482810">
      <w:pPr>
        <w:ind w:firstLine="426"/>
        <w:jc w:val="both"/>
      </w:pPr>
      <w:r>
        <w:t xml:space="preserve">2. Инвестор имеет право на возмещение вреда, причиненного ему в результате </w:t>
      </w:r>
      <w:r>
        <w:t>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3. Республика Казахстан г</w:t>
      </w:r>
      <w:r>
        <w:t>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482810">
      <w:pPr>
        <w:ind w:firstLine="426"/>
        <w:jc w:val="both"/>
      </w:pPr>
      <w:r>
        <w:t>Настоящие гарантии не распространяются на:</w:t>
      </w:r>
    </w:p>
    <w:p w:rsidR="00000000" w:rsidRDefault="00482810">
      <w:pPr>
        <w:ind w:firstLine="426"/>
        <w:jc w:val="both"/>
      </w:pPr>
      <w:r>
        <w:t>1) измен</w:t>
      </w:r>
      <w:r>
        <w:t>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482810">
      <w:pPr>
        <w:ind w:firstLine="426"/>
        <w:jc w:val="both"/>
      </w:pPr>
      <w:r>
        <w:t>2) изменения и дополнения, к</w:t>
      </w:r>
      <w:r>
        <w:t>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5" w:name="SUB2770000"/>
      <w:bookmarkEnd w:id="355"/>
      <w:r>
        <w:rPr>
          <w:rStyle w:val="s1"/>
        </w:rPr>
        <w:t>Статья 277. Гарантии использования доходов</w:t>
      </w:r>
    </w:p>
    <w:p w:rsidR="00000000" w:rsidRDefault="00482810">
      <w:pPr>
        <w:ind w:firstLine="426"/>
        <w:jc w:val="both"/>
      </w:pPr>
      <w:r>
        <w:t>Инвесторы вправе:</w:t>
      </w:r>
    </w:p>
    <w:p w:rsidR="00000000" w:rsidRDefault="00482810">
      <w:pPr>
        <w:ind w:firstLine="426"/>
        <w:jc w:val="both"/>
      </w:pPr>
      <w:r>
        <w:t>1) по своему усмотрению использов</w:t>
      </w:r>
      <w:r>
        <w:t>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2) открывать в банках на территории Республики Казахстан банковские счета в национальной ва</w:t>
      </w:r>
      <w:r>
        <w:t xml:space="preserve">люте и (или) иностранной валюте в соответствии c </w:t>
      </w:r>
      <w:hyperlink r:id="rId1173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174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6" w:name="SUB2780000"/>
      <w:bookmarkEnd w:id="356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482810">
      <w:pPr>
        <w:ind w:firstLine="426"/>
        <w:jc w:val="both"/>
      </w:pPr>
      <w:r>
        <w:t xml:space="preserve">1. Официальные сообщения государственных органов Республики Казахстан и </w:t>
      </w:r>
      <w:r>
        <w:t>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голосующих акций (мен</w:t>
      </w:r>
      <w:r>
        <w:t>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предусмотренной законами Ре</w:t>
      </w:r>
      <w:r>
        <w:t>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7" w:name="SUB2790000"/>
      <w:bookmarkEnd w:id="357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482810">
      <w:pPr>
        <w:ind w:firstLine="426"/>
        <w:jc w:val="both"/>
      </w:pPr>
      <w:r>
        <w:t>1. Принудительное изъятие иму</w:t>
      </w:r>
      <w:r>
        <w:t>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482810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убытки, причиненны</w:t>
      </w:r>
      <w:r>
        <w:t>е ему в результате издания законодательных актов Республики Казахстан о национализации.</w:t>
      </w:r>
    </w:p>
    <w:p w:rsidR="00000000" w:rsidRDefault="00482810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482810">
      <w:pPr>
        <w:ind w:firstLine="426"/>
        <w:jc w:val="both"/>
      </w:pPr>
      <w:r>
        <w:t>Рыночная стоимость имущества определяется в порядке, установленном законод</w:t>
      </w:r>
      <w:r>
        <w:t>ательством Республики Казахстан.</w:t>
      </w:r>
    </w:p>
    <w:p w:rsidR="00000000" w:rsidRDefault="00482810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482810">
      <w:pPr>
        <w:ind w:firstLine="426"/>
        <w:jc w:val="both"/>
      </w:pPr>
      <w:r>
        <w:t>5. При прекращении действия обстоятельств, в связи с которыми произведена реквизиция, инвест</w:t>
      </w:r>
      <w:r>
        <w:t>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58" w:name="SUB2800000"/>
      <w:bookmarkEnd w:id="358"/>
      <w:r>
        <w:rPr>
          <w:rStyle w:val="s1"/>
        </w:rPr>
        <w:t>Статья 280. Переход прав инвестора к другому лицу</w:t>
      </w:r>
    </w:p>
    <w:p w:rsidR="00000000" w:rsidRDefault="00482810">
      <w:pPr>
        <w:ind w:firstLine="426"/>
        <w:jc w:val="both"/>
      </w:pPr>
      <w:r>
        <w:t>Если иностранное государство или уполн</w:t>
      </w:r>
      <w:r>
        <w:t>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либо уполномоченн</w:t>
      </w:r>
      <w:r>
        <w:t>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инвестиций в Республ</w:t>
      </w:r>
      <w:r>
        <w:t>ике Казахстан и (или) выполнения им определенных договорных обязательств.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59" w:name="SUB2810000"/>
      <w:bookmarkEnd w:id="359"/>
      <w:r>
        <w:rPr>
          <w:rStyle w:val="s1"/>
        </w:rPr>
        <w:t>Параграф 2. Государственная поддержка инвестиций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482810">
      <w:pPr>
        <w:ind w:firstLine="426"/>
        <w:jc w:val="both"/>
      </w:pPr>
      <w:r>
        <w:t>1. Целью государственной поддержки инвестиций являются создание благопр</w:t>
      </w:r>
      <w:r>
        <w:t>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также охрана окружающе</w:t>
      </w:r>
      <w:r>
        <w:t>й среды.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175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176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177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недрах и недропользовании».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0" w:name="SUB2820000"/>
      <w:bookmarkEnd w:id="360"/>
      <w:r>
        <w:rPr>
          <w:rStyle w:val="s1"/>
        </w:rPr>
        <w:t>Статья 282. Уполномоченный орган по инвестициям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</w:t>
      </w:r>
      <w:r>
        <w:rPr>
          <w:rStyle w:val="s3"/>
        </w:rPr>
        <w:t>272-VI (</w:t>
      </w:r>
      <w:hyperlink r:id="rId1179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1180" w:history="1">
        <w:r>
          <w:rPr>
            <w:rStyle w:val="a5"/>
          </w:rPr>
          <w:t>уполномоченным органом по ин</w:t>
        </w:r>
        <w:r>
          <w:rPr>
            <w:rStyle w:val="a5"/>
          </w:rPr>
          <w:t>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482810">
      <w:pPr>
        <w:ind w:firstLine="426"/>
        <w:jc w:val="both"/>
      </w:pPr>
      <w:r>
        <w:t>2. Уполномоченный орган по инвестициям в пределах своей компетенции и в</w:t>
      </w:r>
      <w:r>
        <w:t xml:space="preserve"> целях выполнения возложенных на него задач имеет право в </w:t>
      </w:r>
      <w:hyperlink r:id="rId1181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</w:t>
      </w:r>
      <w:r>
        <w:t>рганов, консультантов и экспертов из числа физических и юридических лиц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182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83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</w:t>
      </w:r>
      <w:r>
        <w:rPr>
          <w:rStyle w:val="s0"/>
        </w:rPr>
        <w:t xml:space="preserve">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184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85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186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87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88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89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190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482810">
      <w:pPr>
        <w:ind w:firstLine="426"/>
        <w:jc w:val="both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</w:t>
      </w:r>
      <w:r>
        <w:t>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1191" w:anchor="sub_id=28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03.04.19 г. № 243-VI</w:t>
      </w:r>
    </w:p>
    <w:p w:rsidR="00000000" w:rsidRDefault="00482810">
      <w:pPr>
        <w:ind w:firstLine="397"/>
        <w:jc w:val="both"/>
      </w:pPr>
      <w:r>
        <w:rPr>
          <w:rStyle w:val="s0"/>
        </w:rPr>
        <w:t>8-1. Уполномоченный орган по инвестициям разрабатывает порядок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482810">
      <w:pPr>
        <w:ind w:firstLine="397"/>
        <w:jc w:val="both"/>
      </w:pPr>
      <w:r>
        <w:rPr>
          <w:rStyle w:val="s0"/>
        </w:rPr>
        <w:t>Порядок, предусмотренный частью первой настоящего пункта,</w:t>
      </w:r>
      <w:r>
        <w:rPr>
          <w:rStyle w:val="s0"/>
        </w:rPr>
        <w:t xml:space="preserve">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482810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1192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61" w:name="SUB282010000"/>
      <w:bookmarkEnd w:id="361"/>
      <w:r>
        <w:rPr>
          <w:rStyle w:val="s3"/>
        </w:rPr>
        <w:t xml:space="preserve">Глава 25 дополнена статьей 282-1 в соответствии с </w:t>
      </w:r>
      <w:hyperlink r:id="rId1193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</w:t>
      </w:r>
      <w:r>
        <w:rPr>
          <w:rStyle w:val="s3"/>
        </w:rPr>
        <w:t>-VI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282-1. Принцип «одного окна» для инвесторов</w:t>
      </w:r>
    </w:p>
    <w:p w:rsidR="00000000" w:rsidRDefault="00482810">
      <w:pPr>
        <w:ind w:firstLine="397"/>
        <w:jc w:val="both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</w:t>
      </w:r>
      <w:r>
        <w:rPr>
          <w:rStyle w:val="s0"/>
        </w:rPr>
        <w:t>авителей и представительств, региональных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</w:t>
      </w:r>
      <w:r>
        <w:rPr>
          <w:rStyle w:val="s0"/>
        </w:rPr>
        <w:t>в и ограничение их непосредственного контакта с государственными органами.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2. </w:t>
      </w:r>
      <w:hyperlink r:id="rId11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</w:t>
      </w:r>
      <w:r>
        <w:rPr>
          <w:rStyle w:val="s0"/>
        </w:rPr>
        <w:t>ждаются Правительством Республики Казахстан и определяют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482810">
      <w:pPr>
        <w:ind w:firstLine="397"/>
        <w:jc w:val="both"/>
      </w:pPr>
      <w:r>
        <w:rPr>
          <w:rStyle w:val="s0"/>
        </w:rPr>
        <w:t>1) организации сопровождения инвестора по принципу «одного окна» национальной компа</w:t>
      </w:r>
      <w:r>
        <w:rPr>
          <w:rStyle w:val="s0"/>
        </w:rPr>
        <w:t>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взаимодействия уполномоченного орг</w:t>
      </w:r>
      <w:r>
        <w:rPr>
          <w:rStyle w:val="s0"/>
        </w:rPr>
        <w:t>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</w:t>
      </w:r>
      <w:r>
        <w:rPr>
          <w:rStyle w:val="s0"/>
        </w:rPr>
        <w:t xml:space="preserve"> для привлечения инвестиций на центральном и региональном уровнях;</w:t>
      </w:r>
    </w:p>
    <w:p w:rsidR="00000000" w:rsidRDefault="00482810">
      <w:pPr>
        <w:ind w:firstLine="397"/>
        <w:jc w:val="both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</w:t>
      </w:r>
      <w:r>
        <w:rPr>
          <w:rStyle w:val="s0"/>
        </w:rPr>
        <w:t>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482810">
      <w:pPr>
        <w:ind w:firstLine="397"/>
        <w:jc w:val="both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инвестиционных проектов для привлечения</w:t>
      </w:r>
      <w:r>
        <w:rPr>
          <w:rStyle w:val="s0"/>
        </w:rPr>
        <w:t xml:space="preserve"> инвестиций.</w:t>
      </w:r>
    </w:p>
    <w:p w:rsidR="00000000" w:rsidRDefault="00482810">
      <w:pPr>
        <w:ind w:firstLine="397"/>
        <w:jc w:val="both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данных услуг инвесторам и сопрово</w:t>
      </w:r>
      <w:r>
        <w:rPr>
          <w:rStyle w:val="s0"/>
        </w:rPr>
        <w:t>ждения их в государственных органах и иных организациях.</w:t>
      </w:r>
    </w:p>
    <w:p w:rsidR="00000000" w:rsidRDefault="00482810">
      <w:pPr>
        <w:ind w:firstLine="397"/>
        <w:jc w:val="both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рамках «одного окна» для инв</w:t>
      </w:r>
      <w:r>
        <w:rPr>
          <w:rStyle w:val="s0"/>
        </w:rPr>
        <w:t>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</w:t>
      </w:r>
      <w:r>
        <w:rPr>
          <w:rStyle w:val="s0"/>
        </w:rPr>
        <w:t>ых и других услуг.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2" w:name="SUB2830000"/>
      <w:bookmarkEnd w:id="362"/>
      <w:r>
        <w:rPr>
          <w:rStyle w:val="s1"/>
        </w:rPr>
        <w:t>Статья 283. Понятие и виды инвестиционных преференций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96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</w:t>
      </w:r>
      <w:r>
        <w:rPr>
          <w:rStyle w:val="s0"/>
        </w:rPr>
        <w:t>и Казахстан, осуществляющим реализацию инвестиционного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</w:t>
      </w:r>
      <w:r>
        <w:rPr>
          <w:rStyle w:val="s0"/>
        </w:rPr>
        <w:t>тан, реализующего инвестиционный проект.</w:t>
      </w:r>
    </w:p>
    <w:p w:rsidR="00000000" w:rsidRDefault="00482810">
      <w:pPr>
        <w:ind w:firstLine="426"/>
        <w:jc w:val="both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По инвестиционному проекту</w:t>
      </w:r>
      <w:r>
        <w:t xml:space="preserve">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482810">
      <w:pPr>
        <w:ind w:firstLine="426"/>
        <w:jc w:val="both"/>
      </w:pPr>
      <w:r>
        <w:t xml:space="preserve">1) освобождение от обложения </w:t>
      </w:r>
      <w:hyperlink r:id="rId1197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198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482810">
      <w:pPr>
        <w:ind w:firstLine="426"/>
        <w:jc w:val="both"/>
      </w:pPr>
      <w:r>
        <w:t>2) государственные натурные гранты.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9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00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3. По инвестиционному приоритетному проекту п</w:t>
      </w:r>
      <w:r>
        <w:t>редоставляются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482810">
      <w:pPr>
        <w:ind w:firstLine="426"/>
        <w:jc w:val="both"/>
      </w:pPr>
      <w:r>
        <w:t xml:space="preserve">1) </w:t>
      </w:r>
      <w:hyperlink r:id="rId1201" w:anchor="sub_id=2740000" w:history="1">
        <w:r>
          <w:rPr>
            <w:rStyle w:val="a5"/>
          </w:rPr>
          <w:t>преференции по налогам</w:t>
        </w:r>
      </w:hyperlink>
      <w:r>
        <w:t>;</w:t>
      </w:r>
    </w:p>
    <w:p w:rsidR="00000000" w:rsidRDefault="00482810">
      <w:pPr>
        <w:ind w:firstLine="426"/>
        <w:jc w:val="both"/>
      </w:pPr>
      <w:r>
        <w:t>2) инве</w:t>
      </w:r>
      <w:r>
        <w:t>стиционная субсидия.</w:t>
      </w:r>
    </w:p>
    <w:p w:rsidR="00000000" w:rsidRDefault="00482810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приоритетным проектам по расширению и (или) обновлению действующих производств.</w:t>
      </w:r>
    </w:p>
    <w:p w:rsidR="00000000" w:rsidRDefault="00482810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202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203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204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205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</w:t>
      </w:r>
      <w:r>
        <w:rPr>
          <w:rStyle w:val="s3"/>
        </w:rPr>
        <w:t>аря 2018 г.) (</w:t>
      </w:r>
      <w:hyperlink r:id="rId1206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</w:t>
      </w:r>
      <w:r>
        <w:rPr>
          <w:rStyle w:val="s0"/>
        </w:rPr>
        <w:t>ного проекта) предоставляется освобождение от обложения: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ввозными </w:t>
      </w:r>
      <w:hyperlink r:id="rId1207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налогами в соответствии с </w:t>
      </w:r>
      <w:hyperlink r:id="rId1208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63" w:name="SUB2840000"/>
      <w:bookmarkEnd w:id="363"/>
      <w:r>
        <w:rPr>
          <w:rStyle w:val="s3"/>
        </w:rPr>
        <w:t xml:space="preserve">В статью 284 внесены изменения в соответствии с </w:t>
      </w:r>
      <w:hyperlink r:id="rId1209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10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1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</w:t>
      </w:r>
      <w:r>
        <w:rPr>
          <w:rStyle w:val="s3"/>
        </w:rPr>
        <w:t>с 1 января 2018 г.) (</w:t>
      </w:r>
      <w:hyperlink r:id="rId1212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3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04.19 г. № 243-VI (</w:t>
      </w:r>
      <w:hyperlink r:id="rId121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</w:t>
      </w:r>
      <w:r>
        <w:rPr>
          <w:rStyle w:val="s0"/>
        </w:rPr>
        <w:t>государственно-частного партнерства, в том числе концессионного проекта.</w:t>
      </w:r>
    </w:p>
    <w:p w:rsidR="00000000" w:rsidRDefault="00482810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</w:t>
      </w:r>
      <w:r>
        <w:rPr>
          <w:rStyle w:val="s0"/>
        </w:rPr>
        <w:t xml:space="preserve">новых производственных объектов (фабрика, завод, цех), в размере не менее двухмиллионнократного размера </w:t>
      </w:r>
      <w:hyperlink r:id="rId121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</w:t>
      </w:r>
      <w:r>
        <w:rPr>
          <w:rStyle w:val="s0"/>
        </w:rPr>
        <w:t>твующего на дату подачи заявки на предоставление инвестиционных преференций;</w:t>
      </w:r>
    </w:p>
    <w:p w:rsidR="00000000" w:rsidRDefault="00482810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</w:t>
      </w:r>
      <w:r>
        <w:rPr>
          <w:rStyle w:val="s0"/>
        </w:rPr>
        <w:t>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</w:t>
      </w:r>
      <w:r>
        <w:rPr>
          <w:rStyle w:val="s0"/>
        </w:rPr>
        <w:t>их производственных мощностей, выпускающих продукцию.</w:t>
      </w:r>
    </w:p>
    <w:p w:rsidR="00000000" w:rsidRDefault="00482810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</w:t>
      </w:r>
      <w:r>
        <w:rPr>
          <w:rStyle w:val="s0"/>
        </w:rPr>
        <w:t>и, перечень которых утверждается Правительством 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</w:t>
      </w:r>
      <w:r>
        <w:rPr>
          <w:rStyle w:val="s0"/>
        </w:rPr>
        <w:t xml:space="preserve">иальной экономической зоны или владельца свободного склада в соответствии с </w:t>
      </w:r>
      <w:hyperlink r:id="rId121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</w:t>
      </w:r>
      <w:r>
        <w:rPr>
          <w:rStyle w:val="s0"/>
        </w:rPr>
        <w:t xml:space="preserve"> либо реализованный юридическим лицом Республики Казахстан, заключившим </w:t>
      </w:r>
      <w:hyperlink r:id="rId121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4" w:name="SUB2850000"/>
      <w:bookmarkEnd w:id="364"/>
      <w:r>
        <w:rPr>
          <w:rStyle w:val="s1"/>
        </w:rPr>
        <w:t>Статья 285. Порядок получения инвестиционных преферен</w:t>
      </w:r>
      <w:r>
        <w:rPr>
          <w:rStyle w:val="s1"/>
        </w:rPr>
        <w:t>ций</w:t>
      </w:r>
    </w:p>
    <w:p w:rsidR="00000000" w:rsidRDefault="00482810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</w:t>
      </w:r>
      <w:r>
        <w:t>оящим Кодексом требованиям, по форме, установленной уполномоченным органом по инвестициям.</w:t>
      </w:r>
    </w:p>
    <w:p w:rsidR="00000000" w:rsidRDefault="00482810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</w:t>
      </w:r>
      <w:r>
        <w:t>спублики Казахстан, реализующим инвестиционный проект.</w:t>
      </w:r>
    </w:p>
    <w:p w:rsidR="00000000" w:rsidRDefault="00482810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</w:t>
      </w:r>
      <w:r>
        <w:t xml:space="preserve"> Республики Казахстан.</w:t>
      </w:r>
    </w:p>
    <w:p w:rsidR="00000000" w:rsidRDefault="00482810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18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219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5" w:name="SUB2860000"/>
      <w:bookmarkEnd w:id="365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22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221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по инвестиционному проекту, инвестицио</w:t>
      </w:r>
      <w:r>
        <w:rPr>
          <w:rStyle w:val="s0"/>
        </w:rPr>
        <w:t>нному приоритетному проекту - юридическому лицу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</w:t>
      </w:r>
      <w:r>
        <w:rPr>
          <w:rStyle w:val="s0"/>
        </w:rPr>
        <w:t xml:space="preserve">ного склада либо заключившему </w:t>
      </w:r>
      <w:hyperlink r:id="rId122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22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24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</w:t>
      </w:r>
      <w:r>
        <w:rPr>
          <w:rStyle w:val="s0"/>
        </w:rPr>
        <w:t>лючительно в рамках одного инвестиционного контракта.</w:t>
      </w:r>
    </w:p>
    <w:p w:rsidR="00000000" w:rsidRDefault="00482810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2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226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1227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Определение приоритетных видов деятельности осуществляется в соответствии с общим классификатором видов экономической деятельности, </w:t>
      </w:r>
      <w:r>
        <w:t>утвержденным уполномоченным органом в области технического регулирования.</w:t>
      </w:r>
    </w:p>
    <w:p w:rsidR="00000000" w:rsidRDefault="00482810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482810">
      <w:pPr>
        <w:ind w:firstLine="426"/>
        <w:jc w:val="both"/>
      </w:pPr>
      <w:r>
        <w:t>1) деятельность в сфе</w:t>
      </w:r>
      <w:r>
        <w:t>ре игорного бизнеса;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122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229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123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231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3) деятельность по производству подакцизных товаров, за исключением производства, сборки</w:t>
      </w:r>
      <w:r>
        <w:rPr>
          <w:rStyle w:val="s0"/>
        </w:rPr>
        <w:t xml:space="preserve"> (комплектации) подакцизных товаров, предусмотренных </w:t>
      </w:r>
      <w:hyperlink r:id="rId1232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</w:t>
      </w:r>
      <w:r>
        <w:rPr>
          <w:rStyle w:val="s0"/>
        </w:rPr>
        <w:t>юджет» (Налоговый кодекс).</w:t>
      </w:r>
    </w:p>
    <w:p w:rsidR="00000000" w:rsidRDefault="00482810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482810">
      <w:pPr>
        <w:jc w:val="both"/>
      </w:pPr>
      <w:bookmarkStart w:id="366" w:name="SUB2860500"/>
      <w:bookmarkEnd w:id="366"/>
      <w:r>
        <w:rPr>
          <w:rStyle w:val="s3"/>
        </w:rPr>
        <w:t>Пункт 5 изложен в ре</w:t>
      </w:r>
      <w:r>
        <w:rPr>
          <w:rStyle w:val="s3"/>
        </w:rPr>
        <w:t xml:space="preserve">дакции </w:t>
      </w:r>
      <w:hyperlink r:id="rId123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34" w:anchor="sub_id=28605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482810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>2) юридическое лицо осуществляет инвестиции в размере не менее д</w:t>
      </w:r>
      <w:r>
        <w:rPr>
          <w:rStyle w:val="s0"/>
        </w:rPr>
        <w:t xml:space="preserve">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23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</w:t>
      </w:r>
      <w:r>
        <w:rPr>
          <w:rStyle w:val="s0"/>
        </w:rPr>
        <w:t>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482810">
      <w:pPr>
        <w:jc w:val="both"/>
      </w:pPr>
      <w:r>
        <w:rPr>
          <w:rStyle w:val="s3"/>
        </w:rPr>
        <w:t xml:space="preserve">Подпункт 3 изложен в редакции </w:t>
      </w:r>
      <w:hyperlink r:id="rId1236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</w:t>
      </w:r>
      <w:r>
        <w:rPr>
          <w:rStyle w:val="s3"/>
        </w:rPr>
        <w:t xml:space="preserve"> 243-VI (</w:t>
      </w:r>
      <w:hyperlink r:id="rId1237" w:anchor="sub_id=28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для реализации инвестиционного приоритетного проекта в качестве источников либо гарантий финансирования не привлекаются бюджетные средства, за </w:t>
      </w:r>
      <w:r>
        <w:rPr>
          <w:rStyle w:val="s0"/>
        </w:rPr>
        <w:t>исключением денег, выделяемых на условиях возвратности, срочности и платности, включая лизинговое финансирование и кредитование через финансовые институты;</w:t>
      </w:r>
    </w:p>
    <w:p w:rsidR="00000000" w:rsidRDefault="004828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3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39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240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41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242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4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482810">
      <w:pPr>
        <w:ind w:firstLine="397"/>
        <w:jc w:val="both"/>
      </w:pPr>
      <w:r>
        <w:rPr>
          <w:rStyle w:val="s0"/>
        </w:rPr>
        <w:t>5) доля государства и (или) субъекта квазигосударственного сектора - юридического лица Республики Казахстан в качест</w:t>
      </w:r>
      <w:r>
        <w:rPr>
          <w:rStyle w:val="s0"/>
        </w:rPr>
        <w:t>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482810">
      <w:pPr>
        <w:ind w:firstLine="397"/>
        <w:jc w:val="both"/>
      </w:pPr>
      <w:r>
        <w:rPr>
          <w:rStyle w:val="s0"/>
        </w:rPr>
        <w:t>Участие государства и (или) субъекта квазигосударственного сектора - юридического лица Республики Казахстан в качестве учредителя и (и</w:t>
      </w:r>
      <w:r>
        <w:rPr>
          <w:rStyle w:val="s0"/>
        </w:rPr>
        <w:t xml:space="preserve">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</w:t>
      </w:r>
      <w:r>
        <w:rPr>
          <w:rStyle w:val="s0"/>
        </w:rPr>
        <w:t>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</w:t>
      </w:r>
      <w:r>
        <w:rPr>
          <w:rStyle w:val="s0"/>
        </w:rPr>
        <w:t>ого лица Республики Казахстан, но не более одного года.</w:t>
      </w:r>
    </w:p>
    <w:p w:rsidR="00000000" w:rsidRDefault="00482810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</w:t>
      </w:r>
      <w:r>
        <w:rPr>
          <w:rStyle w:val="s0"/>
        </w:rPr>
        <w:t>го контракта и возврат ранее предоставленных инвестиционных преференций.</w:t>
      </w:r>
    </w:p>
    <w:p w:rsidR="00000000" w:rsidRDefault="00482810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</w:t>
      </w:r>
      <w:r>
        <w:rPr>
          <w:rStyle w:val="s0"/>
        </w:rPr>
        <w:t>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482810">
      <w:pPr>
        <w:ind w:firstLine="397"/>
        <w:jc w:val="both"/>
      </w:pPr>
      <w:r>
        <w:rPr>
          <w:rStyle w:val="s0"/>
        </w:rPr>
        <w:t>6) для реа</w:t>
      </w:r>
      <w:r>
        <w:rPr>
          <w:rStyle w:val="s0"/>
        </w:rPr>
        <w:t>лизации инвестиционного приоритетного проекта в качестве источников либо гарантий финансирования не привлекаются бюджетные средства, за исключением денег, выделяемых на условиях возвратности, срочности и платности, включая лизинговое финансирование и креди</w:t>
      </w:r>
      <w:r>
        <w:rPr>
          <w:rStyle w:val="s0"/>
        </w:rPr>
        <w:t>тование;</w:t>
      </w:r>
    </w:p>
    <w:p w:rsidR="00000000" w:rsidRDefault="00482810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4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24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4828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4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48" w:anchor="sub_id=2860501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24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</w:t>
      </w:r>
      <w:r>
        <w:rPr>
          <w:rStyle w:val="s0"/>
        </w:rPr>
        <w:t xml:space="preserve"> экономических и индустриальных зонах;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250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1251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4) юридическое лицо осуществляет виды деятельности, включенные в </w:t>
      </w:r>
      <w:hyperlink r:id="rId125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6. Срок применения инвестиционных </w:t>
      </w:r>
      <w:r>
        <w:t>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482810">
      <w:pPr>
        <w:ind w:firstLine="426"/>
        <w:jc w:val="both"/>
      </w:pPr>
      <w:r>
        <w:t>7. Инвестиционные преференции предоставляются инвестору при условии пре</w:t>
      </w:r>
      <w:r>
        <w:t xml:space="preserve">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482810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</w:t>
      </w:r>
      <w:r>
        <w:t>ксом и иными законодательными актами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7" w:name="SUB2870000"/>
      <w:bookmarkEnd w:id="367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28.12.16 г. № 34-VI (</w:t>
      </w:r>
      <w:hyperlink r:id="rId1254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1. Юридическое лицо Республики Казахстан, реализующее инвестиционный проект в рамках инвестиционного контракта, освобождается от </w:t>
      </w:r>
      <w:r>
        <w:rPr>
          <w:rStyle w:val="s0"/>
        </w:rPr>
        <w:t>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Лизинговая компания освобождается от обложения таможенными </w:t>
      </w:r>
      <w:r>
        <w:rPr>
          <w:rStyle w:val="s0"/>
        </w:rPr>
        <w:t>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482810">
      <w:pPr>
        <w:ind w:firstLine="426"/>
        <w:jc w:val="both"/>
      </w:pPr>
      <w:r>
        <w:t>Под технологическим обо</w:t>
      </w:r>
      <w:r>
        <w:t>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482810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482810">
      <w:pPr>
        <w:ind w:firstLine="400"/>
        <w:jc w:val="both"/>
      </w:pPr>
      <w:r>
        <w:rPr>
          <w:rStyle w:val="s0"/>
        </w:rPr>
        <w:t>Под сыр</w:t>
      </w:r>
      <w:r>
        <w:rPr>
          <w:rStyle w:val="s0"/>
        </w:rPr>
        <w:t>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5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</w:t>
      </w:r>
      <w:r>
        <w:rPr>
          <w:rStyle w:val="s0"/>
        </w:rPr>
        <w:t>енными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или свобо</w:t>
      </w:r>
      <w:r>
        <w:rPr>
          <w:rStyle w:val="s0"/>
        </w:rPr>
        <w:t>дного склада, в соответствии с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</w:t>
      </w:r>
      <w:r>
        <w:t>ее пяти лет с момента регистрации инвестиционного контракта.</w:t>
      </w:r>
    </w:p>
    <w:p w:rsidR="00000000" w:rsidRDefault="004828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5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59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</w:t>
      </w:r>
      <w:r>
        <w:t xml:space="preserve">висимости от объема инвестиций в фиксированные активы и в случае соответствия инвестиционного проекта </w:t>
      </w:r>
      <w:hyperlink r:id="rId1260" w:history="1">
        <w:r>
          <w:rPr>
            <w:rStyle w:val="a5"/>
          </w:rPr>
          <w:t>перечню</w:t>
        </w:r>
      </w:hyperlink>
      <w:r>
        <w:t xml:space="preserve"> </w:t>
      </w:r>
      <w:r>
        <w:t>приоритетных видов деятельности, утвержденному Правительством Республики Казахстан.</w:t>
      </w:r>
    </w:p>
    <w:p w:rsidR="00000000" w:rsidRDefault="00482810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</w:t>
      </w:r>
      <w:r>
        <w:t>абочей программе.</w:t>
      </w:r>
    </w:p>
    <w:p w:rsidR="00000000" w:rsidRDefault="00482810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Рабочая программа представляет собой </w:t>
      </w:r>
      <w:r>
        <w:rPr>
          <w:rStyle w:val="s0"/>
        </w:rPr>
        <w:t>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482810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</w:t>
      </w:r>
      <w:r>
        <w:t>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482810">
      <w:pPr>
        <w:ind w:firstLine="400"/>
        <w:jc w:val="both"/>
      </w:pPr>
      <w:r>
        <w:rPr>
          <w:rStyle w:val="s0"/>
        </w:rPr>
        <w:t>Действие настоящего пункта не р</w:t>
      </w:r>
      <w:r>
        <w:rPr>
          <w:rStyle w:val="s0"/>
        </w:rPr>
        <w:t>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26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 xml:space="preserve">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482810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482810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482810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юридическим лицам Республики Казахстан, заключившим </w:t>
      </w:r>
      <w:hyperlink r:id="rId126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</w:t>
      </w:r>
      <w:r>
        <w:rPr>
          <w:rStyle w:val="s0"/>
        </w:rPr>
        <w:t>ционного контракта.</w:t>
      </w:r>
    </w:p>
    <w:p w:rsidR="00000000" w:rsidRDefault="00482810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8" w:name="SUB2880000"/>
      <w:bookmarkEnd w:id="368"/>
      <w:r>
        <w:rPr>
          <w:rStyle w:val="s1"/>
        </w:rPr>
        <w:t>Статья 288. Государственные натурные гранты</w:t>
      </w:r>
    </w:p>
    <w:p w:rsidR="00000000" w:rsidRDefault="00482810">
      <w:pPr>
        <w:ind w:firstLine="426"/>
        <w:jc w:val="both"/>
      </w:pPr>
      <w:r>
        <w:t>1. Государс</w:t>
      </w:r>
      <w:r>
        <w:t xml:space="preserve">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</w:t>
      </w:r>
      <w:r>
        <w:t>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482810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</w:t>
      </w:r>
      <w:r>
        <w:t>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</w:t>
      </w:r>
      <w:r>
        <w:t>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482810">
      <w:pPr>
        <w:ind w:firstLine="426"/>
        <w:jc w:val="both"/>
      </w:pPr>
      <w:r>
        <w:t>Основанием для безвозмездной передачи пре</w:t>
      </w:r>
      <w:r>
        <w:t>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инвестором инвестици</w:t>
      </w:r>
      <w:r>
        <w:t>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482810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</w:t>
      </w:r>
      <w:r>
        <w:t>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482810">
      <w:pPr>
        <w:ind w:firstLine="426"/>
        <w:jc w:val="both"/>
      </w:pPr>
      <w:r>
        <w:t>4. Оценка государственных натурных грантов осуществляется по их ры</w:t>
      </w:r>
      <w:r>
        <w:t>ночной стоимости в порядке, установленном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</w:t>
      </w:r>
      <w:r>
        <w:t>стан.</w:t>
      </w:r>
    </w:p>
    <w:p w:rsidR="00000000" w:rsidRDefault="00482810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</w:t>
      </w:r>
      <w:r>
        <w:t>мостью и максимальным размером государственного натурного гранта.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69" w:name="SUB2890000"/>
      <w:bookmarkEnd w:id="369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4828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64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Юридическим лицам, реализующим инвестиционные приорит</w:t>
      </w:r>
      <w:r>
        <w:rPr>
          <w:rStyle w:val="s0"/>
        </w:rPr>
        <w:t xml:space="preserve">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а также реализующим инвестиционные стратегические проекты по инвестиционным контрактам, заключенным до 1 января 2015 года, гарантируется стабильность пр</w:t>
      </w:r>
      <w:r>
        <w:rPr>
          <w:rStyle w:val="s0"/>
        </w:rPr>
        <w:t>и изменении:</w:t>
      </w:r>
    </w:p>
    <w:p w:rsidR="00000000" w:rsidRDefault="00482810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1265" w:anchor="sub_id=71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</w:t>
      </w:r>
      <w:r>
        <w:t>вый кодекс);</w:t>
      </w:r>
    </w:p>
    <w:p w:rsidR="00000000" w:rsidRDefault="00482810">
      <w:pPr>
        <w:ind w:firstLine="426"/>
        <w:jc w:val="both"/>
      </w:pPr>
      <w:r>
        <w:t xml:space="preserve">2) </w:t>
      </w:r>
      <w:hyperlink r:id="rId126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482810">
      <w:pPr>
        <w:ind w:firstLine="426"/>
        <w:jc w:val="both"/>
      </w:pPr>
      <w:r>
        <w:t>2. Применение гарантии стабильности законодательства Республики Казах</w:t>
      </w:r>
      <w:r>
        <w:t>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0" w:name="SUB2900000"/>
      <w:bookmarkEnd w:id="370"/>
      <w:r>
        <w:rPr>
          <w:rStyle w:val="s1"/>
        </w:rPr>
        <w:t>Статья 290. Преференции по налогам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267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68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269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270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1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482810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482810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</w:t>
      </w:r>
      <w:r>
        <w:rPr>
          <w:rStyle w:val="s0"/>
        </w:rPr>
        <w:t>ов;</w:t>
      </w:r>
    </w:p>
    <w:p w:rsidR="00000000" w:rsidRDefault="00482810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482810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482810">
      <w:pPr>
        <w:ind w:firstLine="397"/>
        <w:jc w:val="both"/>
      </w:pPr>
      <w:bookmarkStart w:id="371" w:name="SUB2900202"/>
      <w:bookmarkEnd w:id="371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</w:t>
      </w:r>
      <w:r>
        <w:rPr>
          <w:rStyle w:val="s0"/>
        </w:rPr>
        <w:t>оимость импорта сырья и (или) материалов в рамках инвестиционного контракта;</w:t>
      </w:r>
    </w:p>
    <w:p w:rsidR="00000000" w:rsidRDefault="00482810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</w:t>
      </w:r>
      <w:r>
        <w:rPr>
          <w:rStyle w:val="s0"/>
        </w:rPr>
        <w:t>тветствии с налоговым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82810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</w:t>
      </w:r>
      <w:r>
        <w:t>им Кодексом.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72" w:name="SUB2910000"/>
      <w:bookmarkEnd w:id="372"/>
      <w:r>
        <w:rPr>
          <w:rStyle w:val="s3"/>
        </w:rPr>
        <w:t xml:space="preserve">Статья 291 изложена в редакции </w:t>
      </w:r>
      <w:hyperlink r:id="rId1272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3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291. Инвестиционная субсидия</w:t>
      </w:r>
    </w:p>
    <w:p w:rsidR="00000000" w:rsidRDefault="00482810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</w:t>
      </w:r>
      <w:r>
        <w:rPr>
          <w:rStyle w:val="s0"/>
        </w:rPr>
        <w:t xml:space="preserve">еспублики Казахстан, заключившему инвестиционный контракт, предусматривающий осуществление инвестиций в размере не менее пятимиллионнократного размера </w:t>
      </w:r>
      <w:hyperlink r:id="rId127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</w:t>
      </w:r>
      <w:r>
        <w:rPr>
          <w:rStyle w:val="s0"/>
        </w:rPr>
        <w:t>енного законом о республиканском бюджете и действующего на дату подачи заявки на предоставление инвестиционных преференций и реализацию инвестиционного приоритетного проекта.</w:t>
      </w:r>
    </w:p>
    <w:p w:rsidR="00000000" w:rsidRDefault="00482810">
      <w:pPr>
        <w:ind w:firstLine="397"/>
        <w:jc w:val="both"/>
      </w:pPr>
      <w:r>
        <w:rPr>
          <w:rStyle w:val="s0"/>
        </w:rPr>
        <w:t>2. В целях содействия региональному развитию инвестиционная субсидия предоставляе</w:t>
      </w:r>
      <w:r>
        <w:rPr>
          <w:rStyle w:val="s0"/>
        </w:rPr>
        <w:t xml:space="preserve">тся на основании </w:t>
      </w:r>
      <w:hyperlink r:id="rId1275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482810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</w:t>
      </w:r>
      <w:r>
        <w:rPr>
          <w:rStyle w:val="s0"/>
        </w:rPr>
        <w:t>сти, определенным Правительством Республики Казахстан для предоставления инвестиционной субсидии.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</w:t>
      </w:r>
      <w:r>
        <w:rPr>
          <w:rStyle w:val="s0"/>
        </w:rPr>
        <w:t>налога на добавленную стоимость и акцизов, предусмотренных рабочей программой инвестиционного контракта.</w:t>
      </w:r>
    </w:p>
    <w:p w:rsidR="00000000" w:rsidRDefault="00482810">
      <w:pPr>
        <w:ind w:firstLine="397"/>
        <w:jc w:val="both"/>
      </w:pPr>
      <w:r>
        <w:rPr>
          <w:rStyle w:val="s0"/>
        </w:rPr>
        <w:t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</w:t>
      </w:r>
      <w:r>
        <w:rPr>
          <w:rStyle w:val="s0"/>
        </w:rPr>
        <w:t xml:space="preserve">щих документов, но не превышает стоимость затрат, предусмотренных </w:t>
      </w:r>
      <w:hyperlink r:id="rId1276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277" w:anchor="sub_id=6401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482810">
      <w:pPr>
        <w:ind w:firstLine="397"/>
        <w:jc w:val="both"/>
      </w:pPr>
      <w:r>
        <w:rPr>
          <w:rStyle w:val="s0"/>
        </w:rPr>
        <w:t>1) первичные учетные документы, оформленные в соответствии</w:t>
      </w:r>
      <w:r>
        <w:rPr>
          <w:rStyle w:val="s0"/>
        </w:rPr>
        <w:t xml:space="preserve"> с </w:t>
      </w:r>
      <w:hyperlink r:id="rId127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бухгалтерском учете и финансовой отчетности;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279" w:anchor="sub_id=41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3) таможенные декларации, оформленные в соответствии с </w:t>
      </w:r>
      <w:hyperlink r:id="rId1280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482810">
      <w:pPr>
        <w:ind w:firstLine="397"/>
        <w:jc w:val="both"/>
      </w:pPr>
      <w:r>
        <w:rPr>
          <w:rStyle w:val="s0"/>
        </w:rP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</w:t>
      </w:r>
      <w:r>
        <w:rPr>
          <w:rStyle w:val="s0"/>
        </w:rPr>
        <w:t>онтракта.</w:t>
      </w:r>
    </w:p>
    <w:p w:rsidR="00000000" w:rsidRDefault="00482810">
      <w:pPr>
        <w:ind w:firstLine="397"/>
        <w:jc w:val="both"/>
      </w:pPr>
      <w:r>
        <w:rPr>
          <w:rStyle w:val="s0"/>
        </w:rPr>
        <w:t>6. Выплата инвестиционной субсидии осуществляется по согласованию с местным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</w:t>
      </w:r>
      <w:r>
        <w:rPr>
          <w:rStyle w:val="s0"/>
        </w:rPr>
        <w:t xml:space="preserve"> выполнения производственных показателей, установленных инвестиционным контрактом.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7. </w:t>
      </w:r>
      <w:hyperlink r:id="rId1281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</w:t>
      </w:r>
      <w:r>
        <w:rPr>
          <w:rStyle w:val="s0"/>
        </w:rPr>
        <w:t>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3" w:name="SUB2920000"/>
      <w:bookmarkEnd w:id="373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482810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1282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482810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482810">
      <w:pPr>
        <w:jc w:val="both"/>
      </w:pPr>
      <w:r>
        <w:rPr>
          <w:rStyle w:val="s3"/>
        </w:rPr>
        <w:t xml:space="preserve">Подпункт 2 изложен в редакции </w:t>
      </w:r>
      <w:hyperlink r:id="rId1283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84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случае, если юр</w:t>
      </w:r>
      <w:r>
        <w:rPr>
          <w:rStyle w:val="s0"/>
        </w:rPr>
        <w:t>идическое лицо является субъектом частного предпринимательства, скрепление документов печатью не требуется;</w:t>
      </w:r>
    </w:p>
    <w:p w:rsidR="00000000" w:rsidRDefault="00482810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482810">
      <w:pPr>
        <w:ind w:firstLine="397"/>
        <w:jc w:val="both"/>
      </w:pPr>
      <w:r>
        <w:t xml:space="preserve">4)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1285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286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t xml:space="preserve"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</w:t>
      </w:r>
      <w:r>
        <w:t>предварительное согласование его предоставления;</w:t>
      </w:r>
    </w:p>
    <w:p w:rsidR="00000000" w:rsidRDefault="00482810">
      <w:pPr>
        <w:ind w:firstLine="426"/>
        <w:jc w:val="both"/>
      </w:pPr>
      <w:bookmarkStart w:id="374" w:name="SUB2920106"/>
      <w:bookmarkEnd w:id="374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287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jc w:val="both"/>
      </w:pPr>
      <w:r>
        <w:rPr>
          <w:rStyle w:val="s3"/>
        </w:rPr>
        <w:t>Пункт 1 дополнен подпунктом 7 в соот</w:t>
      </w:r>
      <w:r>
        <w:rPr>
          <w:rStyle w:val="s3"/>
        </w:rPr>
        <w:t xml:space="preserve">ветствии с </w:t>
      </w:r>
      <w:hyperlink r:id="rId128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482810">
      <w:pPr>
        <w:ind w:firstLine="397"/>
        <w:jc w:val="both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</w:t>
      </w:r>
      <w:r>
        <w:rPr>
          <w:rStyle w:val="s0"/>
        </w:rPr>
        <w:t>ский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89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firstLine="400"/>
        <w:jc w:val="both"/>
      </w:pPr>
      <w:r>
        <w:rPr>
          <w:rStyle w:val="s0"/>
        </w:rPr>
        <w:t>1-1. Заявка на предоставление инвестиционных преференций в рамках реализации специального инв</w:t>
      </w:r>
      <w:r>
        <w:rPr>
          <w:rStyle w:val="s0"/>
        </w:rPr>
        <w:t xml:space="preserve">естиционного проекта принимается и регистрируется по </w:t>
      </w:r>
      <w:hyperlink r:id="rId1290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и в </w:t>
      </w:r>
      <w:hyperlink r:id="rId1291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установленным уполномоче</w:t>
      </w:r>
      <w:r>
        <w:rPr>
          <w:rStyle w:val="s0"/>
        </w:rPr>
        <w:t>нным органом по инвестициям.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29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9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6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297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 и (или) инвестиционной субсидии, инвестор представляет заключение комплексной вневедомственной экспертизы проектов строительства, за</w:t>
      </w:r>
      <w:r>
        <w:rPr>
          <w:rStyle w:val="s0"/>
        </w:rPr>
        <w:t>веренное подписью руководителя, в порядке, определенном законодательством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5" w:name="SUB2930000"/>
      <w:bookmarkEnd w:id="37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482810">
      <w:pPr>
        <w:jc w:val="both"/>
      </w:pPr>
      <w:r>
        <w:rPr>
          <w:rStyle w:val="s3"/>
        </w:rPr>
        <w:t xml:space="preserve">Пункт 1 изложен в редакции </w:t>
      </w:r>
      <w:hyperlink r:id="rId1298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9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1. Заявка на предоставление инвестиционных префе</w:t>
      </w:r>
      <w:r>
        <w:rPr>
          <w:rStyle w:val="s0"/>
        </w:rPr>
        <w:t xml:space="preserve">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</w:t>
      </w:r>
      <w:r>
        <w:rPr>
          <w:rStyle w:val="s0"/>
        </w:rPr>
        <w:t>егистрации заявки.</w:t>
      </w:r>
    </w:p>
    <w:p w:rsidR="00000000" w:rsidRDefault="00482810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482810">
      <w:pPr>
        <w:ind w:firstLine="426"/>
        <w:jc w:val="both"/>
      </w:pPr>
      <w:r>
        <w:t xml:space="preserve">2. </w:t>
      </w:r>
      <w:hyperlink r:id="rId1300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482810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</w:t>
      </w:r>
      <w:r>
        <w:rPr>
          <w:rStyle w:val="s0"/>
        </w:rPr>
        <w:t>еференций для специального инвестиционного проекта.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6" w:name="SUB2940000"/>
      <w:bookmarkEnd w:id="376"/>
      <w:r>
        <w:rPr>
          <w:rStyle w:val="s1"/>
        </w:rPr>
        <w:t>Статья 294. Заключение инвестиционного контракта</w:t>
      </w:r>
    </w:p>
    <w:p w:rsidR="00000000" w:rsidRDefault="00482810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482810">
      <w:pPr>
        <w:ind w:firstLine="400"/>
        <w:jc w:val="both"/>
      </w:pPr>
      <w:r>
        <w:t>2. Уполномоченный орган по инвестициям в течение десяти рабочих дней со дня приняти</w:t>
      </w:r>
      <w:r>
        <w:t xml:space="preserve">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482810">
      <w:pPr>
        <w:ind w:firstLine="426"/>
        <w:jc w:val="both"/>
      </w:pPr>
      <w:r>
        <w:t xml:space="preserve">Под модельным контрактом понимается </w:t>
      </w:r>
      <w:hyperlink r:id="rId1301" w:history="1">
        <w:r>
          <w:rPr>
            <w:rStyle w:val="a4"/>
          </w:rPr>
          <w:t>типово</w:t>
        </w:r>
        <w:r>
          <w:rPr>
            <w:rStyle w:val="a4"/>
          </w:rPr>
          <w:t>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482810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</w:t>
      </w:r>
      <w:r>
        <w:t xml:space="preserve"> силу со дня его регистрации.</w:t>
      </w:r>
    </w:p>
    <w:p w:rsidR="00000000" w:rsidRDefault="00482810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1302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3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</w:t>
      </w:r>
      <w:r>
        <w:rPr>
          <w:rStyle w:val="s0"/>
        </w:rPr>
        <w:t>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482810">
      <w:pPr>
        <w:ind w:firstLine="400"/>
        <w:jc w:val="both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</w:t>
      </w:r>
      <w:r>
        <w:rPr>
          <w:rStyle w:val="s0"/>
        </w:rPr>
        <w:t>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77" w:name="SUB2950000"/>
      <w:bookmarkEnd w:id="377"/>
      <w:r>
        <w:rPr>
          <w:rStyle w:val="s1"/>
        </w:rPr>
        <w:t>Статья 295. Условия расторжения инвестиционного контракта</w:t>
      </w:r>
    </w:p>
    <w:p w:rsidR="00000000" w:rsidRDefault="00482810">
      <w:pPr>
        <w:ind w:firstLine="426"/>
        <w:jc w:val="both"/>
      </w:pPr>
      <w:r>
        <w:t xml:space="preserve">1. Действие инвестиционных преференций прекращается </w:t>
      </w:r>
      <w:r>
        <w:t>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482810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482810">
      <w:pPr>
        <w:ind w:firstLine="426"/>
        <w:jc w:val="both"/>
      </w:pPr>
      <w:r>
        <w:t>1) по соглашению сторон;</w:t>
      </w:r>
    </w:p>
    <w:p w:rsidR="00000000" w:rsidRDefault="00482810">
      <w:pPr>
        <w:ind w:firstLine="426"/>
        <w:jc w:val="both"/>
      </w:pPr>
      <w:r>
        <w:t>2) в однос</w:t>
      </w:r>
      <w:r>
        <w:t>тороннем порядке.</w:t>
      </w:r>
    </w:p>
    <w:p w:rsidR="00000000" w:rsidRDefault="00482810">
      <w:pPr>
        <w:jc w:val="both"/>
      </w:pPr>
      <w:bookmarkStart w:id="378" w:name="SUB2950300"/>
      <w:bookmarkEnd w:id="378"/>
      <w:r>
        <w:rPr>
          <w:rStyle w:val="s3"/>
        </w:rPr>
        <w:t xml:space="preserve">Пункт 3 изложен в редакции </w:t>
      </w:r>
      <w:hyperlink r:id="rId1304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05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</w:t>
      </w:r>
      <w:r>
        <w:rPr>
          <w:rStyle w:val="s0"/>
        </w:rPr>
        <w:t>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482810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482810">
      <w:pPr>
        <w:ind w:firstLine="426"/>
        <w:jc w:val="both"/>
      </w:pPr>
      <w:bookmarkStart w:id="379" w:name="SUB2950400"/>
      <w:bookmarkEnd w:id="379"/>
      <w:r>
        <w:t xml:space="preserve">4. При досрочном прекращении </w:t>
      </w:r>
      <w:r>
        <w:t xml:space="preserve">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уплаченных вследствие предоставленных </w:t>
      </w:r>
      <w:r>
        <w:t>по инвестиционному контракту инвестиционных преференций.</w:t>
      </w:r>
    </w:p>
    <w:p w:rsidR="00000000" w:rsidRDefault="00482810">
      <w:pPr>
        <w:ind w:firstLine="426"/>
        <w:jc w:val="both"/>
      </w:pPr>
      <w:bookmarkStart w:id="380" w:name="SUB2950500"/>
      <w:bookmarkEnd w:id="380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налогов и таможенных пошлин, н</w:t>
      </w:r>
      <w:r>
        <w:t>е уплаченных вследствие предоставленных по инвестиционному контракту инвестиционных преференций.</w:t>
      </w:r>
    </w:p>
    <w:p w:rsidR="00000000" w:rsidRDefault="00482810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 возвращает имущество в натур</w:t>
      </w:r>
      <w:r>
        <w:t>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306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482810">
      <w:pPr>
        <w:ind w:firstLine="397"/>
        <w:jc w:val="both"/>
      </w:pPr>
      <w:r>
        <w:rPr>
          <w:rStyle w:val="s0"/>
        </w:rPr>
        <w:t xml:space="preserve">6-1. В случае расторжения инвестиционного контракта юридическое лицо Республики Казахстан возмещает в полном объеме сумму инвестиционной </w:t>
      </w:r>
      <w:r>
        <w:rPr>
          <w:rStyle w:val="s0"/>
        </w:rPr>
        <w:t>субсидии, выплаченной по инвестиционному контракту.</w:t>
      </w:r>
    </w:p>
    <w:p w:rsidR="00000000" w:rsidRDefault="00482810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</w:t>
      </w:r>
      <w:r>
        <w:t>и инвестиционного контракта.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bookmarkStart w:id="381" w:name="SUB295010000"/>
      <w:bookmarkEnd w:id="381"/>
      <w:r>
        <w:rPr>
          <w:rStyle w:val="s3"/>
        </w:rPr>
        <w:t xml:space="preserve">Кодекс дополнен статьей 295-1 в соответствии с </w:t>
      </w:r>
      <w:hyperlink r:id="rId1307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</w:t>
      </w:r>
      <w:r>
        <w:rPr>
          <w:rStyle w:val="s1"/>
        </w:rPr>
        <w:t>онного контракта</w:t>
      </w:r>
    </w:p>
    <w:p w:rsidR="00000000" w:rsidRDefault="00482810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308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309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2. </w:t>
      </w:r>
      <w:hyperlink r:id="rId1310" w:history="1">
        <w:r>
          <w:rPr>
            <w:rStyle w:val="a5"/>
          </w:rPr>
          <w:t>Уполномоченный орг</w:t>
        </w:r>
        <w:r>
          <w:rPr>
            <w:rStyle w:val="a5"/>
          </w:rPr>
          <w:t>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</w:t>
      </w:r>
      <w:r>
        <w:rPr>
          <w:rStyle w:val="s0"/>
        </w:rPr>
        <w:t xml:space="preserve">отавливает для подписания специальный инвестиционный контракт с учетом положений </w:t>
      </w:r>
      <w:hyperlink r:id="rId1311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</w:t>
      </w:r>
      <w:r>
        <w:rPr>
          <w:rStyle w:val="s0"/>
        </w:rPr>
        <w:t>х инвестиционных контрактов, определяемым Правительством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312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313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3. </w:t>
      </w:r>
      <w:hyperlink r:id="rId131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315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4. Срок действия специального инвестиционного контракта определяется </w:t>
      </w:r>
      <w:r>
        <w:rPr>
          <w:rStyle w:val="s0"/>
        </w:rPr>
        <w:t>сроком действия инвестиционных преференций.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16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482810">
      <w:pPr>
        <w:ind w:firstLine="397"/>
        <w:jc w:val="both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</w:t>
      </w:r>
      <w:r>
        <w:rPr>
          <w:rStyle w:val="s0"/>
        </w:rPr>
        <w:t xml:space="preserve"> по специальному инвестиционному контракту инвестиционных преференций.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2" w:name="SUB2960000"/>
      <w:bookmarkEnd w:id="382"/>
      <w:r>
        <w:rPr>
          <w:rStyle w:val="s1"/>
        </w:rPr>
        <w:t>Статья 296. Разрешение инвестиционных споров</w:t>
      </w:r>
    </w:p>
    <w:p w:rsidR="00000000" w:rsidRDefault="00482810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</w:t>
      </w:r>
      <w:r>
        <w:t>арственными органами в связи с инвестиционной деятельностью инвестора.</w:t>
      </w:r>
    </w:p>
    <w:p w:rsidR="00000000" w:rsidRDefault="00482810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31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18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</w:t>
      </w:r>
      <w:r>
        <w:rPr>
          <w:rStyle w:val="s0"/>
        </w:rPr>
        <w:t>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482810">
      <w:pPr>
        <w:ind w:firstLine="426"/>
        <w:jc w:val="both"/>
      </w:pPr>
      <w:r>
        <w:t xml:space="preserve">4. </w:t>
      </w:r>
      <w:r>
        <w:t xml:space="preserve">Споры, не относящиеся к инвестиционным, разрешаются в соответствии с </w:t>
      </w:r>
      <w:hyperlink r:id="rId1319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2810">
      <w:pPr>
        <w:jc w:val="both"/>
      </w:pPr>
      <w:r>
        <w:rPr>
          <w:rStyle w:val="s3"/>
        </w:rPr>
        <w:t>См.: </w:t>
      </w:r>
      <w:hyperlink r:id="rId132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</w:t>
      </w:r>
      <w:r>
        <w:rPr>
          <w:rStyle w:val="s3"/>
        </w:rPr>
        <w:t>ования вопросов, касающихся признания налоговых и таможенных споров в качестве инвестиционных»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383" w:name="SUB2970000"/>
      <w:bookmarkEnd w:id="383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482810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</w:t>
      </w:r>
      <w:r>
        <w:t>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482810">
      <w:pPr>
        <w:ind w:firstLine="426"/>
        <w:jc w:val="both"/>
      </w:pPr>
      <w:r>
        <w:t xml:space="preserve">Под третьими странами понимаются страны и (или) объединения стран, не являющиеся участниками Договора о Евразийском экономическом союзе, а также </w:t>
      </w:r>
      <w:r>
        <w:t>территории, включенные в классификатор стран мира, утверждаемый Евразийской экономической комиссией.</w:t>
      </w:r>
    </w:p>
    <w:p w:rsidR="00000000" w:rsidRDefault="00482810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</w:t>
      </w:r>
      <w:r>
        <w:t>еры принимаются Евразийской экономической комиссией.</w:t>
      </w:r>
    </w:p>
    <w:p w:rsidR="00000000" w:rsidRDefault="00482810">
      <w:pPr>
        <w:ind w:firstLine="426"/>
        <w:jc w:val="both"/>
      </w:pPr>
      <w:r>
        <w:t xml:space="preserve"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321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4" w:name="SUB2980000"/>
      <w:bookmarkEnd w:id="384"/>
      <w:r>
        <w:rPr>
          <w:rStyle w:val="s1"/>
        </w:rPr>
        <w:t>Статья 298. Виды мер</w:t>
      </w:r>
    </w:p>
    <w:p w:rsidR="00000000" w:rsidRDefault="00482810">
      <w:pPr>
        <w:ind w:firstLine="426"/>
        <w:jc w:val="both"/>
      </w:pPr>
      <w:r>
        <w:t>1. Специальной защитной мерой является мера п</w:t>
      </w:r>
      <w:r>
        <w:t>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</w:t>
      </w:r>
      <w:r>
        <w:t>ле предварительной специальной пошлины.</w:t>
      </w:r>
    </w:p>
    <w:p w:rsidR="00000000" w:rsidRDefault="00482810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</w:t>
      </w:r>
      <w:r>
        <w:t>ной антидемпинговой пошлины, или одобрения ценовых обязательств, принятых экспортером.</w:t>
      </w:r>
    </w:p>
    <w:p w:rsidR="00000000" w:rsidRDefault="00482810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</w:t>
      </w:r>
      <w:r>
        <w:t xml:space="preserve">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</w:t>
      </w:r>
      <w:r>
        <w:t>экспортером.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5" w:name="SUB2990000"/>
      <w:bookmarkEnd w:id="385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482810">
      <w:pPr>
        <w:ind w:firstLine="426"/>
        <w:jc w:val="both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</w:t>
      </w:r>
      <w:r>
        <w:t>енную территорию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</w:t>
      </w:r>
      <w:r>
        <w:t>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482810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</w:t>
      </w:r>
      <w:r>
        <w:t>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</w:t>
      </w:r>
      <w:r>
        <w:t>и существенно замедляет создание отрасли экономики государств-членов.</w:t>
      </w:r>
    </w:p>
    <w:p w:rsidR="00000000" w:rsidRDefault="00482810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</w:t>
      </w:r>
      <w:r>
        <w:t>раны,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</w:t>
      </w:r>
      <w:r>
        <w:t>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482810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322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386" w:name="SUB3000000"/>
      <w:bookmarkEnd w:id="386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300. Формы защиты прав субъектов пре</w:t>
      </w:r>
      <w:r>
        <w:rPr>
          <w:rStyle w:val="s1"/>
        </w:rPr>
        <w:t>дпринимательства</w:t>
      </w:r>
    </w:p>
    <w:p w:rsidR="00000000" w:rsidRDefault="00482810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482810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</w:t>
      </w:r>
      <w:r>
        <w:t>ми Республики Казахстан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482810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</w:t>
      </w:r>
      <w:r>
        <w:t>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482810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7" w:name="SUB3010000"/>
      <w:bookmarkEnd w:id="387"/>
      <w:r>
        <w:rPr>
          <w:rStyle w:val="s1"/>
        </w:rPr>
        <w:t>Статья 301. С</w:t>
      </w:r>
      <w:r>
        <w:rPr>
          <w:rStyle w:val="s1"/>
        </w:rPr>
        <w:t>удебная форма защиты</w:t>
      </w:r>
    </w:p>
    <w:p w:rsidR="00000000" w:rsidRDefault="00482810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323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</w:t>
      </w:r>
      <w:r>
        <w:t>емых прав, свобод или законных интересов.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8" w:name="SUB3020000"/>
      <w:bookmarkEnd w:id="388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482810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урегулирова</w:t>
      </w:r>
      <w:r>
        <w:t>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482810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являе</w:t>
      </w:r>
      <w:r>
        <w:t>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482810">
      <w:pPr>
        <w:ind w:firstLine="426"/>
        <w:jc w:val="both"/>
      </w:pPr>
      <w:r>
        <w:t>3. В случае неурегулирования споров в досудебном порядке субъекты предпринимательства вправе обратиться в суд в порядке, установлен</w:t>
      </w:r>
      <w:r>
        <w:t xml:space="preserve">ном </w:t>
      </w:r>
      <w:hyperlink r:id="rId132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89" w:name="SUB3030000"/>
      <w:bookmarkEnd w:id="389"/>
      <w:r>
        <w:rPr>
          <w:rStyle w:val="s1"/>
        </w:rPr>
        <w:t>Статья 303. Внесудебные формы защиты</w:t>
      </w:r>
    </w:p>
    <w:p w:rsidR="00000000" w:rsidRDefault="00482810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482810">
      <w:pPr>
        <w:ind w:firstLine="426"/>
        <w:jc w:val="both"/>
      </w:pPr>
      <w:r>
        <w:t>1) в арбитраже;</w:t>
      </w:r>
    </w:p>
    <w:p w:rsidR="00000000" w:rsidRDefault="00482810">
      <w:pPr>
        <w:ind w:firstLine="426"/>
        <w:jc w:val="both"/>
      </w:pPr>
      <w:r>
        <w:t>2) посредством применения медиации;</w:t>
      </w:r>
    </w:p>
    <w:p w:rsidR="00000000" w:rsidRDefault="00482810">
      <w:pPr>
        <w:ind w:firstLine="426"/>
        <w:jc w:val="both"/>
      </w:pPr>
      <w:r>
        <w:t>3) в порядке партисипативной процедуры.</w:t>
      </w:r>
    </w:p>
    <w:p w:rsidR="00000000" w:rsidRDefault="00482810">
      <w:pPr>
        <w:ind w:firstLine="426"/>
        <w:jc w:val="both"/>
      </w:pPr>
      <w:r>
        <w:t>2. Могут быть</w:t>
      </w:r>
      <w:r>
        <w:t xml:space="preserve">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482810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 разногласий,</w:t>
      </w:r>
      <w:r>
        <w:t xml:space="preserve">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иными законами Р</w:t>
      </w:r>
      <w:r>
        <w:t>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0" w:name="SUB3040000"/>
      <w:bookmarkEnd w:id="390"/>
      <w:r>
        <w:rPr>
          <w:rStyle w:val="s1"/>
        </w:rPr>
        <w:t>Статья 304. Защита прав в арбитраже</w:t>
      </w:r>
    </w:p>
    <w:p w:rsidR="00000000" w:rsidRDefault="00482810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325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326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482810">
      <w:pPr>
        <w:jc w:val="both"/>
      </w:pPr>
      <w:r>
        <w:rPr>
          <w:rStyle w:val="s3"/>
        </w:rPr>
        <w:t xml:space="preserve">Пункт 2 изложен в редакции </w:t>
      </w:r>
      <w:hyperlink r:id="rId1327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28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</w:t>
      </w:r>
      <w:r>
        <w:rPr>
          <w:rStyle w:val="s0"/>
        </w:rPr>
        <w:t>го арбитража или арбитража для разрешения конкретного спора.</w:t>
      </w:r>
    </w:p>
    <w:p w:rsidR="00000000" w:rsidRDefault="00482810">
      <w:pPr>
        <w:jc w:val="both"/>
      </w:pPr>
      <w:r>
        <w:rPr>
          <w:rStyle w:val="s3"/>
        </w:rPr>
        <w:t xml:space="preserve">Пункт 3 изложен в редакции </w:t>
      </w:r>
      <w:hyperlink r:id="rId1329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30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33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</w:t>
      </w:r>
      <w:r>
        <w:rPr>
          <w:rStyle w:val="s0"/>
        </w:rPr>
        <w:t>одными договорами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 xml:space="preserve">Пункт 4 изложен в редакции </w:t>
      </w:r>
      <w:hyperlink r:id="rId1332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33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2810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</w:t>
      </w:r>
      <w:r>
        <w:rPr>
          <w:rStyle w:val="s0"/>
        </w:rPr>
        <w:t>орами Республики Казахстан, то они определяются соглашением сторон.</w:t>
      </w:r>
    </w:p>
    <w:p w:rsidR="00000000" w:rsidRDefault="00482810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335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1" w:name="SUB3050000"/>
      <w:bookmarkEnd w:id="391"/>
      <w:r>
        <w:rPr>
          <w:rStyle w:val="s1"/>
        </w:rPr>
        <w:t>Статья 305. Защита прав путем применения процедуры медиации</w:t>
      </w:r>
    </w:p>
    <w:p w:rsidR="00000000" w:rsidRDefault="00482810">
      <w:pPr>
        <w:ind w:firstLine="426"/>
        <w:jc w:val="both"/>
      </w:pPr>
      <w:r>
        <w:t>1. Проведение медиации между субъектами предпринима</w:t>
      </w:r>
      <w:r>
        <w:t>тельства осуществляется по взаимному согласию сторон и при заключении между ними договора о медиации.</w:t>
      </w:r>
    </w:p>
    <w:p w:rsidR="00000000" w:rsidRDefault="00482810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</w:t>
      </w:r>
      <w:r>
        <w:t xml:space="preserve"> до обращения в суд, так и после принятия искового заявления судом.</w:t>
      </w:r>
    </w:p>
    <w:p w:rsidR="00000000" w:rsidRDefault="00482810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1336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2" w:name="SUB3060000"/>
      <w:bookmarkEnd w:id="392"/>
      <w:r>
        <w:rPr>
          <w:rStyle w:val="s1"/>
        </w:rPr>
        <w:t>Статья 306. Защита прав в порядке партисипативной процедуры</w:t>
      </w:r>
    </w:p>
    <w:p w:rsidR="00000000" w:rsidRDefault="00482810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482810">
      <w:pPr>
        <w:ind w:firstLine="426"/>
        <w:jc w:val="both"/>
      </w:pPr>
      <w:r>
        <w:t xml:space="preserve">2. Партисипативная процедура проводится без участия судьи путем проведения </w:t>
      </w:r>
      <w:r>
        <w:t>переговоров между сторонами при содействии урегулированию спора адвокатами обеих сторон.</w:t>
      </w:r>
    </w:p>
    <w:p w:rsidR="00000000" w:rsidRDefault="00482810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1337" w:history="1">
        <w:r>
          <w:rPr>
            <w:rStyle w:val="a4"/>
          </w:rPr>
          <w:t>Гражданским процессуальным коде</w:t>
        </w:r>
        <w:r>
          <w:rPr>
            <w:rStyle w:val="a4"/>
          </w:rPr>
          <w:t>ксом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393" w:name="SUB3070000"/>
      <w:bookmarkEnd w:id="393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307. Понятие Уполномоченного по за</w:t>
      </w:r>
      <w:r>
        <w:rPr>
          <w:rStyle w:val="s1"/>
        </w:rPr>
        <w:t>щите прав предпринимателей Казахстана</w:t>
      </w:r>
    </w:p>
    <w:p w:rsidR="00000000" w:rsidRDefault="00482810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338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</w:t>
      </w:r>
      <w:r>
        <w:t>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482810">
      <w:pPr>
        <w:ind w:firstLine="426"/>
        <w:jc w:val="both"/>
      </w:pPr>
      <w:r>
        <w:t>Уполномоченный по защите прав предпринимателей Казахстана подотчетен Презид</w:t>
      </w:r>
      <w:r>
        <w:t>енту Республики Казахстан.</w:t>
      </w:r>
    </w:p>
    <w:p w:rsidR="00000000" w:rsidRDefault="00482810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</w:t>
      </w:r>
      <w:r>
        <w:t>имателей Казахстана не допускается.</w:t>
      </w:r>
    </w:p>
    <w:p w:rsidR="00000000" w:rsidRDefault="00482810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482810">
      <w:pPr>
        <w:ind w:firstLine="426"/>
        <w:jc w:val="both"/>
      </w:pPr>
      <w:r>
        <w:t>4. Уполномоченный по защите пр</w:t>
      </w:r>
      <w:r>
        <w:t>ав предпринимателей Казахстана не вправе заниматься политической деятельностью.</w:t>
      </w:r>
    </w:p>
    <w:p w:rsidR="00000000" w:rsidRDefault="00482810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</w:t>
      </w:r>
      <w:r>
        <w:t>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</w:t>
      </w:r>
      <w:r>
        <w:t xml:space="preserve">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</w:t>
      </w:r>
      <w:r>
        <w:t>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482810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</w:t>
      </w:r>
      <w:r>
        <w:t>х, кроме преподавательской, научной или иной творческой деятельности.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4" w:name="SUB3080000"/>
      <w:bookmarkEnd w:id="394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482810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482810">
      <w:pPr>
        <w:ind w:firstLine="426"/>
        <w:jc w:val="both"/>
      </w:pPr>
      <w:r>
        <w:t>1) законности;</w:t>
      </w:r>
    </w:p>
    <w:p w:rsidR="00000000" w:rsidRDefault="00482810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482810">
      <w:pPr>
        <w:ind w:firstLine="426"/>
        <w:jc w:val="both"/>
      </w:pPr>
      <w:r>
        <w:t>3) объективности;</w:t>
      </w:r>
    </w:p>
    <w:p w:rsidR="00000000" w:rsidRDefault="00482810">
      <w:pPr>
        <w:ind w:firstLine="426"/>
        <w:jc w:val="both"/>
      </w:pPr>
      <w:r>
        <w:t>4) гласности.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5" w:name="SUB3090000"/>
      <w:bookmarkEnd w:id="395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482810">
      <w:pPr>
        <w:ind w:firstLine="426"/>
        <w:jc w:val="both"/>
      </w:pPr>
      <w:r>
        <w:t>Уполномоченный по защите прав предпринимателей</w:t>
      </w:r>
      <w:r>
        <w:t xml:space="preserve">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482810">
      <w:pPr>
        <w:ind w:firstLine="426"/>
        <w:jc w:val="both"/>
      </w:pPr>
      <w:r>
        <w:t>1) представляет, обеспечивает, защищает права и законные интересы субъектов предпри</w:t>
      </w:r>
      <w:r>
        <w:t>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482810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482810">
      <w:pPr>
        <w:ind w:firstLine="426"/>
        <w:jc w:val="both"/>
      </w:pPr>
      <w:r>
        <w:t>3) вносит в государственные органы предложения по защи</w:t>
      </w:r>
      <w:r>
        <w:t>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482810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</w:t>
      </w:r>
      <w:r>
        <w:t>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482810">
      <w:pPr>
        <w:ind w:firstLine="426"/>
        <w:jc w:val="both"/>
      </w:pPr>
      <w:r>
        <w:t>5) направляет ходатайства в органы прокур</w:t>
      </w:r>
      <w:r>
        <w:t>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482810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</w:t>
      </w:r>
      <w:r>
        <w:t>дпринимателей и невозможности их разрешения на уровне государственных органов;</w:t>
      </w:r>
    </w:p>
    <w:p w:rsidR="00000000" w:rsidRDefault="00482810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</w:t>
      </w:r>
      <w:r>
        <w:t>дений, составляющих государственную, коммерческую, банковскую и иную охраняемую законом тайну;</w:t>
      </w:r>
    </w:p>
    <w:p w:rsidR="00000000" w:rsidRDefault="00482810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482810">
      <w:pPr>
        <w:ind w:firstLine="426"/>
        <w:jc w:val="both"/>
      </w:pPr>
      <w:r>
        <w:t>9) принимает иные законные меры, направленные на восста</w:t>
      </w:r>
      <w:r>
        <w:t>новление нарушенных прав и законных интересов субъектов предпринимательства.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6" w:name="SUB3100000"/>
      <w:bookmarkEnd w:id="396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482810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</w:t>
      </w:r>
      <w:r>
        <w:t>язан:</w:t>
      </w:r>
    </w:p>
    <w:p w:rsidR="00000000" w:rsidRDefault="00482810">
      <w:pPr>
        <w:ind w:firstLine="426"/>
        <w:jc w:val="both"/>
      </w:pPr>
      <w:r>
        <w:t xml:space="preserve">1) соблюдать </w:t>
      </w:r>
      <w:hyperlink r:id="rId1339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482810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482810">
      <w:pPr>
        <w:ind w:firstLine="426"/>
        <w:jc w:val="both"/>
      </w:pPr>
      <w:r>
        <w:t>3) проявля</w:t>
      </w:r>
      <w:r>
        <w:t>ть объективность и беспристрастность при рассмотрении обращений;</w:t>
      </w:r>
    </w:p>
    <w:p w:rsidR="00000000" w:rsidRDefault="00482810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482810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</w:t>
      </w:r>
      <w:r>
        <w:t>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7" w:name="SUB3110000"/>
      <w:bookmarkEnd w:id="397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482810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482810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482810">
      <w:pPr>
        <w:ind w:firstLine="426"/>
        <w:jc w:val="both"/>
      </w:pPr>
      <w:r>
        <w:t>которые предварительно не были рассмотрены государственными о</w:t>
      </w:r>
      <w:r>
        <w:t>рганами в пределах своих компетенций;</w:t>
      </w:r>
    </w:p>
    <w:p w:rsidR="00000000" w:rsidRDefault="00482810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482810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482810">
      <w:pPr>
        <w:ind w:firstLine="426"/>
        <w:jc w:val="both"/>
      </w:pPr>
      <w:r>
        <w:t xml:space="preserve">3) информирует заявителей </w:t>
      </w:r>
      <w:r>
        <w:t>о результатах рассмотрения их обращений и принятых мерах.</w:t>
      </w:r>
    </w:p>
    <w:p w:rsidR="00000000" w:rsidRDefault="00482810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</w:t>
      </w:r>
      <w:r>
        <w:t>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482810">
      <w:pPr>
        <w:ind w:firstLine="426"/>
        <w:jc w:val="both"/>
      </w:pPr>
      <w:r>
        <w:t xml:space="preserve">3. Обращения заявителей, поступившие в адрес Уполномоченного по защите прав предпринимателей Казахстана, рассматриваются в </w:t>
      </w:r>
      <w:r>
        <w:t>течение тридцати календарных дней.</w:t>
      </w:r>
    </w:p>
    <w:p w:rsidR="00000000" w:rsidRDefault="00482810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482810">
      <w:pPr>
        <w:ind w:firstLine="426"/>
        <w:jc w:val="both"/>
      </w:pPr>
      <w:r>
        <w:t>5. По итогам рас</w:t>
      </w:r>
      <w:r>
        <w:t>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482810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</w:t>
      </w:r>
      <w:r>
        <w:t>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8" w:name="SUB3120000"/>
      <w:bookmarkEnd w:id="398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</w:t>
      </w:r>
      <w:r>
        <w:rPr>
          <w:rStyle w:val="s1"/>
        </w:rPr>
        <w:t>ахстана</w:t>
      </w:r>
    </w:p>
    <w:p w:rsidR="00000000" w:rsidRDefault="00482810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482810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482810">
      <w:pPr>
        <w:ind w:firstLine="426"/>
        <w:jc w:val="both"/>
      </w:pPr>
      <w:r>
        <w:t>2) иметь высшее образование;</w:t>
      </w:r>
    </w:p>
    <w:p w:rsidR="00000000" w:rsidRDefault="00482810">
      <w:pPr>
        <w:ind w:firstLine="426"/>
        <w:jc w:val="both"/>
      </w:pPr>
      <w:r>
        <w:t>3) обладать стажем работы не менее пяти</w:t>
      </w:r>
      <w:r>
        <w:t xml:space="preserve"> лет в сфере защиты прав и законных интересов предпринимателей.</w:t>
      </w:r>
    </w:p>
    <w:p w:rsidR="00000000" w:rsidRDefault="00482810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1340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</w:t>
      </w:r>
      <w:r>
        <w:t>стан сроком на четыре года.</w:t>
      </w:r>
    </w:p>
    <w:p w:rsidR="00000000" w:rsidRDefault="00482810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482810">
      <w:pPr>
        <w:ind w:firstLine="426"/>
        <w:jc w:val="both"/>
      </w:pPr>
      <w:r>
        <w:t>1) собственное желание;</w:t>
      </w:r>
    </w:p>
    <w:p w:rsidR="00000000" w:rsidRDefault="00482810">
      <w:pPr>
        <w:ind w:firstLine="426"/>
        <w:jc w:val="both"/>
      </w:pPr>
      <w:r>
        <w:t>2) состояние здоровь</w:t>
      </w:r>
      <w:r>
        <w:t>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482810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482810">
      <w:pPr>
        <w:ind w:firstLine="426"/>
        <w:jc w:val="both"/>
      </w:pPr>
      <w:r>
        <w:t>4) нарушение должностных полномочий, совершение проступков, не с</w:t>
      </w:r>
      <w:r>
        <w:t>овместимых с нахождением на занимаемой должности;</w:t>
      </w:r>
    </w:p>
    <w:p w:rsidR="00000000" w:rsidRDefault="00482810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482810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482810">
      <w:pPr>
        <w:ind w:firstLine="426"/>
        <w:jc w:val="both"/>
      </w:pPr>
      <w:r>
        <w:t>1) прекращения Уполномоченным по защ</w:t>
      </w:r>
      <w:r>
        <w:t>ите прав предпринимателей Казахстана гражданства Республики Казахстан;</w:t>
      </w:r>
    </w:p>
    <w:p w:rsidR="00000000" w:rsidRDefault="00482810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</w:t>
      </w:r>
      <w:r>
        <w:t>инудительных мер медицинского характера;</w:t>
      </w:r>
    </w:p>
    <w:p w:rsidR="00000000" w:rsidRDefault="00482810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482810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482810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</w:t>
      </w:r>
      <w:r>
        <w:t xml:space="preserve"> более двух раз подряд.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399" w:name="SUB3130000"/>
      <w:bookmarkEnd w:id="399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482810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400" w:name="SUB3140000"/>
      <w:bookmarkEnd w:id="400"/>
      <w:r>
        <w:rPr>
          <w:rStyle w:val="s1"/>
        </w:rPr>
        <w:t xml:space="preserve">Параграф 2. Правовой </w:t>
      </w:r>
      <w:r>
        <w:rPr>
          <w:rStyle w:val="s1"/>
        </w:rPr>
        <w:t>статус инвестиционного омбудсмена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482810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341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</w:t>
      </w:r>
      <w:r>
        <w:t>н, на которое возлагаются функции по содействию в защите прав и законных интересов инвесторов.</w:t>
      </w:r>
    </w:p>
    <w:p w:rsidR="00000000" w:rsidRDefault="00482810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1342" w:history="1">
        <w:r>
          <w:rPr>
            <w:rStyle w:val="a4"/>
          </w:rPr>
          <w:t>Конституцией</w:t>
        </w:r>
      </w:hyperlink>
      <w:r>
        <w:t xml:space="preserve"> Республики Казахста</w:t>
      </w:r>
      <w:r>
        <w:t>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1" w:name="SUB3150000"/>
      <w:bookmarkEnd w:id="401"/>
      <w:r>
        <w:rPr>
          <w:rStyle w:val="s1"/>
        </w:rPr>
        <w:t>Статья 315. Функции инвестиционного омбудсмена</w:t>
      </w:r>
    </w:p>
    <w:p w:rsidR="00000000" w:rsidRDefault="00482810">
      <w:pPr>
        <w:ind w:firstLine="426"/>
        <w:jc w:val="both"/>
      </w:pPr>
      <w:r>
        <w:t>1. В целях обеспечения и защиты прав и</w:t>
      </w:r>
      <w:r>
        <w:t xml:space="preserve"> законных интересов инвесторов инвестиционный омбудсмен:</w:t>
      </w:r>
    </w:p>
    <w:p w:rsidR="00000000" w:rsidRDefault="00482810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</w:t>
      </w:r>
      <w:r>
        <w:t>ствуя с государственными органами;</w:t>
      </w:r>
    </w:p>
    <w:p w:rsidR="00000000" w:rsidRDefault="00482810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482810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</w:t>
      </w:r>
      <w:r>
        <w:t>блики Казахстан по вопросам инвестиционной деятельности.</w:t>
      </w:r>
    </w:p>
    <w:p w:rsidR="00000000" w:rsidRDefault="00482810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482810">
      <w:pPr>
        <w:ind w:firstLine="426"/>
        <w:jc w:val="both"/>
      </w:pPr>
      <w:r>
        <w:t xml:space="preserve">3. Инвестиционный омбудсмен проводит консультации с государственными органами </w:t>
      </w:r>
      <w:r>
        <w:t>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482810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соответствии с законодательством Республик</w:t>
      </w:r>
      <w:r>
        <w:t>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2" w:name="SUB3160000"/>
      <w:bookmarkEnd w:id="402"/>
      <w:r>
        <w:rPr>
          <w:rStyle w:val="s1"/>
        </w:rPr>
        <w:t>Статья 316. Права и обязанности инвестиционного омбудсмена</w:t>
      </w:r>
    </w:p>
    <w:p w:rsidR="00000000" w:rsidRDefault="00482810">
      <w:pPr>
        <w:ind w:firstLine="426"/>
        <w:jc w:val="both"/>
      </w:pPr>
      <w:r>
        <w:t>1. Инвестиционный омбудсмен имеет право:</w:t>
      </w:r>
    </w:p>
    <w:p w:rsidR="00000000" w:rsidRDefault="00482810">
      <w:pPr>
        <w:ind w:firstLine="426"/>
        <w:jc w:val="both"/>
      </w:pPr>
      <w:r>
        <w:t>1) запраш</w:t>
      </w:r>
      <w:r>
        <w:t>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482810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482810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482810">
      <w:pPr>
        <w:ind w:firstLine="426"/>
        <w:jc w:val="both"/>
      </w:pPr>
      <w:r>
        <w:t>4) иные права</w:t>
      </w:r>
      <w:r>
        <w:t>, необходимые для осуществления возложенных на инвестиционного омбудсмена функций.</w:t>
      </w:r>
    </w:p>
    <w:p w:rsidR="00000000" w:rsidRDefault="00482810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482810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482810">
      <w:pPr>
        <w:ind w:firstLine="426"/>
        <w:jc w:val="both"/>
      </w:pPr>
      <w:r>
        <w:t>2) рассма</w:t>
      </w:r>
      <w:r>
        <w:t>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</w:t>
      </w:r>
      <w:r>
        <w:t>имые меры;</w:t>
      </w:r>
    </w:p>
    <w:p w:rsidR="00000000" w:rsidRDefault="00482810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482810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3" w:name="SUB3170000"/>
      <w:bookmarkEnd w:id="403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482810">
      <w:pPr>
        <w:ind w:firstLine="426"/>
        <w:jc w:val="both"/>
      </w:pPr>
      <w:r>
        <w:t>Деяте</w:t>
      </w:r>
      <w:r>
        <w:t>льность инвестиционного омбудсмена обеспечивается уполномоченным органом по инвестициям.</w:t>
      </w:r>
    </w:p>
    <w:p w:rsidR="00000000" w:rsidRDefault="00482810">
      <w:pPr>
        <w:ind w:firstLine="426"/>
        <w:jc w:val="both"/>
      </w:pPr>
      <w:hyperlink r:id="rId1343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</w:t>
      </w:r>
      <w:r>
        <w:t>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center"/>
      </w:pPr>
      <w:r>
        <w:t> </w:t>
      </w:r>
    </w:p>
    <w:p w:rsidR="00000000" w:rsidRDefault="00482810">
      <w:pPr>
        <w:jc w:val="center"/>
      </w:pPr>
      <w:bookmarkStart w:id="404" w:name="SUB3180000"/>
      <w:bookmarkEnd w:id="404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482810">
      <w:pPr>
        <w:ind w:firstLine="426"/>
        <w:jc w:val="both"/>
      </w:pPr>
      <w:r>
        <w:t xml:space="preserve">Жалобы, поданные в порядке, установленном </w:t>
      </w:r>
      <w:hyperlink r:id="rId1344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</w:t>
      </w:r>
      <w:r>
        <w:t xml:space="preserve">поданную субъектом предпринимательства жалобу в порядке и сроки, установленные </w:t>
      </w:r>
      <w:hyperlink r:id="rId1345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5" w:name="SUB3190000"/>
      <w:bookmarkEnd w:id="405"/>
      <w:r>
        <w:rPr>
          <w:rStyle w:val="s1"/>
        </w:rPr>
        <w:t>Статья 319. Право на обжалование</w:t>
      </w:r>
    </w:p>
    <w:p w:rsidR="00000000" w:rsidRDefault="00482810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346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</w:t>
      </w:r>
      <w:r>
        <w:t>нимательства, если они затрагивают их права и законные интересы.</w:t>
      </w:r>
    </w:p>
    <w:p w:rsidR="00000000" w:rsidRDefault="00482810">
      <w:pPr>
        <w:ind w:firstLine="426"/>
        <w:jc w:val="both"/>
      </w:pPr>
      <w:r>
        <w:t>2. Жалоба подается 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</w:t>
      </w:r>
      <w:r>
        <w:t xml:space="preserve">е препятствует </w:t>
      </w:r>
      <w:hyperlink r:id="rId1347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406" w:name="SUB3200000"/>
      <w:bookmarkEnd w:id="406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</w:t>
      </w:r>
      <w:r>
        <w:rPr>
          <w:rStyle w:val="s1"/>
        </w:rPr>
        <w:t>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482810">
      <w:pPr>
        <w:jc w:val="center"/>
      </w:pPr>
      <w:r>
        <w:rPr>
          <w:rStyle w:val="s1"/>
        </w:rP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482810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482810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348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</w:t>
      </w:r>
      <w:r>
        <w:rPr>
          <w:rStyle w:val="s3"/>
        </w:rPr>
        <w:t>ятельности»</w:t>
      </w:r>
    </w:p>
    <w:p w:rsidR="00000000" w:rsidRDefault="00482810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1349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</w:t>
      </w:r>
      <w:r>
        <w:t xml:space="preserve">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350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351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352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7" w:name="SUB3210000"/>
      <w:bookmarkEnd w:id="407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482810">
      <w:pPr>
        <w:ind w:firstLine="426"/>
        <w:jc w:val="both"/>
      </w:pPr>
      <w:r>
        <w:t>1. Государственные о</w:t>
      </w:r>
      <w:r>
        <w:t>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</w:t>
      </w:r>
      <w:r>
        <w:t>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482810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</w:t>
      </w:r>
      <w:r>
        <w:t>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08" w:name="SUB3220000"/>
      <w:bookmarkEnd w:id="408"/>
      <w:r>
        <w:rPr>
          <w:rStyle w:val="s1"/>
        </w:rPr>
        <w:t>Статья 322. Ответственность за нарушение установленного порядка проверки субъекта предпр</w:t>
      </w:r>
      <w:r>
        <w:rPr>
          <w:rStyle w:val="s1"/>
        </w:rPr>
        <w:t>инимательства</w:t>
      </w:r>
    </w:p>
    <w:p w:rsidR="00000000" w:rsidRDefault="00482810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353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.</w:t>
      </w:r>
    </w:p>
    <w:p w:rsidR="00000000" w:rsidRDefault="00482810">
      <w:pPr>
        <w:ind w:firstLine="426"/>
        <w:jc w:val="both"/>
      </w:pPr>
      <w:r>
        <w:t xml:space="preserve"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35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2810">
      <w:pPr>
        <w:ind w:firstLine="426"/>
        <w:jc w:val="both"/>
      </w:pPr>
      <w:r>
        <w:t xml:space="preserve"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</w:t>
      </w:r>
      <w:r>
        <w:t>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center"/>
      </w:pPr>
      <w:bookmarkStart w:id="409" w:name="SUB3230000"/>
      <w:bookmarkEnd w:id="409"/>
      <w:r>
        <w:rPr>
          <w:rStyle w:val="s1"/>
        </w:rPr>
        <w:t>Глава 31. ПЕРЕХО</w:t>
      </w:r>
      <w:r>
        <w:rPr>
          <w:rStyle w:val="s1"/>
        </w:rPr>
        <w:t>ДНЫЕ И ЗАКЛЮЧИТЕЛЬНЫЕ ПОЛОЖЕНИЯ</w:t>
      </w:r>
    </w:p>
    <w:p w:rsidR="00000000" w:rsidRDefault="00482810">
      <w:pPr>
        <w:jc w:val="center"/>
      </w:pPr>
      <w:r>
        <w:t> </w:t>
      </w:r>
    </w:p>
    <w:p w:rsidR="00000000" w:rsidRDefault="00482810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482810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355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482810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4"/>
          </w:rPr>
          <w:t>пунк</w:t>
        </w:r>
        <w:r>
          <w:rPr>
            <w:rStyle w:val="a4"/>
          </w:rPr>
          <w:t>та 1 статьи 159</w:t>
        </w:r>
      </w:hyperlink>
      <w:r>
        <w:t xml:space="preserve">, </w:t>
      </w:r>
      <w:hyperlink w:anchor="sub2950300" w:history="1">
        <w:r>
          <w:rPr>
            <w:rStyle w:val="a4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4"/>
          </w:rPr>
          <w:t>4</w:t>
        </w:r>
      </w:hyperlink>
      <w:r>
        <w:t xml:space="preserve"> и </w:t>
      </w:r>
      <w:hyperlink w:anchor="sub2950500" w:history="1">
        <w:r>
          <w:rPr>
            <w:rStyle w:val="a4"/>
          </w:rPr>
          <w:t>5 статьи 295</w:t>
        </w:r>
      </w:hyperlink>
      <w:r>
        <w:t xml:space="preserve"> </w:t>
      </w:r>
      <w:r>
        <w:t>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48281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5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82810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</w:t>
      </w:r>
      <w:r>
        <w:rPr>
          <w:rStyle w:val="s0"/>
        </w:rPr>
        <w:t xml:space="preserve"> на инвестиционные контракты, заключенные с уполномоченным органом по инвестициям с 1 октября 2016 года.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left="1200" w:hanging="800"/>
        <w:jc w:val="both"/>
      </w:pPr>
      <w:bookmarkStart w:id="410" w:name="SUB3240000"/>
      <w:bookmarkEnd w:id="410"/>
      <w:r>
        <w:rPr>
          <w:rStyle w:val="s1"/>
        </w:rPr>
        <w:t>Статья 324. Порядок введения в действие настоящего Кодекса</w:t>
      </w:r>
    </w:p>
    <w:p w:rsidR="00000000" w:rsidRDefault="00482810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482810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482810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>части вто</w:t>
        </w:r>
        <w:r>
          <w:rPr>
            <w:rStyle w:val="a4"/>
          </w:rPr>
          <w:t>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482810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</w:t>
      </w:r>
      <w:r>
        <w:t>са, которые вводятся в действие с 1 января 2017 года;</w:t>
      </w:r>
    </w:p>
    <w:p w:rsidR="00000000" w:rsidRDefault="00482810">
      <w:pPr>
        <w:ind w:firstLine="426"/>
        <w:jc w:val="both"/>
      </w:pPr>
      <w:bookmarkStart w:id="411" w:name="SUB3240104"/>
      <w:bookmarkEnd w:id="411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</w:t>
        </w:r>
        <w:r>
          <w:rPr>
            <w:rStyle w:val="a4"/>
          </w:rPr>
          <w:t>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35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482810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</w:t>
      </w:r>
      <w:r>
        <w:t xml:space="preserve">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358" w:history="1">
        <w:r>
          <w:rPr>
            <w:rStyle w:val="a4"/>
          </w:rPr>
          <w:t>законодательного акта</w:t>
        </w:r>
      </w:hyperlink>
      <w:r>
        <w:t xml:space="preserve"> о правовых акта</w:t>
      </w:r>
      <w:r>
        <w:t>х;</w:t>
      </w:r>
    </w:p>
    <w:p w:rsidR="00000000" w:rsidRDefault="00482810">
      <w:pPr>
        <w:ind w:firstLine="426"/>
        <w:jc w:val="both"/>
      </w:pPr>
      <w:bookmarkStart w:id="412" w:name="SUB3240106"/>
      <w:bookmarkEnd w:id="412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359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</w:t>
      </w:r>
      <w:r>
        <w:t>одукции.</w:t>
      </w:r>
    </w:p>
    <w:p w:rsidR="00000000" w:rsidRDefault="00482810">
      <w:pPr>
        <w:ind w:firstLine="426"/>
        <w:jc w:val="both"/>
      </w:pPr>
      <w:bookmarkStart w:id="413" w:name="SUB3240200"/>
      <w:bookmarkEnd w:id="413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</w:t>
        </w:r>
        <w:r>
          <w:rPr>
            <w:rStyle w:val="a4"/>
          </w:rPr>
          <w:t>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482810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</w:t>
      </w:r>
      <w:r>
        <w:t>едакции:</w:t>
      </w:r>
    </w:p>
    <w:p w:rsidR="00000000" w:rsidRDefault="00482810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482810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</w:t>
      </w:r>
      <w:r>
        <w:t>, установив, что в период приостановления данный абзац действует в следующей редакции:</w:t>
      </w:r>
    </w:p>
    <w:p w:rsidR="00000000" w:rsidRDefault="00482810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</w:t>
      </w:r>
      <w:r>
        <w:t>тр обслуживания населения:».</w:t>
      </w:r>
    </w:p>
    <w:p w:rsidR="00000000" w:rsidRDefault="00482810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</w:t>
      </w:r>
      <w:r>
        <w:t>настоящего Кодекса, установив, что в период приостановления данные подпункты действуют в следующей редакции:</w:t>
      </w:r>
    </w:p>
    <w:p w:rsidR="00000000" w:rsidRDefault="00482810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</w:t>
      </w:r>
      <w:r>
        <w:t xml:space="preserve">предусмотренных </w:t>
      </w:r>
      <w:hyperlink r:id="rId13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482810">
      <w:pPr>
        <w:ind w:firstLine="426"/>
        <w:jc w:val="both"/>
      </w:pPr>
      <w:r>
        <w:t>«16) выявляет монопольно высокую (низкую), монопсонически низкую цену, установленную с</w:t>
      </w:r>
      <w:r>
        <w:t>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482810">
      <w:pPr>
        <w:ind w:firstLine="426"/>
        <w:jc w:val="both"/>
      </w:pPr>
      <w:bookmarkStart w:id="414" w:name="SUB3240600"/>
      <w:bookmarkEnd w:id="414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2810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</w:t>
      </w:r>
      <w:r>
        <w:t>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482810">
      <w:pPr>
        <w:ind w:firstLine="426"/>
        <w:jc w:val="both"/>
      </w:pPr>
      <w:bookmarkStart w:id="415" w:name="SUB3240700"/>
      <w:bookmarkEnd w:id="415"/>
      <w:r>
        <w:t>7. Приостановить до 1 марта 2016 г</w:t>
      </w:r>
      <w:r>
        <w:t xml:space="preserve">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2810">
      <w:pPr>
        <w:ind w:firstLine="426"/>
        <w:jc w:val="both"/>
      </w:pPr>
      <w:r>
        <w:t>«4) предоставлять государственным органам и центрам обслуживания насе</w:t>
      </w:r>
      <w:r>
        <w:t>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482810">
      <w:pPr>
        <w:ind w:firstLine="426"/>
        <w:jc w:val="both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</w:t>
        </w:r>
        <w:r>
          <w:rPr>
            <w:rStyle w:val="a4"/>
          </w:rPr>
          <w:t>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482810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36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482810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</w:t>
      </w:r>
      <w:r>
        <w:t>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</w:t>
      </w:r>
      <w:r>
        <w:t>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482810">
      <w:pPr>
        <w:ind w:firstLine="426"/>
        <w:jc w:val="both"/>
      </w:pPr>
      <w:bookmarkStart w:id="416" w:name="SUB3240900"/>
      <w:bookmarkEnd w:id="416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</w:t>
      </w:r>
      <w:r>
        <w:t>са, установив, что в период приостановления данная статья действует в следующей редакции:</w:t>
      </w:r>
    </w:p>
    <w:p w:rsidR="00000000" w:rsidRDefault="00482810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482810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</w:t>
      </w:r>
      <w:r>
        <w:t xml:space="preserve">ой деятельности, телекоммуникаций и почтовой связи, а также газа с учетом особенностей, установленных </w:t>
      </w:r>
      <w:hyperlink r:id="rId136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482810">
      <w:pPr>
        <w:ind w:firstLine="426"/>
        <w:jc w:val="both"/>
      </w:pPr>
      <w:r>
        <w:t>Уполномоченный орган, осуществляющ</w:t>
      </w:r>
      <w:r>
        <w:t xml:space="preserve">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482810">
      <w:pPr>
        <w:ind w:firstLine="426"/>
        <w:jc w:val="both"/>
      </w:pPr>
      <w:r>
        <w:t>2. В качестве временной меры на определенный ср</w:t>
      </w:r>
      <w:r>
        <w:t xml:space="preserve">ок на территории Республики Казахстан в </w:t>
      </w:r>
      <w:hyperlink r:id="rId1363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</w:t>
      </w:r>
      <w:r>
        <w:t xml:space="preserve"> работы, услуги отдельных субъектов рынка.</w:t>
      </w:r>
    </w:p>
    <w:p w:rsidR="00000000" w:rsidRDefault="00482810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482810">
      <w:pPr>
        <w:ind w:firstLine="426"/>
        <w:jc w:val="both"/>
      </w:pPr>
      <w:r>
        <w:t>3. Ценообразование на товары, работы, услуги, произво</w:t>
      </w:r>
      <w:r>
        <w:t xml:space="preserve">димые и реализуемые субъектами регулируемого рынка, осуществляется в соответствии с </w:t>
      </w:r>
      <w:hyperlink r:id="rId13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</w:t>
      </w:r>
      <w:r>
        <w:t>едельной цены.».</w:t>
      </w:r>
    </w:p>
    <w:p w:rsidR="00000000" w:rsidRDefault="00482810">
      <w:pPr>
        <w:ind w:firstLine="426"/>
        <w:jc w:val="both"/>
      </w:pPr>
      <w:bookmarkStart w:id="417" w:name="SUB3241000"/>
      <w:bookmarkEnd w:id="417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482810">
      <w:pPr>
        <w:ind w:firstLine="426"/>
        <w:jc w:val="both"/>
      </w:pPr>
      <w:r>
        <w:t>«2. Уполномоченный орган в облас</w:t>
      </w:r>
      <w:r>
        <w:t xml:space="preserve">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365" w:history="1">
        <w:r>
          <w:rPr>
            <w:rStyle w:val="a4"/>
          </w:rPr>
          <w:t>порядке</w:t>
        </w:r>
      </w:hyperlink>
      <w:r>
        <w:t>, утвержденном уполномоч</w:t>
      </w:r>
      <w:r>
        <w:t>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482810">
      <w:pPr>
        <w:ind w:firstLine="426"/>
        <w:jc w:val="both"/>
      </w:pPr>
      <w:bookmarkStart w:id="418" w:name="SUB3241100"/>
      <w:bookmarkEnd w:id="418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2810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</w:t>
      </w:r>
      <w:r>
        <w:t>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482810">
      <w:pPr>
        <w:ind w:firstLine="426"/>
        <w:jc w:val="both"/>
      </w:pPr>
      <w:bookmarkStart w:id="419" w:name="SUB3241200"/>
      <w:bookmarkEnd w:id="419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482810">
      <w:pPr>
        <w:ind w:firstLine="426"/>
        <w:jc w:val="both"/>
      </w:pPr>
      <w:r>
        <w:t>1) с 1 января 2016 года до 1 марта 2016 года:</w:t>
      </w:r>
    </w:p>
    <w:p w:rsidR="00000000" w:rsidRDefault="00482810">
      <w:pPr>
        <w:ind w:firstLine="426"/>
        <w:jc w:val="both"/>
      </w:pPr>
      <w:r>
        <w:t>«3. Реализация исключительного права осуществляется путем соз</w:t>
      </w:r>
      <w:r>
        <w:t>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</w:t>
      </w:r>
      <w:r>
        <w:t>толицы по решению Правительства Республики Казахстан.»;</w:t>
      </w:r>
    </w:p>
    <w:p w:rsidR="00000000" w:rsidRDefault="00482810">
      <w:pPr>
        <w:ind w:firstLine="426"/>
        <w:jc w:val="both"/>
      </w:pPr>
      <w:r>
        <w:t>2) с 1 марта 2016 года по 1 января 2017 года:</w:t>
      </w:r>
    </w:p>
    <w:p w:rsidR="00000000" w:rsidRDefault="00482810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</w:t>
      </w:r>
      <w:r>
        <w:t xml:space="preserve">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</w:t>
      </w:r>
      <w:r>
        <w:t>вительства Республики Казахстан.».</w:t>
      </w:r>
    </w:p>
    <w:p w:rsidR="00000000" w:rsidRDefault="00482810">
      <w:pPr>
        <w:ind w:firstLine="426"/>
        <w:jc w:val="both"/>
      </w:pPr>
      <w:bookmarkStart w:id="420" w:name="SUB3241300"/>
      <w:bookmarkEnd w:id="420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</w:t>
      </w:r>
      <w:r>
        <w:t>ствует в следующей редакции:</w:t>
      </w:r>
    </w:p>
    <w:p w:rsidR="00000000" w:rsidRDefault="00482810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482810">
      <w:pPr>
        <w:ind w:firstLine="426"/>
        <w:jc w:val="both"/>
      </w:pPr>
      <w:bookmarkStart w:id="421" w:name="SUB3241400"/>
      <w:bookmarkEnd w:id="421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482810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</w:t>
      </w:r>
      <w:r>
        <w:t xml:space="preserve">от платы за присоединяемую мощность по электроэнергии, тепло-, водоснабжению и канализации с применением </w:t>
      </w:r>
      <w:hyperlink r:id="rId136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</w:t>
      </w:r>
      <w:r>
        <w:t>.</w:t>
      </w:r>
    </w:p>
    <w:p w:rsidR="00000000" w:rsidRDefault="00482810">
      <w:pPr>
        <w:ind w:firstLine="426"/>
        <w:jc w:val="both"/>
      </w:pPr>
      <w:r>
        <w:t>15. Признать утратившими силу:</w:t>
      </w:r>
    </w:p>
    <w:p w:rsidR="00000000" w:rsidRDefault="00482810">
      <w:pPr>
        <w:ind w:firstLine="426"/>
        <w:jc w:val="both"/>
      </w:pPr>
      <w:r>
        <w:t xml:space="preserve">1) </w:t>
      </w:r>
      <w:hyperlink r:id="rId1367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</w:t>
      </w:r>
      <w:r>
        <w:t>6; 2001 г., № 24, ст. 338; 2003 г., № 1-2, ст. 6; № 4, ст. 26; № 24, ст. 178; 2006 г., № 1, ст. 5; № 15, ст. 95; 2007 г., № 9, ст. 67; № 15, ст. 106; № 18, ст. 143; 2008 г., № 24, ст. 129; 2009 г., № 15-16, ст. 76; 2010 г., № 5, ст. 23; 2011 г., № 6, ст. 4</w:t>
      </w:r>
      <w:r>
        <w:t>9; 2013 г., № 14, ст. 72; 2014 г., № 21, ст. 122);</w:t>
      </w:r>
    </w:p>
    <w:p w:rsidR="00000000" w:rsidRDefault="00482810">
      <w:pPr>
        <w:ind w:firstLine="426"/>
        <w:jc w:val="both"/>
      </w:pPr>
      <w:r>
        <w:t xml:space="preserve">2) </w:t>
      </w:r>
      <w:hyperlink r:id="rId1368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</w:t>
      </w:r>
      <w:r>
        <w:t>г., № 9, ст. 26; 2006 г., № 3, ст. 22; 2007 г., № 4, ст. 28; 2008 г., № 15-16, ст. 64; № 23, ст. 114; 2009 г., № 2-3, ст. 18; 2010 г., № 5, ст. 23; 2012 г., № 2, ст. 11; № 6, ст. 46; № 15, ст. 97; № 21-22, ст. 124; 2013 г., № 15, ст. 82; 2014 г., № 11, ст.</w:t>
      </w:r>
      <w:r>
        <w:t xml:space="preserve"> 64; № 21, ст. 122; № 23, ст. 143);</w:t>
      </w:r>
    </w:p>
    <w:p w:rsidR="00000000" w:rsidRDefault="00482810">
      <w:pPr>
        <w:ind w:firstLine="426"/>
        <w:jc w:val="both"/>
      </w:pPr>
      <w:r>
        <w:t xml:space="preserve">3) </w:t>
      </w:r>
      <w:hyperlink r:id="rId1369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</w:t>
      </w:r>
      <w:r>
        <w:t>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</w:t>
      </w:r>
      <w:r>
        <w:t>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</w:t>
      </w:r>
      <w:r>
        <w:t xml:space="preserve">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482810">
      <w:pPr>
        <w:ind w:firstLine="426"/>
        <w:jc w:val="both"/>
      </w:pPr>
      <w:r>
        <w:t xml:space="preserve">4) </w:t>
      </w:r>
      <w:hyperlink r:id="rId1370" w:history="1">
        <w:r>
          <w:rPr>
            <w:rStyle w:val="a4"/>
          </w:rPr>
          <w:t>Закон</w:t>
        </w:r>
      </w:hyperlink>
      <w:r>
        <w:t xml:space="preserve"> Республики Каза</w:t>
      </w:r>
      <w:r>
        <w:t>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</w:t>
      </w:r>
      <w:r>
        <w:t xml:space="preserve">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482810">
      <w:pPr>
        <w:ind w:firstLine="426"/>
        <w:jc w:val="both"/>
      </w:pPr>
      <w:r>
        <w:t xml:space="preserve">5) </w:t>
      </w:r>
      <w:hyperlink r:id="rId1371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</w:t>
      </w:r>
      <w:r>
        <w:t>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</w:t>
      </w:r>
      <w:r>
        <w:t xml:space="preserve">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482810">
      <w:pPr>
        <w:ind w:firstLine="426"/>
        <w:jc w:val="both"/>
      </w:pPr>
      <w:r>
        <w:t xml:space="preserve">6) </w:t>
      </w:r>
      <w:hyperlink r:id="rId1372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</w:t>
      </w:r>
      <w:r>
        <w:t>т. 81; 2014 г., № 1, ст. 4; № 11, ст. 63; № 19-I, 19-II, ст. 96).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567"/>
      </w:pPr>
      <w:r>
        <w:rPr>
          <w:b/>
          <w:bCs/>
        </w:rPr>
        <w:t>Президент</w:t>
      </w:r>
    </w:p>
    <w:p w:rsidR="00000000" w:rsidRDefault="00482810">
      <w:r>
        <w:rPr>
          <w:b/>
          <w:bCs/>
        </w:rPr>
        <w:t>Республики Казахстан</w:t>
      </w:r>
    </w:p>
    <w:p w:rsidR="00000000" w:rsidRDefault="00482810">
      <w:pPr>
        <w:ind w:firstLine="567"/>
      </w:pPr>
      <w:r>
        <w:t> </w:t>
      </w:r>
    </w:p>
    <w:p w:rsidR="00000000" w:rsidRDefault="0048281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jc w:val="both"/>
      </w:pPr>
      <w:r>
        <w:t>Астана, Акорда, 29 октября 2015 года</w:t>
      </w:r>
    </w:p>
    <w:p w:rsidR="00000000" w:rsidRDefault="00482810">
      <w:pPr>
        <w:ind w:firstLine="993"/>
        <w:jc w:val="both"/>
      </w:pPr>
      <w:r>
        <w:t>№ 375-V ЗРК</w:t>
      </w:r>
    </w:p>
    <w:p w:rsidR="00000000" w:rsidRDefault="00482810">
      <w:pPr>
        <w:ind w:firstLine="993"/>
        <w:jc w:val="both"/>
      </w:pPr>
      <w:r>
        <w:t> </w:t>
      </w:r>
    </w:p>
    <w:p w:rsidR="00000000" w:rsidRDefault="00482810">
      <w:pPr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p w:rsidR="00000000" w:rsidRDefault="00482810">
      <w:pPr>
        <w:ind w:firstLine="426"/>
        <w:jc w:val="both"/>
      </w:pPr>
      <w:r>
        <w:t> </w:t>
      </w:r>
    </w:p>
    <w:sectPr w:rsidR="00000000">
      <w:headerReference w:type="even" r:id="rId1373"/>
      <w:headerReference w:type="default" r:id="rId1374"/>
      <w:footerReference w:type="even" r:id="rId1375"/>
      <w:footerReference w:type="default" r:id="rId1376"/>
      <w:headerReference w:type="first" r:id="rId1377"/>
      <w:footerReference w:type="first" r:id="rId13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810" w:rsidRDefault="00482810" w:rsidP="00482810">
      <w:r>
        <w:separator/>
      </w:r>
    </w:p>
  </w:endnote>
  <w:endnote w:type="continuationSeparator" w:id="0">
    <w:p w:rsidR="00482810" w:rsidRDefault="00482810" w:rsidP="00482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810" w:rsidRDefault="00482810" w:rsidP="00482810">
      <w:r>
        <w:separator/>
      </w:r>
    </w:p>
  </w:footnote>
  <w:footnote w:type="continuationSeparator" w:id="0">
    <w:p w:rsidR="00482810" w:rsidRDefault="00482810" w:rsidP="00482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 w:rsidP="0048281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810" w:rsidRPr="00482810" w:rsidRDefault="00482810" w:rsidP="0048281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10" w:rsidRDefault="0048281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810"/>
    <w:rsid w:val="0048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28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281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28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2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28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281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28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2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7196166" TargetMode="External"/><Relationship Id="rId170" Type="http://schemas.openxmlformats.org/officeDocument/2006/relationships/hyperlink" Target="http://online.zakon.kz/Document/?doc_id=32609338" TargetMode="External"/><Relationship Id="rId268" Type="http://schemas.openxmlformats.org/officeDocument/2006/relationships/hyperlink" Target="http://online.zakon.kz/Document/?doc_id=36676783" TargetMode="External"/><Relationship Id="rId475" Type="http://schemas.openxmlformats.org/officeDocument/2006/relationships/hyperlink" Target="http://online.zakon.kz/Document/?doc_id=38597658" TargetMode="External"/><Relationship Id="rId682" Type="http://schemas.openxmlformats.org/officeDocument/2006/relationships/hyperlink" Target="http://online.zakon.kz/Document/?doc_id=39117636" TargetMode="External"/><Relationship Id="rId128" Type="http://schemas.openxmlformats.org/officeDocument/2006/relationships/hyperlink" Target="http://online.zakon.kz/Document/?doc_id=36247799" TargetMode="External"/><Relationship Id="rId335" Type="http://schemas.openxmlformats.org/officeDocument/2006/relationships/hyperlink" Target="http://online.zakon.kz/Document/?doc_id=36227306" TargetMode="External"/><Relationship Id="rId542" Type="http://schemas.openxmlformats.org/officeDocument/2006/relationships/hyperlink" Target="http://online.zakon.kz/Document/?doc_id=39117636" TargetMode="External"/><Relationship Id="rId987" Type="http://schemas.openxmlformats.org/officeDocument/2006/relationships/hyperlink" Target="http://online.zakon.kz/Document/?doc_id=33499976" TargetMode="External"/><Relationship Id="rId1172" Type="http://schemas.openxmlformats.org/officeDocument/2006/relationships/hyperlink" Target="http://online.zakon.kz/Document/?doc_id=1005029" TargetMode="External"/><Relationship Id="rId402" Type="http://schemas.openxmlformats.org/officeDocument/2006/relationships/hyperlink" Target="http://online.zakon.kz/Document/?doc_id=1051485" TargetMode="External"/><Relationship Id="rId847" Type="http://schemas.openxmlformats.org/officeDocument/2006/relationships/hyperlink" Target="http://online.zakon.kz/Document/?doc_id=35139169" TargetMode="External"/><Relationship Id="rId1032" Type="http://schemas.openxmlformats.org/officeDocument/2006/relationships/hyperlink" Target="http://online.zakon.kz/Document/?doc_id=37865563" TargetMode="External"/><Relationship Id="rId707" Type="http://schemas.openxmlformats.org/officeDocument/2006/relationships/hyperlink" Target="http://online.zakon.kz/Document/?doc_id=39117636" TargetMode="External"/><Relationship Id="rId914" Type="http://schemas.openxmlformats.org/officeDocument/2006/relationships/hyperlink" Target="http://online.zakon.kz/Document/?doc_id=38924913" TargetMode="External"/><Relationship Id="rId1337" Type="http://schemas.openxmlformats.org/officeDocument/2006/relationships/hyperlink" Target="http://online.zakon.kz/Document/?doc_id=34329053" TargetMode="External"/><Relationship Id="rId43" Type="http://schemas.openxmlformats.org/officeDocument/2006/relationships/hyperlink" Target="http://online.zakon.kz/Document/?doc_id=39824996" TargetMode="External"/><Relationship Id="rId192" Type="http://schemas.openxmlformats.org/officeDocument/2006/relationships/hyperlink" Target="http://online.zakon.kz/Document/?doc_id=36676783" TargetMode="External"/><Relationship Id="rId497" Type="http://schemas.openxmlformats.org/officeDocument/2006/relationships/hyperlink" Target="http://online.zakon.kz/Document/?doc_id=39117636" TargetMode="External"/><Relationship Id="rId357" Type="http://schemas.openxmlformats.org/officeDocument/2006/relationships/hyperlink" Target="http://online.zakon.kz/Document/?doc_id=35824441" TargetMode="External"/><Relationship Id="rId1194" Type="http://schemas.openxmlformats.org/officeDocument/2006/relationships/hyperlink" Target="http://online.zakon.kz/Document/?doc_id=38861535" TargetMode="External"/><Relationship Id="rId217" Type="http://schemas.openxmlformats.org/officeDocument/2006/relationships/hyperlink" Target="http://online.zakon.kz/Document/?doc_id=35641784" TargetMode="External"/><Relationship Id="rId564" Type="http://schemas.openxmlformats.org/officeDocument/2006/relationships/hyperlink" Target="http://online.zakon.kz/Document/?doc_id=30466908" TargetMode="External"/><Relationship Id="rId771" Type="http://schemas.openxmlformats.org/officeDocument/2006/relationships/hyperlink" Target="http://online.zakon.kz/Document/?doc_id=39117636" TargetMode="External"/><Relationship Id="rId869" Type="http://schemas.openxmlformats.org/officeDocument/2006/relationships/hyperlink" Target="http://online.zakon.kz/Document/?doc_id=38681059" TargetMode="External"/><Relationship Id="rId424" Type="http://schemas.openxmlformats.org/officeDocument/2006/relationships/hyperlink" Target="http://online.zakon.kz/Document/?doc_id=39117636" TargetMode="External"/><Relationship Id="rId631" Type="http://schemas.openxmlformats.org/officeDocument/2006/relationships/hyperlink" Target="http://online.zakon.kz/Document/?doc_id=36227306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0015652" TargetMode="External"/><Relationship Id="rId1261" Type="http://schemas.openxmlformats.org/officeDocument/2006/relationships/hyperlink" Target="http://online.zakon.kz/Document/?doc_id=38924913" TargetMode="External"/><Relationship Id="rId1359" Type="http://schemas.openxmlformats.org/officeDocument/2006/relationships/hyperlink" Target="http://online.zakon.kz/Document/?doc_id=37002307" TargetMode="External"/><Relationship Id="rId936" Type="http://schemas.openxmlformats.org/officeDocument/2006/relationships/hyperlink" Target="http://online.zakon.kz/Document/?doc_id=37865563" TargetMode="External"/><Relationship Id="rId1121" Type="http://schemas.openxmlformats.org/officeDocument/2006/relationships/hyperlink" Target="http://online.zakon.kz/Document/?doc_id=39003546" TargetMode="External"/><Relationship Id="rId1219" Type="http://schemas.openxmlformats.org/officeDocument/2006/relationships/hyperlink" Target="http://online.zakon.kz/Document/?doc_id=36247799" TargetMode="External"/><Relationship Id="rId65" Type="http://schemas.openxmlformats.org/officeDocument/2006/relationships/hyperlink" Target="http://online.zakon.kz/Document/?doc_id=32196052" TargetMode="External"/><Relationship Id="rId281" Type="http://schemas.openxmlformats.org/officeDocument/2006/relationships/hyperlink" Target="http://online.zakon.kz/Document/?doc_id=31840279" TargetMode="External"/><Relationship Id="rId141" Type="http://schemas.openxmlformats.org/officeDocument/2006/relationships/hyperlink" Target="http://online.zakon.kz/Document/?doc_id=1006061" TargetMode="External"/><Relationship Id="rId379" Type="http://schemas.openxmlformats.org/officeDocument/2006/relationships/hyperlink" Target="http://online.zakon.kz/Document/?doc_id=31548200" TargetMode="External"/><Relationship Id="rId586" Type="http://schemas.openxmlformats.org/officeDocument/2006/relationships/hyperlink" Target="http://online.zakon.kz/Document/?doc_id=36676783" TargetMode="External"/><Relationship Id="rId793" Type="http://schemas.openxmlformats.org/officeDocument/2006/relationships/hyperlink" Target="http://online.zakon.kz/Document/?doc_id=36227306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117636" TargetMode="External"/><Relationship Id="rId446" Type="http://schemas.openxmlformats.org/officeDocument/2006/relationships/hyperlink" Target="http://online.zakon.kz/Document/?doc_id=37865563" TargetMode="External"/><Relationship Id="rId653" Type="http://schemas.openxmlformats.org/officeDocument/2006/relationships/hyperlink" Target="http://online.zakon.kz/Document/?doc_id=34199995" TargetMode="External"/><Relationship Id="rId1076" Type="http://schemas.openxmlformats.org/officeDocument/2006/relationships/hyperlink" Target="http://online.zakon.kz/Document/?doc_id=32424143" TargetMode="External"/><Relationship Id="rId1283" Type="http://schemas.openxmlformats.org/officeDocument/2006/relationships/hyperlink" Target="http://online.zakon.kz/Document/?doc_id=38597658" TargetMode="External"/><Relationship Id="rId306" Type="http://schemas.openxmlformats.org/officeDocument/2006/relationships/hyperlink" Target="http://online.zakon.kz/Document/?doc_id=39429894" TargetMode="External"/><Relationship Id="rId860" Type="http://schemas.openxmlformats.org/officeDocument/2006/relationships/hyperlink" Target="http://online.zakon.kz/Document/?doc_id=35139169" TargetMode="External"/><Relationship Id="rId958" Type="http://schemas.openxmlformats.org/officeDocument/2006/relationships/hyperlink" Target="http://online.zakon.kz/Document/?doc_id=37865563" TargetMode="External"/><Relationship Id="rId1143" Type="http://schemas.openxmlformats.org/officeDocument/2006/relationships/hyperlink" Target="http://online.zakon.kz/Document/?doc_id=37708063" TargetMode="External"/><Relationship Id="rId87" Type="http://schemas.openxmlformats.org/officeDocument/2006/relationships/hyperlink" Target="http://online.zakon.kz/Document/?doc_id=30605510" TargetMode="External"/><Relationship Id="rId513" Type="http://schemas.openxmlformats.org/officeDocument/2006/relationships/hyperlink" Target="http://online.zakon.kz/Document/?doc_id=36227306" TargetMode="External"/><Relationship Id="rId720" Type="http://schemas.openxmlformats.org/officeDocument/2006/relationships/hyperlink" Target="http://online.zakon.kz/Document/?doc_id=39117636" TargetMode="External"/><Relationship Id="rId818" Type="http://schemas.openxmlformats.org/officeDocument/2006/relationships/hyperlink" Target="http://online.zakon.kz/Document/?doc_id=39117636" TargetMode="External"/><Relationship Id="rId1350" Type="http://schemas.openxmlformats.org/officeDocument/2006/relationships/hyperlink" Target="http://online.zakon.kz/Document/?doc_id=1013880" TargetMode="External"/><Relationship Id="rId1003" Type="http://schemas.openxmlformats.org/officeDocument/2006/relationships/hyperlink" Target="http://online.zakon.kz/Document/?doc_id=39117636" TargetMode="External"/><Relationship Id="rId1210" Type="http://schemas.openxmlformats.org/officeDocument/2006/relationships/hyperlink" Target="http://online.zakon.kz/Document/?doc_id=37865563" TargetMode="External"/><Relationship Id="rId1308" Type="http://schemas.openxmlformats.org/officeDocument/2006/relationships/hyperlink" Target="http://online.zakon.kz/Document/?doc_id=33267657" TargetMode="External"/><Relationship Id="rId14" Type="http://schemas.openxmlformats.org/officeDocument/2006/relationships/hyperlink" Target="http://online.zakon.kz/Document/?doc_id=37865563" TargetMode="External"/><Relationship Id="rId163" Type="http://schemas.openxmlformats.org/officeDocument/2006/relationships/hyperlink" Target="http://online.zakon.kz/Document/?link_id=1007120343" TargetMode="External"/><Relationship Id="rId370" Type="http://schemas.openxmlformats.org/officeDocument/2006/relationships/hyperlink" Target="http://online.zakon.kz/Document/?doc_id=37708063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1650824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7865563" TargetMode="External"/><Relationship Id="rId1098" Type="http://schemas.openxmlformats.org/officeDocument/2006/relationships/hyperlink" Target="http://online.zakon.kz/Document/?doc_id=37708063" TargetMode="External"/><Relationship Id="rId328" Type="http://schemas.openxmlformats.org/officeDocument/2006/relationships/hyperlink" Target="http://online.zakon.kz/Document/?doc_id=33363682" TargetMode="External"/><Relationship Id="rId535" Type="http://schemas.openxmlformats.org/officeDocument/2006/relationships/hyperlink" Target="http://online.zakon.kz/Document/?doc_id=37352474" TargetMode="External"/><Relationship Id="rId742" Type="http://schemas.openxmlformats.org/officeDocument/2006/relationships/hyperlink" Target="http://online.zakon.kz/Document/?doc_id=39117636" TargetMode="External"/><Relationship Id="rId1165" Type="http://schemas.openxmlformats.org/officeDocument/2006/relationships/hyperlink" Target="http://online.zakon.kz/Document/?link_id=1004973706" TargetMode="External"/><Relationship Id="rId1372" Type="http://schemas.openxmlformats.org/officeDocument/2006/relationships/hyperlink" Target="http://online.zakon.kz/Document/?doc_id=31112371" TargetMode="External"/><Relationship Id="rId602" Type="http://schemas.openxmlformats.org/officeDocument/2006/relationships/hyperlink" Target="http://online.zakon.kz/Document/?doc_id=39391100" TargetMode="External"/><Relationship Id="rId1025" Type="http://schemas.openxmlformats.org/officeDocument/2006/relationships/hyperlink" Target="http://online.zakon.kz/Document/?doc_id=37865563" TargetMode="External"/><Relationship Id="rId1232" Type="http://schemas.openxmlformats.org/officeDocument/2006/relationships/hyperlink" Target="http://online.zakon.kz/Document/?doc_id=36148637" TargetMode="External"/><Relationship Id="rId907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6858926" TargetMode="External"/><Relationship Id="rId185" Type="http://schemas.openxmlformats.org/officeDocument/2006/relationships/hyperlink" Target="http://online.zakon.kz/Document/?doc_id=35337783" TargetMode="External"/><Relationship Id="rId392" Type="http://schemas.openxmlformats.org/officeDocument/2006/relationships/hyperlink" Target="http://online.zakon.kz/Document/?doc_id=31548200" TargetMode="External"/><Relationship Id="rId697" Type="http://schemas.openxmlformats.org/officeDocument/2006/relationships/hyperlink" Target="http://online.zakon.kz/Document/?doc_id=33949815" TargetMode="External"/><Relationship Id="rId252" Type="http://schemas.openxmlformats.org/officeDocument/2006/relationships/hyperlink" Target="http://online.zakon.kz/Document/?doc_id=31575852" TargetMode="External"/><Relationship Id="rId1187" Type="http://schemas.openxmlformats.org/officeDocument/2006/relationships/hyperlink" Target="http://online.zakon.kz/Document/?doc_id=33422986" TargetMode="External"/><Relationship Id="rId112" Type="http://schemas.openxmlformats.org/officeDocument/2006/relationships/hyperlink" Target="http://online.zakon.kz/Document/?doc_id=37865563" TargetMode="External"/><Relationship Id="rId557" Type="http://schemas.openxmlformats.org/officeDocument/2006/relationships/hyperlink" Target="http://online.zakon.kz/Document/?doc_id=36227306" TargetMode="External"/><Relationship Id="rId764" Type="http://schemas.openxmlformats.org/officeDocument/2006/relationships/hyperlink" Target="http://online.zakon.kz/Document/?doc_id=33123837" TargetMode="External"/><Relationship Id="rId971" Type="http://schemas.openxmlformats.org/officeDocument/2006/relationships/hyperlink" Target="http://online.zakon.kz/Document/?doc_id=37865563" TargetMode="External"/><Relationship Id="rId417" Type="http://schemas.openxmlformats.org/officeDocument/2006/relationships/hyperlink" Target="http://online.zakon.kz/Document/?doc_id=39879187" TargetMode="External"/><Relationship Id="rId624" Type="http://schemas.openxmlformats.org/officeDocument/2006/relationships/hyperlink" Target="http://online.zakon.kz/Document/?doc_id=33414472" TargetMode="External"/><Relationship Id="rId831" Type="http://schemas.openxmlformats.org/officeDocument/2006/relationships/hyperlink" Target="http://online.zakon.kz/Document/?doc_id=38924913" TargetMode="External"/><Relationship Id="rId1047" Type="http://schemas.openxmlformats.org/officeDocument/2006/relationships/hyperlink" Target="http://online.zakon.kz/Document/?doc_id=37865563" TargetMode="External"/><Relationship Id="rId1254" Type="http://schemas.openxmlformats.org/officeDocument/2006/relationships/hyperlink" Target="http://online.zakon.kz/Document/?doc_id=37865563" TargetMode="External"/><Relationship Id="rId929" Type="http://schemas.openxmlformats.org/officeDocument/2006/relationships/hyperlink" Target="http://online.zakon.kz/Document/?doc_id=39697284" TargetMode="External"/><Relationship Id="rId1114" Type="http://schemas.openxmlformats.org/officeDocument/2006/relationships/hyperlink" Target="http://online.zakon.kz/Document/?doc_id=1005029" TargetMode="External"/><Relationship Id="rId1321" Type="http://schemas.openxmlformats.org/officeDocument/2006/relationships/hyperlink" Target="http://online.zakon.kz/Document/?doc_id=31710773" TargetMode="External"/><Relationship Id="rId58" Type="http://schemas.openxmlformats.org/officeDocument/2006/relationships/hyperlink" Target="http://online.zakon.kz/Document/?doc_id=32514958" TargetMode="External"/><Relationship Id="rId274" Type="http://schemas.openxmlformats.org/officeDocument/2006/relationships/hyperlink" Target="http://online.zakon.kz/Document/?doc_id=36227306" TargetMode="External"/><Relationship Id="rId481" Type="http://schemas.openxmlformats.org/officeDocument/2006/relationships/hyperlink" Target="http://online.zakon.kz/Document/?doc_id=38597658" TargetMode="External"/><Relationship Id="rId134" Type="http://schemas.openxmlformats.org/officeDocument/2006/relationships/hyperlink" Target="http://online.zakon.kz/Document/?doc_id=1040583" TargetMode="External"/><Relationship Id="rId579" Type="http://schemas.openxmlformats.org/officeDocument/2006/relationships/hyperlink" Target="http://online.zakon.kz/Document/?doc_id=39117636" TargetMode="External"/><Relationship Id="rId786" Type="http://schemas.openxmlformats.org/officeDocument/2006/relationships/hyperlink" Target="http://online.zakon.kz/Document/?doc_id=39117636" TargetMode="External"/><Relationship Id="rId993" Type="http://schemas.openxmlformats.org/officeDocument/2006/relationships/hyperlink" Target="http://online.zakon.kz/Document/?doc_id=38924913" TargetMode="External"/><Relationship Id="rId341" Type="http://schemas.openxmlformats.org/officeDocument/2006/relationships/hyperlink" Target="http://online.zakon.kz/Document/?doc_id=32168700" TargetMode="External"/><Relationship Id="rId439" Type="http://schemas.openxmlformats.org/officeDocument/2006/relationships/hyperlink" Target="http://online.zakon.kz/Document/?doc_id=34205812" TargetMode="External"/><Relationship Id="rId646" Type="http://schemas.openxmlformats.org/officeDocument/2006/relationships/hyperlink" Target="http://online.zakon.kz/Document/?doc_id=39117636" TargetMode="External"/><Relationship Id="rId1069" Type="http://schemas.openxmlformats.org/officeDocument/2006/relationships/hyperlink" Target="http://online.zakon.kz/Document/?doc_id=38583206" TargetMode="External"/><Relationship Id="rId1276" Type="http://schemas.openxmlformats.org/officeDocument/2006/relationships/hyperlink" Target="http://online.zakon.kz/Document/?doc_id=1024035" TargetMode="External"/><Relationship Id="rId201" Type="http://schemas.openxmlformats.org/officeDocument/2006/relationships/hyperlink" Target="http://online.zakon.kz/Document/?doc_id=36589767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1764592" TargetMode="External"/><Relationship Id="rId1136" Type="http://schemas.openxmlformats.org/officeDocument/2006/relationships/hyperlink" Target="http://online.zakon.kz/Document/?doc_id=38858788" TargetMode="External"/><Relationship Id="rId713" Type="http://schemas.openxmlformats.org/officeDocument/2006/relationships/hyperlink" Target="http://online.zakon.kz/Document/?doc_id=39117636" TargetMode="External"/><Relationship Id="rId920" Type="http://schemas.openxmlformats.org/officeDocument/2006/relationships/hyperlink" Target="http://online.zakon.kz/Document/?doc_id=38924913" TargetMode="External"/><Relationship Id="rId1343" Type="http://schemas.openxmlformats.org/officeDocument/2006/relationships/hyperlink" Target="http://online.zakon.kz/Document/?doc_id=32406188" TargetMode="External"/><Relationship Id="rId1203" Type="http://schemas.openxmlformats.org/officeDocument/2006/relationships/hyperlink" Target="http://online.zakon.kz/Document/?doc_id=36247799" TargetMode="External"/><Relationship Id="rId296" Type="http://schemas.openxmlformats.org/officeDocument/2006/relationships/hyperlink" Target="http://online.zakon.kz/Document/?doc_id=38924913" TargetMode="External"/><Relationship Id="rId156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6627187" TargetMode="External"/><Relationship Id="rId570" Type="http://schemas.openxmlformats.org/officeDocument/2006/relationships/hyperlink" Target="http://online.zakon.kz/Document/?doc_id=33414472" TargetMode="External"/><Relationship Id="rId223" Type="http://schemas.openxmlformats.org/officeDocument/2006/relationships/hyperlink" Target="http://online.zakon.kz/Document/?doc_id=39117636" TargetMode="External"/><Relationship Id="rId430" Type="http://schemas.openxmlformats.org/officeDocument/2006/relationships/hyperlink" Target="http://online.zakon.kz/Document/?doc_id=37708063" TargetMode="External"/><Relationship Id="rId668" Type="http://schemas.openxmlformats.org/officeDocument/2006/relationships/hyperlink" Target="http://online.zakon.kz/Document/?doc_id=36227306" TargetMode="External"/><Relationship Id="rId875" Type="http://schemas.openxmlformats.org/officeDocument/2006/relationships/hyperlink" Target="http://online.zakon.kz/Document/?doc_id=37865563" TargetMode="External"/><Relationship Id="rId1060" Type="http://schemas.openxmlformats.org/officeDocument/2006/relationships/hyperlink" Target="http://online.zakon.kz/Document/?doc_id=30015652" TargetMode="External"/><Relationship Id="rId1298" Type="http://schemas.openxmlformats.org/officeDocument/2006/relationships/hyperlink" Target="http://online.zakon.kz/Document/?doc_id=33123837" TargetMode="External"/><Relationship Id="rId528" Type="http://schemas.openxmlformats.org/officeDocument/2006/relationships/hyperlink" Target="http://online.zakon.kz/Document/?doc_id=39117636" TargetMode="External"/><Relationship Id="rId735" Type="http://schemas.openxmlformats.org/officeDocument/2006/relationships/hyperlink" Target="http://online.zakon.kz/Document/?doc_id=35339088" TargetMode="External"/><Relationship Id="rId942" Type="http://schemas.openxmlformats.org/officeDocument/2006/relationships/hyperlink" Target="http://online.zakon.kz/Document/?doc_id=37865563" TargetMode="External"/><Relationship Id="rId1158" Type="http://schemas.openxmlformats.org/officeDocument/2006/relationships/hyperlink" Target="http://online.zakon.kz/Document/?link_id=1005611938" TargetMode="External"/><Relationship Id="rId1365" Type="http://schemas.openxmlformats.org/officeDocument/2006/relationships/hyperlink" Target="http://online.zakon.kz/Document/?doc_id=31647967" TargetMode="External"/><Relationship Id="rId1018" Type="http://schemas.openxmlformats.org/officeDocument/2006/relationships/hyperlink" Target="http://online.zakon.kz/Document/?doc_id=35139169" TargetMode="External"/><Relationship Id="rId1225" Type="http://schemas.openxmlformats.org/officeDocument/2006/relationships/hyperlink" Target="http://online.zakon.kz/Document/?doc_id=33123837" TargetMode="External"/><Relationship Id="rId71" Type="http://schemas.openxmlformats.org/officeDocument/2006/relationships/hyperlink" Target="http://online.zakon.kz/Document/?doc_id=31416500" TargetMode="External"/><Relationship Id="rId802" Type="http://schemas.openxmlformats.org/officeDocument/2006/relationships/hyperlink" Target="http://online.zakon.kz/Document/?doc_id=36227306" TargetMode="External"/><Relationship Id="rId29" Type="http://schemas.openxmlformats.org/officeDocument/2006/relationships/hyperlink" Target="http://online.zakon.kz/Document/?doc_id=35139169" TargetMode="External"/><Relationship Id="rId178" Type="http://schemas.openxmlformats.org/officeDocument/2006/relationships/hyperlink" Target="http://online.zakon.kz/Document/?doc_id=39117636" TargetMode="External"/><Relationship Id="rId385" Type="http://schemas.openxmlformats.org/officeDocument/2006/relationships/hyperlink" Target="http://online.zakon.kz/Document/?doc_id=31548200" TargetMode="External"/><Relationship Id="rId592" Type="http://schemas.openxmlformats.org/officeDocument/2006/relationships/hyperlink" Target="http://online.zakon.kz/Document/?doc_id=1013957" TargetMode="External"/><Relationship Id="rId245" Type="http://schemas.openxmlformats.org/officeDocument/2006/relationships/hyperlink" Target="http://online.zakon.kz/Document/?doc_id=39929425" TargetMode="External"/><Relationship Id="rId452" Type="http://schemas.openxmlformats.org/officeDocument/2006/relationships/hyperlink" Target="http://online.zakon.kz/Document/?doc_id=31034349" TargetMode="External"/><Relationship Id="rId897" Type="http://schemas.openxmlformats.org/officeDocument/2006/relationships/hyperlink" Target="http://online.zakon.kz/Document/?doc_id=34140528" TargetMode="External"/><Relationship Id="rId1082" Type="http://schemas.openxmlformats.org/officeDocument/2006/relationships/hyperlink" Target="http://online.zakon.kz/Document/?doc_id=33422986" TargetMode="External"/><Relationship Id="rId105" Type="http://schemas.openxmlformats.org/officeDocument/2006/relationships/hyperlink" Target="http://online.zakon.kz/Document/?doc_id=39879187" TargetMode="External"/><Relationship Id="rId312" Type="http://schemas.openxmlformats.org/officeDocument/2006/relationships/hyperlink" Target="http://online.zakon.kz/Document/?doc_id=38583206" TargetMode="External"/><Relationship Id="rId757" Type="http://schemas.openxmlformats.org/officeDocument/2006/relationships/hyperlink" Target="http://online.zakon.kz/Document/?doc_id=39697284" TargetMode="External"/><Relationship Id="rId964" Type="http://schemas.openxmlformats.org/officeDocument/2006/relationships/hyperlink" Target="http://online.zakon.kz/Document/?doc_id=39117636" TargetMode="External"/><Relationship Id="rId93" Type="http://schemas.openxmlformats.org/officeDocument/2006/relationships/hyperlink" Target="http://online.zakon.kz/Document/?doc_id=38048406" TargetMode="External"/><Relationship Id="rId617" Type="http://schemas.openxmlformats.org/officeDocument/2006/relationships/hyperlink" Target="http://online.zakon.kz/Document/?doc_id=31985913" TargetMode="External"/><Relationship Id="rId824" Type="http://schemas.openxmlformats.org/officeDocument/2006/relationships/hyperlink" Target="http://online.zakon.kz/Document/?doc_id=36247799" TargetMode="External"/><Relationship Id="rId1247" Type="http://schemas.openxmlformats.org/officeDocument/2006/relationships/hyperlink" Target="http://online.zakon.kz/Document/?doc_id=37708063" TargetMode="External"/><Relationship Id="rId1107" Type="http://schemas.openxmlformats.org/officeDocument/2006/relationships/hyperlink" Target="http://online.zakon.kz/Document/?doc_id=1040583" TargetMode="External"/><Relationship Id="rId1314" Type="http://schemas.openxmlformats.org/officeDocument/2006/relationships/hyperlink" Target="http://online.zakon.kz/Document/?doc_id=39221680" TargetMode="External"/><Relationship Id="rId20" Type="http://schemas.openxmlformats.org/officeDocument/2006/relationships/hyperlink" Target="http://online.zakon.kz/Document/?doc_id=38583206" TargetMode="External"/><Relationship Id="rId267" Type="http://schemas.openxmlformats.org/officeDocument/2006/relationships/hyperlink" Target="http://online.zakon.kz/Document/?doc_id=33499976" TargetMode="External"/><Relationship Id="rId474" Type="http://schemas.openxmlformats.org/officeDocument/2006/relationships/hyperlink" Target="http://online.zakon.kz/Document/?doc_id=39117636" TargetMode="External"/><Relationship Id="rId127" Type="http://schemas.openxmlformats.org/officeDocument/2006/relationships/hyperlink" Target="http://online.zakon.kz/Document/?doc_id=33123837" TargetMode="External"/><Relationship Id="rId681" Type="http://schemas.openxmlformats.org/officeDocument/2006/relationships/hyperlink" Target="http://online.zakon.kz/Document/?doc_id=36227306" TargetMode="External"/><Relationship Id="rId779" Type="http://schemas.openxmlformats.org/officeDocument/2006/relationships/hyperlink" Target="http://online.zakon.kz/Document/?doc_id=36227306" TargetMode="External"/><Relationship Id="rId986" Type="http://schemas.openxmlformats.org/officeDocument/2006/relationships/hyperlink" Target="http://online.zakon.kz/Document/?doc_id=37865563" TargetMode="External"/><Relationship Id="rId334" Type="http://schemas.openxmlformats.org/officeDocument/2006/relationships/hyperlink" Target="http://online.zakon.kz/Document/?doc_id=32033928" TargetMode="External"/><Relationship Id="rId541" Type="http://schemas.openxmlformats.org/officeDocument/2006/relationships/hyperlink" Target="http://online.zakon.kz/Document/?doc_id=36227306" TargetMode="External"/><Relationship Id="rId639" Type="http://schemas.openxmlformats.org/officeDocument/2006/relationships/hyperlink" Target="http://online.zakon.kz/Document/?doc_id=39117636" TargetMode="External"/><Relationship Id="rId1171" Type="http://schemas.openxmlformats.org/officeDocument/2006/relationships/hyperlink" Target="http://online.zakon.kz/Document/?doc_id=1026672" TargetMode="External"/><Relationship Id="rId1269" Type="http://schemas.openxmlformats.org/officeDocument/2006/relationships/hyperlink" Target="http://online.zakon.kz/Document/?doc_id=36148637" TargetMode="External"/><Relationship Id="rId401" Type="http://schemas.openxmlformats.org/officeDocument/2006/relationships/hyperlink" Target="http://online.zakon.kz/Document/?doc_id=38462936" TargetMode="External"/><Relationship Id="rId846" Type="http://schemas.openxmlformats.org/officeDocument/2006/relationships/hyperlink" Target="http://online.zakon.kz/Document/?doc_id=39697284" TargetMode="External"/><Relationship Id="rId1031" Type="http://schemas.openxmlformats.org/officeDocument/2006/relationships/hyperlink" Target="http://online.zakon.kz/Document/?doc_id=38924913" TargetMode="External"/><Relationship Id="rId1129" Type="http://schemas.openxmlformats.org/officeDocument/2006/relationships/hyperlink" Target="http://online.zakon.kz/Document/?doc_id=1049233" TargetMode="External"/><Relationship Id="rId706" Type="http://schemas.openxmlformats.org/officeDocument/2006/relationships/hyperlink" Target="http://online.zakon.kz/Document/?doc_id=36227306" TargetMode="External"/><Relationship Id="rId913" Type="http://schemas.openxmlformats.org/officeDocument/2006/relationships/hyperlink" Target="http://online.zakon.kz/Document/?doc_id=37865563" TargetMode="External"/><Relationship Id="rId1336" Type="http://schemas.openxmlformats.org/officeDocument/2006/relationships/hyperlink" Target="http://online.zakon.kz/Document/?doc_id=30927376" TargetMode="External"/><Relationship Id="rId42" Type="http://schemas.openxmlformats.org/officeDocument/2006/relationships/hyperlink" Target="http://online.zakon.kz/Document/?doc_id=37540362" TargetMode="External"/><Relationship Id="rId191" Type="http://schemas.openxmlformats.org/officeDocument/2006/relationships/hyperlink" Target="http://online.zakon.kz/Document/?doc_id=33499976" TargetMode="External"/><Relationship Id="rId289" Type="http://schemas.openxmlformats.org/officeDocument/2006/relationships/hyperlink" Target="http://online.zakon.kz/Document/?doc_id=1006061" TargetMode="External"/><Relationship Id="rId496" Type="http://schemas.openxmlformats.org/officeDocument/2006/relationships/hyperlink" Target="http://online.zakon.kz/Document/?doc_id=36227306" TargetMode="External"/><Relationship Id="rId149" Type="http://schemas.openxmlformats.org/officeDocument/2006/relationships/hyperlink" Target="http://online.zakon.kz/Document/?doc_id=31416500" TargetMode="External"/><Relationship Id="rId356" Type="http://schemas.openxmlformats.org/officeDocument/2006/relationships/hyperlink" Target="http://online.zakon.kz/Document/?doc_id=39117636" TargetMode="External"/><Relationship Id="rId563" Type="http://schemas.openxmlformats.org/officeDocument/2006/relationships/hyperlink" Target="http://online.zakon.kz/Document/?doc_id=1035484" TargetMode="External"/><Relationship Id="rId770" Type="http://schemas.openxmlformats.org/officeDocument/2006/relationships/hyperlink" Target="http://online.zakon.kz/Document/?doc_id=36227306" TargetMode="External"/><Relationship Id="rId1193" Type="http://schemas.openxmlformats.org/officeDocument/2006/relationships/hyperlink" Target="http://online.zakon.kz/Document/?doc_id=37708063" TargetMode="External"/><Relationship Id="rId216" Type="http://schemas.openxmlformats.org/officeDocument/2006/relationships/hyperlink" Target="http://online.zakon.kz/Document/?doc_id=36227306" TargetMode="External"/><Relationship Id="rId423" Type="http://schemas.openxmlformats.org/officeDocument/2006/relationships/hyperlink" Target="http://online.zakon.kz/Document/?doc_id=36227306" TargetMode="External"/><Relationship Id="rId868" Type="http://schemas.openxmlformats.org/officeDocument/2006/relationships/hyperlink" Target="http://online.zakon.kz/Document/?doc_id=38637025" TargetMode="External"/><Relationship Id="rId1053" Type="http://schemas.openxmlformats.org/officeDocument/2006/relationships/hyperlink" Target="http://online.zakon.kz/Document/?doc_id=30015652" TargetMode="External"/><Relationship Id="rId1260" Type="http://schemas.openxmlformats.org/officeDocument/2006/relationships/hyperlink" Target="http://online.zakon.kz/Document/?doc_id=36804430" TargetMode="External"/><Relationship Id="rId630" Type="http://schemas.openxmlformats.org/officeDocument/2006/relationships/hyperlink" Target="http://online.zakon.kz/Document/?doc_id=35139169" TargetMode="External"/><Relationship Id="rId728" Type="http://schemas.openxmlformats.org/officeDocument/2006/relationships/hyperlink" Target="http://online.zakon.kz/Document/?doc_id=36148637" TargetMode="External"/><Relationship Id="rId935" Type="http://schemas.openxmlformats.org/officeDocument/2006/relationships/hyperlink" Target="http://online.zakon.kz/Document/?doc_id=38924913" TargetMode="External"/><Relationship Id="rId1358" Type="http://schemas.openxmlformats.org/officeDocument/2006/relationships/hyperlink" Target="http://online.zakon.kz/Document/?doc_id=37312788" TargetMode="External"/><Relationship Id="rId64" Type="http://schemas.openxmlformats.org/officeDocument/2006/relationships/hyperlink" Target="http://online.zakon.kz/Document/?doc_id=1026672" TargetMode="External"/><Relationship Id="rId1120" Type="http://schemas.openxmlformats.org/officeDocument/2006/relationships/hyperlink" Target="http://online.zakon.kz/Document/?doc_id=38583206" TargetMode="External"/><Relationship Id="rId1218" Type="http://schemas.openxmlformats.org/officeDocument/2006/relationships/hyperlink" Target="http://online.zakon.kz/Document/?doc_id=33123837" TargetMode="External"/><Relationship Id="rId280" Type="http://schemas.openxmlformats.org/officeDocument/2006/relationships/hyperlink" Target="http://online.zakon.kz/Document/?doc_id=39117636" TargetMode="External"/><Relationship Id="rId140" Type="http://schemas.openxmlformats.org/officeDocument/2006/relationships/hyperlink" Target="http://online.zakon.kz/Document/?doc_id=1003592" TargetMode="External"/><Relationship Id="rId378" Type="http://schemas.openxmlformats.org/officeDocument/2006/relationships/hyperlink" Target="http://online.zakon.kz/Document/?doc_id=31548200" TargetMode="External"/><Relationship Id="rId585" Type="http://schemas.openxmlformats.org/officeDocument/2006/relationships/hyperlink" Target="http://online.zakon.kz/Document/?doc_id=36660387" TargetMode="External"/><Relationship Id="rId792" Type="http://schemas.openxmlformats.org/officeDocument/2006/relationships/hyperlink" Target="http://online.zakon.kz/Document/?doc_id=362273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8924913" TargetMode="External"/><Relationship Id="rId652" Type="http://schemas.openxmlformats.org/officeDocument/2006/relationships/hyperlink" Target="http://online.zakon.kz/Document/?doc_id=39117636" TargetMode="External"/><Relationship Id="rId1075" Type="http://schemas.openxmlformats.org/officeDocument/2006/relationships/hyperlink" Target="http://online.zakon.kz/Document/?doc_id=38583206" TargetMode="External"/><Relationship Id="rId1282" Type="http://schemas.openxmlformats.org/officeDocument/2006/relationships/hyperlink" Target="http://online.zakon.kz/Document/?doc_id=38660892" TargetMode="External"/><Relationship Id="rId305" Type="http://schemas.openxmlformats.org/officeDocument/2006/relationships/hyperlink" Target="http://online.zakon.kz/Document/?doc_id=33404221" TargetMode="External"/><Relationship Id="rId512" Type="http://schemas.openxmlformats.org/officeDocument/2006/relationships/hyperlink" Target="http://online.zakon.kz/Document/?doc_id=39117636" TargetMode="External"/><Relationship Id="rId957" Type="http://schemas.openxmlformats.org/officeDocument/2006/relationships/hyperlink" Target="http://online.zakon.kz/Document/?doc_id=38924913" TargetMode="External"/><Relationship Id="rId1142" Type="http://schemas.openxmlformats.org/officeDocument/2006/relationships/hyperlink" Target="http://online.zakon.kz/Document/?doc_id=36402496" TargetMode="External"/><Relationship Id="rId86" Type="http://schemas.openxmlformats.org/officeDocument/2006/relationships/hyperlink" Target="http://online.zakon.kz/Document/?doc_id=30605510" TargetMode="External"/><Relationship Id="rId817" Type="http://schemas.openxmlformats.org/officeDocument/2006/relationships/hyperlink" Target="http://online.zakon.kz/Document/?doc_id=36227306" TargetMode="External"/><Relationship Id="rId1002" Type="http://schemas.openxmlformats.org/officeDocument/2006/relationships/hyperlink" Target="http://online.zakon.kz/Document/?doc_id=36227306" TargetMode="External"/><Relationship Id="rId1307" Type="http://schemas.openxmlformats.org/officeDocument/2006/relationships/hyperlink" Target="http://online.zakon.kz/Document/?doc_id=38924913" TargetMode="External"/><Relationship Id="rId13" Type="http://schemas.openxmlformats.org/officeDocument/2006/relationships/hyperlink" Target="http://online.zakon.kz/Document/?doc_id=38924913" TargetMode="External"/><Relationship Id="rId162" Type="http://schemas.openxmlformats.org/officeDocument/2006/relationships/hyperlink" Target="http://online.zakon.kz/Document/?doc_id=37815626" TargetMode="External"/><Relationship Id="rId467" Type="http://schemas.openxmlformats.org/officeDocument/2006/relationships/hyperlink" Target="http://online.zakon.kz/Document/?doc_id=31745492" TargetMode="External"/><Relationship Id="rId1097" Type="http://schemas.openxmlformats.org/officeDocument/2006/relationships/hyperlink" Target="http://online.zakon.kz/Document/?doc_id=37708063" TargetMode="External"/><Relationship Id="rId674" Type="http://schemas.openxmlformats.org/officeDocument/2006/relationships/hyperlink" Target="http://online.zakon.kz/Document/?doc_id=36227306" TargetMode="External"/><Relationship Id="rId881" Type="http://schemas.openxmlformats.org/officeDocument/2006/relationships/hyperlink" Target="http://online.zakon.kz/Document/?doc_id=38924913" TargetMode="External"/><Relationship Id="rId979" Type="http://schemas.openxmlformats.org/officeDocument/2006/relationships/hyperlink" Target="http://online.zakon.kz/Document/?doc_id=34457083" TargetMode="External"/><Relationship Id="rId327" Type="http://schemas.openxmlformats.org/officeDocument/2006/relationships/hyperlink" Target="http://online.zakon.kz/Document/?doc_id=39117636" TargetMode="External"/><Relationship Id="rId534" Type="http://schemas.openxmlformats.org/officeDocument/2006/relationships/hyperlink" Target="http://online.zakon.kz/Document/?doc_id=36287755" TargetMode="External"/><Relationship Id="rId741" Type="http://schemas.openxmlformats.org/officeDocument/2006/relationships/hyperlink" Target="http://online.zakon.kz/Document/?doc_id=36227306" TargetMode="External"/><Relationship Id="rId839" Type="http://schemas.openxmlformats.org/officeDocument/2006/relationships/hyperlink" Target="http://online.zakon.kz/Document/?doc_id=38924913" TargetMode="External"/><Relationship Id="rId1164" Type="http://schemas.openxmlformats.org/officeDocument/2006/relationships/hyperlink" Target="http://online.zakon.kz/Document/?doc_id=36463837" TargetMode="External"/><Relationship Id="rId1371" Type="http://schemas.openxmlformats.org/officeDocument/2006/relationships/hyperlink" Target="http://online.zakon.kz/Document/?doc_id=30914758" TargetMode="External"/><Relationship Id="rId601" Type="http://schemas.openxmlformats.org/officeDocument/2006/relationships/hyperlink" Target="http://online.zakon.kz/Document/?doc_id=39117636" TargetMode="External"/><Relationship Id="rId1024" Type="http://schemas.openxmlformats.org/officeDocument/2006/relationships/hyperlink" Target="http://online.zakon.kz/Document/?doc_id=38924913" TargetMode="External"/><Relationship Id="rId1231" Type="http://schemas.openxmlformats.org/officeDocument/2006/relationships/hyperlink" Target="http://online.zakon.kz/Document/?doc_id=36247799" TargetMode="External"/><Relationship Id="rId906" Type="http://schemas.openxmlformats.org/officeDocument/2006/relationships/hyperlink" Target="http://online.zakon.kz/Document/?link_id=1007455040" TargetMode="External"/><Relationship Id="rId1329" Type="http://schemas.openxmlformats.org/officeDocument/2006/relationships/hyperlink" Target="http://online.zakon.kz/Document/?doc_id=35185250" TargetMode="External"/><Relationship Id="rId35" Type="http://schemas.openxmlformats.org/officeDocument/2006/relationships/hyperlink" Target="http://online.zakon.kz/Document/?doc_id=1049352" TargetMode="External"/><Relationship Id="rId184" Type="http://schemas.openxmlformats.org/officeDocument/2006/relationships/hyperlink" Target="http://online.zakon.kz/Document/?doc_id=36166869" TargetMode="External"/><Relationship Id="rId391" Type="http://schemas.openxmlformats.org/officeDocument/2006/relationships/hyperlink" Target="http://online.zakon.kz/Document/?doc_id=31548200" TargetMode="External"/><Relationship Id="rId251" Type="http://schemas.openxmlformats.org/officeDocument/2006/relationships/hyperlink" Target="http://online.zakon.kz/Document/?doc_id=31577399" TargetMode="External"/><Relationship Id="rId489" Type="http://schemas.openxmlformats.org/officeDocument/2006/relationships/hyperlink" Target="http://online.zakon.kz/Document/?doc_id=38597658" TargetMode="External"/><Relationship Id="rId696" Type="http://schemas.openxmlformats.org/officeDocument/2006/relationships/hyperlink" Target="jexec:find-type-1635" TargetMode="External"/><Relationship Id="rId917" Type="http://schemas.openxmlformats.org/officeDocument/2006/relationships/hyperlink" Target="http://online.zakon.kz/Document/?doc_id=38924913" TargetMode="External"/><Relationship Id="rId1102" Type="http://schemas.openxmlformats.org/officeDocument/2006/relationships/hyperlink" Target="http://online.zakon.kz/Document/?doc_id=33422986" TargetMode="External"/><Relationship Id="rId46" Type="http://schemas.openxmlformats.org/officeDocument/2006/relationships/hyperlink" Target="http://online.zakon.kz/Document/?doc_id=1013880" TargetMode="External"/><Relationship Id="rId349" Type="http://schemas.openxmlformats.org/officeDocument/2006/relationships/hyperlink" Target="http://online.zakon.kz/Document/?doc_id=38458947" TargetMode="External"/><Relationship Id="rId556" Type="http://schemas.openxmlformats.org/officeDocument/2006/relationships/hyperlink" Target="http://online.zakon.kz/Document/?doc_id=1011878" TargetMode="External"/><Relationship Id="rId763" Type="http://schemas.openxmlformats.org/officeDocument/2006/relationships/hyperlink" Target="http://online.zakon.kz/Document/?doc_id=39697284" TargetMode="External"/><Relationship Id="rId1186" Type="http://schemas.openxmlformats.org/officeDocument/2006/relationships/hyperlink" Target="http://online.zakon.kz/Document/?doc_id=37708063" TargetMode="External"/><Relationship Id="rId111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4507794" TargetMode="External"/><Relationship Id="rId416" Type="http://schemas.openxmlformats.org/officeDocument/2006/relationships/hyperlink" Target="http://online.zakon.kz/Document/?doc_id=38413196" TargetMode="External"/><Relationship Id="rId970" Type="http://schemas.openxmlformats.org/officeDocument/2006/relationships/hyperlink" Target="http://online.zakon.kz/Document/?doc_id=38924913" TargetMode="External"/><Relationship Id="rId1046" Type="http://schemas.openxmlformats.org/officeDocument/2006/relationships/hyperlink" Target="http://online.zakon.kz/Document/?doc_id=38924913" TargetMode="External"/><Relationship Id="rId1253" Type="http://schemas.openxmlformats.org/officeDocument/2006/relationships/hyperlink" Target="http://online.zakon.kz/Document/?doc_id=38924913" TargetMode="External"/><Relationship Id="rId623" Type="http://schemas.openxmlformats.org/officeDocument/2006/relationships/hyperlink" Target="http://online.zakon.kz/Document/?doc_id=37532233" TargetMode="External"/><Relationship Id="rId830" Type="http://schemas.openxmlformats.org/officeDocument/2006/relationships/hyperlink" Target="http://online.zakon.kz/Document/?doc_id=37865563" TargetMode="External"/><Relationship Id="rId928" Type="http://schemas.openxmlformats.org/officeDocument/2006/relationships/hyperlink" Target="http://online.zakon.kz/Document/?doc_id=35139169" TargetMode="External"/><Relationship Id="rId57" Type="http://schemas.openxmlformats.org/officeDocument/2006/relationships/hyperlink" Target="http://online.zakon.kz/Document/?doc_id=36652795" TargetMode="External"/><Relationship Id="rId262" Type="http://schemas.openxmlformats.org/officeDocument/2006/relationships/hyperlink" Target="http://online.zakon.kz/Document/?doc_id=38924913" TargetMode="External"/><Relationship Id="rId567" Type="http://schemas.openxmlformats.org/officeDocument/2006/relationships/hyperlink" Target="http://online.zakon.kz/Document/?doc_id=37532233" TargetMode="External"/><Relationship Id="rId1113" Type="http://schemas.openxmlformats.org/officeDocument/2006/relationships/hyperlink" Target="http://online.zakon.kz/Document/?link_id=1006543826" TargetMode="External"/><Relationship Id="rId1197" Type="http://schemas.openxmlformats.org/officeDocument/2006/relationships/hyperlink" Target="http://online.zakon.kz/Document/?doc_id=39082703" TargetMode="External"/><Relationship Id="rId1320" Type="http://schemas.openxmlformats.org/officeDocument/2006/relationships/hyperlink" Target="http://online.zakon.kz/Document/?doc_id=33050213" TargetMode="External"/><Relationship Id="rId122" Type="http://schemas.openxmlformats.org/officeDocument/2006/relationships/hyperlink" Target="http://online.zakon.kz/Document/?doc_id=39563570" TargetMode="External"/><Relationship Id="rId774" Type="http://schemas.openxmlformats.org/officeDocument/2006/relationships/hyperlink" Target="http://online.zakon.kz/Document/?doc_id=36227306" TargetMode="External"/><Relationship Id="rId981" Type="http://schemas.openxmlformats.org/officeDocument/2006/relationships/hyperlink" Target="http://online.zakon.kz/Document/?doc_id=36676783" TargetMode="External"/><Relationship Id="rId1057" Type="http://schemas.openxmlformats.org/officeDocument/2006/relationships/hyperlink" Target="http://online.zakon.kz/Document/?doc_id=38952226" TargetMode="External"/><Relationship Id="rId427" Type="http://schemas.openxmlformats.org/officeDocument/2006/relationships/hyperlink" Target="http://online.zakon.kz/Document/?doc_id=34043615" TargetMode="External"/><Relationship Id="rId634" Type="http://schemas.openxmlformats.org/officeDocument/2006/relationships/hyperlink" Target="http://online.zakon.kz/Document/?doc_id=39117636" TargetMode="External"/><Relationship Id="rId841" Type="http://schemas.openxmlformats.org/officeDocument/2006/relationships/hyperlink" Target="http://online.zakon.kz/Document/?doc_id=36227306" TargetMode="External"/><Relationship Id="rId1264" Type="http://schemas.openxmlformats.org/officeDocument/2006/relationships/hyperlink" Target="http://online.zakon.kz/Document/?doc_id=36247799" TargetMode="External"/><Relationship Id="rId273" Type="http://schemas.openxmlformats.org/officeDocument/2006/relationships/hyperlink" Target="http://online.zakon.kz/Document/?doc_id=1041258" TargetMode="External"/><Relationship Id="rId480" Type="http://schemas.openxmlformats.org/officeDocument/2006/relationships/hyperlink" Target="http://online.zakon.kz/Document/?doc_id=35337132" TargetMode="External"/><Relationship Id="rId701" Type="http://schemas.openxmlformats.org/officeDocument/2006/relationships/hyperlink" Target="http://online.zakon.kz/Document/?doc_id=34317297" TargetMode="External"/><Relationship Id="rId939" Type="http://schemas.openxmlformats.org/officeDocument/2006/relationships/hyperlink" Target="http://online.zakon.kz/Document/?doc_id=38924913" TargetMode="External"/><Relationship Id="rId1124" Type="http://schemas.openxmlformats.org/officeDocument/2006/relationships/hyperlink" Target="http://online.zakon.kz/Document/?doc_id=1049233" TargetMode="External"/><Relationship Id="rId1331" Type="http://schemas.openxmlformats.org/officeDocument/2006/relationships/hyperlink" Target="http://online.zakon.kz/Document/?doc_id=35110250" TargetMode="External"/><Relationship Id="rId68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1013880" TargetMode="External"/><Relationship Id="rId340" Type="http://schemas.openxmlformats.org/officeDocument/2006/relationships/hyperlink" Target="http://online.zakon.kz/Document/?doc_id=35785503" TargetMode="External"/><Relationship Id="rId578" Type="http://schemas.openxmlformats.org/officeDocument/2006/relationships/hyperlink" Target="http://online.zakon.kz/Document/?doc_id=36227306" TargetMode="External"/><Relationship Id="rId785" Type="http://schemas.openxmlformats.org/officeDocument/2006/relationships/hyperlink" Target="http://online.zakon.kz/Document/?doc_id=36227306" TargetMode="External"/><Relationship Id="rId992" Type="http://schemas.openxmlformats.org/officeDocument/2006/relationships/hyperlink" Target="http://online.zakon.kz/Document/?doc_id=33422986" TargetMode="External"/><Relationship Id="rId200" Type="http://schemas.openxmlformats.org/officeDocument/2006/relationships/hyperlink" Target="http://online.zakon.kz/Document/?doc_id=38447961" TargetMode="External"/><Relationship Id="rId438" Type="http://schemas.openxmlformats.org/officeDocument/2006/relationships/hyperlink" Target="http://online.zakon.kz/Document/?doc_id=38066561" TargetMode="External"/><Relationship Id="rId645" Type="http://schemas.openxmlformats.org/officeDocument/2006/relationships/hyperlink" Target="http://online.zakon.kz/Document/?doc_id=36227306" TargetMode="External"/><Relationship Id="rId852" Type="http://schemas.openxmlformats.org/officeDocument/2006/relationships/hyperlink" Target="http://online.zakon.kz/Document/?doc_id=36227306" TargetMode="External"/><Relationship Id="rId1068" Type="http://schemas.openxmlformats.org/officeDocument/2006/relationships/hyperlink" Target="http://online.zakon.kz/Document/?doc_id=37196166" TargetMode="External"/><Relationship Id="rId1275" Type="http://schemas.openxmlformats.org/officeDocument/2006/relationships/hyperlink" Target="http://online.zakon.kz/Document/?doc_id=35524445" TargetMode="External"/><Relationship Id="rId284" Type="http://schemas.openxmlformats.org/officeDocument/2006/relationships/hyperlink" Target="http://online.zakon.kz/Document/?doc_id=39697284" TargetMode="External"/><Relationship Id="rId491" Type="http://schemas.openxmlformats.org/officeDocument/2006/relationships/hyperlink" Target="http://online.zakon.kz/Document/?doc_id=38597658" TargetMode="External"/><Relationship Id="rId505" Type="http://schemas.openxmlformats.org/officeDocument/2006/relationships/hyperlink" Target="http://online.zakon.kz/Document/?doc_id=1012633" TargetMode="External"/><Relationship Id="rId712" Type="http://schemas.openxmlformats.org/officeDocument/2006/relationships/hyperlink" Target="http://online.zakon.kz/Document/?doc_id=36227306" TargetMode="External"/><Relationship Id="rId1135" Type="http://schemas.openxmlformats.org/officeDocument/2006/relationships/hyperlink" Target="http://online.zakon.kz/Document/?doc_id=33422986" TargetMode="External"/><Relationship Id="rId1342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link_id=1004931943" TargetMode="External"/><Relationship Id="rId144" Type="http://schemas.openxmlformats.org/officeDocument/2006/relationships/hyperlink" Target="http://online.zakon.kz/Document/?doc_id=31416500" TargetMode="External"/><Relationship Id="rId589" Type="http://schemas.openxmlformats.org/officeDocument/2006/relationships/hyperlink" Target="http://online.zakon.kz/Document/?doc_id=31122521" TargetMode="External"/><Relationship Id="rId796" Type="http://schemas.openxmlformats.org/officeDocument/2006/relationships/hyperlink" Target="http://online.zakon.kz/Document/?doc_id=39117636" TargetMode="External"/><Relationship Id="rId1202" Type="http://schemas.openxmlformats.org/officeDocument/2006/relationships/hyperlink" Target="http://online.zakon.kz/Document/?doc_id=33123837" TargetMode="External"/><Relationship Id="rId351" Type="http://schemas.openxmlformats.org/officeDocument/2006/relationships/hyperlink" Target="http://online.zakon.kz/Document/?doc_id=37902500" TargetMode="External"/><Relationship Id="rId449" Type="http://schemas.openxmlformats.org/officeDocument/2006/relationships/hyperlink" Target="http://online.zakon.kz/Document/?doc_id=33870509" TargetMode="External"/><Relationship Id="rId656" Type="http://schemas.openxmlformats.org/officeDocument/2006/relationships/hyperlink" Target="http://online.zakon.kz/Document/?doc_id=36148637" TargetMode="External"/><Relationship Id="rId863" Type="http://schemas.openxmlformats.org/officeDocument/2006/relationships/hyperlink" Target="http://online.zakon.kz/Document/?doc_id=32543273" TargetMode="External"/><Relationship Id="rId1079" Type="http://schemas.openxmlformats.org/officeDocument/2006/relationships/hyperlink" Target="http://online.zakon.kz/Document/?doc_id=37218443" TargetMode="External"/><Relationship Id="rId1286" Type="http://schemas.openxmlformats.org/officeDocument/2006/relationships/hyperlink" Target="http://online.zakon.kz/Document/?doc_id=36247799" TargetMode="External"/><Relationship Id="rId211" Type="http://schemas.openxmlformats.org/officeDocument/2006/relationships/hyperlink" Target="http://online.zakon.kz/Document/?doc_id=39117636" TargetMode="External"/><Relationship Id="rId295" Type="http://schemas.openxmlformats.org/officeDocument/2006/relationships/hyperlink" Target="http://online.zakon.kz/Document/?doc_id=36402496" TargetMode="External"/><Relationship Id="rId309" Type="http://schemas.openxmlformats.org/officeDocument/2006/relationships/hyperlink" Target="http://online.zakon.kz/Document/?doc_id=35072304" TargetMode="External"/><Relationship Id="rId516" Type="http://schemas.openxmlformats.org/officeDocument/2006/relationships/hyperlink" Target="http://online.zakon.kz/Document/?doc_id=39117636" TargetMode="External"/><Relationship Id="rId1146" Type="http://schemas.openxmlformats.org/officeDocument/2006/relationships/hyperlink" Target="http://online.zakon.kz/Document/?doc_id=37708063" TargetMode="External"/><Relationship Id="rId723" Type="http://schemas.openxmlformats.org/officeDocument/2006/relationships/hyperlink" Target="http://online.zakon.kz/Document/?doc_id=36227306" TargetMode="External"/><Relationship Id="rId930" Type="http://schemas.openxmlformats.org/officeDocument/2006/relationships/hyperlink" Target="http://online.zakon.kz/Document/?doc_id=33006270" TargetMode="External"/><Relationship Id="rId1006" Type="http://schemas.openxmlformats.org/officeDocument/2006/relationships/hyperlink" Target="http://online.zakon.kz/Document/?doc_id=37865563" TargetMode="External"/><Relationship Id="rId1353" Type="http://schemas.openxmlformats.org/officeDocument/2006/relationships/hyperlink" Target="http://online.zakon.kz/Document/?doc_id=31577399" TargetMode="External"/><Relationship Id="rId155" Type="http://schemas.openxmlformats.org/officeDocument/2006/relationships/hyperlink" Target="http://online.zakon.kz/Document/?doc_id=36858926" TargetMode="External"/><Relationship Id="rId362" Type="http://schemas.openxmlformats.org/officeDocument/2006/relationships/hyperlink" Target="http://online.zakon.kz/Document/?doc_id=38597658" TargetMode="External"/><Relationship Id="rId1213" Type="http://schemas.openxmlformats.org/officeDocument/2006/relationships/hyperlink" Target="http://online.zakon.kz/Document/?doc_id=37708063" TargetMode="External"/><Relationship Id="rId1297" Type="http://schemas.openxmlformats.org/officeDocument/2006/relationships/hyperlink" Target="http://online.zakon.kz/Document/?doc_id=36676783" TargetMode="External"/><Relationship Id="rId222" Type="http://schemas.openxmlformats.org/officeDocument/2006/relationships/hyperlink" Target="http://online.zakon.kz/Document/?doc_id=36227306" TargetMode="External"/><Relationship Id="rId667" Type="http://schemas.openxmlformats.org/officeDocument/2006/relationships/hyperlink" Target="http://online.zakon.kz/Document/?doc_id=39117636" TargetMode="External"/><Relationship Id="rId874" Type="http://schemas.openxmlformats.org/officeDocument/2006/relationships/hyperlink" Target="http://online.zakon.kz/Document/?doc_id=38924913" TargetMode="External"/><Relationship Id="rId17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6227306" TargetMode="External"/><Relationship Id="rId734" Type="http://schemas.openxmlformats.org/officeDocument/2006/relationships/hyperlink" Target="http://online.zakon.kz/Document/?doc_id=39922265" TargetMode="External"/><Relationship Id="rId941" Type="http://schemas.openxmlformats.org/officeDocument/2006/relationships/hyperlink" Target="http://online.zakon.kz/Document/?doc_id=38924913" TargetMode="External"/><Relationship Id="rId1157" Type="http://schemas.openxmlformats.org/officeDocument/2006/relationships/hyperlink" Target="http://online.zakon.kz/Document/?doc_id=36140849" TargetMode="External"/><Relationship Id="rId1364" Type="http://schemas.openxmlformats.org/officeDocument/2006/relationships/hyperlink" Target="http://online.zakon.kz/Document/?doc_id=1009803" TargetMode="External"/><Relationship Id="rId70" Type="http://schemas.openxmlformats.org/officeDocument/2006/relationships/hyperlink" Target="http://online.zakon.kz/Document/?doc_id=33745240" TargetMode="External"/><Relationship Id="rId166" Type="http://schemas.openxmlformats.org/officeDocument/2006/relationships/hyperlink" Target="http://online.zakon.kz/Document/?doc_id=31922889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6227306" TargetMode="External"/><Relationship Id="rId801" Type="http://schemas.openxmlformats.org/officeDocument/2006/relationships/hyperlink" Target="http://online.zakon.kz/Document/?doc_id=39117636" TargetMode="External"/><Relationship Id="rId1017" Type="http://schemas.openxmlformats.org/officeDocument/2006/relationships/hyperlink" Target="http://online.zakon.kz/Document/?doc_id=37865563" TargetMode="External"/><Relationship Id="rId1224" Type="http://schemas.openxmlformats.org/officeDocument/2006/relationships/hyperlink" Target="http://online.zakon.kz/Document/?doc_id=362477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227306" TargetMode="External"/><Relationship Id="rId440" Type="http://schemas.openxmlformats.org/officeDocument/2006/relationships/hyperlink" Target="http://online.zakon.kz/Document/?doc_id=34205812" TargetMode="External"/><Relationship Id="rId678" Type="http://schemas.openxmlformats.org/officeDocument/2006/relationships/hyperlink" Target="http://online.zakon.kz/Document/?doc_id=35337783" TargetMode="External"/><Relationship Id="rId885" Type="http://schemas.openxmlformats.org/officeDocument/2006/relationships/hyperlink" Target="http://online.zakon.kz/Document/?doc_id=39697284" TargetMode="External"/><Relationship Id="rId1070" Type="http://schemas.openxmlformats.org/officeDocument/2006/relationships/hyperlink" Target="http://online.zakon.kz/Document/?doc_id=36166869" TargetMode="External"/><Relationship Id="rId28" Type="http://schemas.openxmlformats.org/officeDocument/2006/relationships/hyperlink" Target="http://online.zakon.kz/Document/?doc_id=33422986" TargetMode="External"/><Relationship Id="rId300" Type="http://schemas.openxmlformats.org/officeDocument/2006/relationships/hyperlink" Target="http://online.zakon.kz/Document/?doc_id=38924913" TargetMode="External"/><Relationship Id="rId538" Type="http://schemas.openxmlformats.org/officeDocument/2006/relationships/hyperlink" Target="http://online.zakon.kz/Document/?doc_id=31764592" TargetMode="External"/><Relationship Id="rId745" Type="http://schemas.openxmlformats.org/officeDocument/2006/relationships/hyperlink" Target="http://online.zakon.kz/Document/?doc_id=36047411" TargetMode="External"/><Relationship Id="rId952" Type="http://schemas.openxmlformats.org/officeDocument/2006/relationships/hyperlink" Target="http://online.zakon.kz/Document/?doc_id=37865563" TargetMode="External"/><Relationship Id="rId1168" Type="http://schemas.openxmlformats.org/officeDocument/2006/relationships/hyperlink" Target="http://online.zakon.kz/Document/?doc_id=33422986" TargetMode="External"/><Relationship Id="rId1375" Type="http://schemas.openxmlformats.org/officeDocument/2006/relationships/footer" Target="footer1.xml"/><Relationship Id="rId81" Type="http://schemas.openxmlformats.org/officeDocument/2006/relationships/hyperlink" Target="http://online.zakon.kz/Document/?doc_id=39104915" TargetMode="External"/><Relationship Id="rId177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doc_id=31548200" TargetMode="External"/><Relationship Id="rId591" Type="http://schemas.openxmlformats.org/officeDocument/2006/relationships/hyperlink" Target="http://online.zakon.kz/Document/?doc_id=39117636" TargetMode="External"/><Relationship Id="rId605" Type="http://schemas.openxmlformats.org/officeDocument/2006/relationships/hyperlink" Target="http://online.zakon.kz/Document/?doc_id=37708063" TargetMode="External"/><Relationship Id="rId812" Type="http://schemas.openxmlformats.org/officeDocument/2006/relationships/hyperlink" Target="http://online.zakon.kz/Document/?doc_id=1041467" TargetMode="External"/><Relationship Id="rId1028" Type="http://schemas.openxmlformats.org/officeDocument/2006/relationships/hyperlink" Target="http://online.zakon.kz/Document/?doc_id=39697284" TargetMode="External"/><Relationship Id="rId1235" Type="http://schemas.openxmlformats.org/officeDocument/2006/relationships/hyperlink" Target="http://online.zakon.kz/Document/?doc_id=1026672" TargetMode="External"/><Relationship Id="rId244" Type="http://schemas.openxmlformats.org/officeDocument/2006/relationships/hyperlink" Target="http://online.zakon.kz/Document/?doc_id=31611088" TargetMode="External"/><Relationship Id="rId689" Type="http://schemas.openxmlformats.org/officeDocument/2006/relationships/hyperlink" Target="http://online.zakon.kz/Document/?doc_id=36770600" TargetMode="External"/><Relationship Id="rId896" Type="http://schemas.openxmlformats.org/officeDocument/2006/relationships/hyperlink" Target="http://online.zakon.kz/Document/?doc_id=35110250" TargetMode="External"/><Relationship Id="rId1081" Type="http://schemas.openxmlformats.org/officeDocument/2006/relationships/hyperlink" Target="http://online.zakon.kz/Document/?doc_id=37708063" TargetMode="External"/><Relationship Id="rId1302" Type="http://schemas.openxmlformats.org/officeDocument/2006/relationships/hyperlink" Target="http://online.zakon.kz/Document/?doc_id=38924913" TargetMode="External"/><Relationship Id="rId39" Type="http://schemas.openxmlformats.org/officeDocument/2006/relationships/hyperlink" Target="http://online.zakon.kz/Document/?doc_id=1005029" TargetMode="External"/><Relationship Id="rId451" Type="http://schemas.openxmlformats.org/officeDocument/2006/relationships/hyperlink" Target="http://online.zakon.kz/Document/?doc_id=30194061" TargetMode="External"/><Relationship Id="rId549" Type="http://schemas.openxmlformats.org/officeDocument/2006/relationships/hyperlink" Target="http://online.zakon.kz/Document/?doc_id=39117636" TargetMode="External"/><Relationship Id="rId756" Type="http://schemas.openxmlformats.org/officeDocument/2006/relationships/hyperlink" Target="http://online.zakon.kz/Document/?doc_id=35139169" TargetMode="External"/><Relationship Id="rId1179" Type="http://schemas.openxmlformats.org/officeDocument/2006/relationships/hyperlink" Target="http://online.zakon.kz/Document/?doc_id=35716914" TargetMode="External"/><Relationship Id="rId104" Type="http://schemas.openxmlformats.org/officeDocument/2006/relationships/hyperlink" Target="http://online.zakon.kz/Document/?doc_id=37484323" TargetMode="External"/><Relationship Id="rId188" Type="http://schemas.openxmlformats.org/officeDocument/2006/relationships/hyperlink" Target="http://online.zakon.kz/Document/?doc_id=39117636" TargetMode="External"/><Relationship Id="rId311" Type="http://schemas.openxmlformats.org/officeDocument/2006/relationships/hyperlink" Target="http://online.zakon.kz/Document/?doc_id=37196166" TargetMode="External"/><Relationship Id="rId395" Type="http://schemas.openxmlformats.org/officeDocument/2006/relationships/hyperlink" Target="http://online.zakon.kz/Document/?doc_id=31548200" TargetMode="External"/><Relationship Id="rId409" Type="http://schemas.openxmlformats.org/officeDocument/2006/relationships/hyperlink" Target="http://online.zakon.kz/Document/?doc_id=36247799" TargetMode="External"/><Relationship Id="rId963" Type="http://schemas.openxmlformats.org/officeDocument/2006/relationships/hyperlink" Target="http://online.zakon.kz/Document/?doc_id=36227306" TargetMode="External"/><Relationship Id="rId1039" Type="http://schemas.openxmlformats.org/officeDocument/2006/relationships/hyperlink" Target="http://online.zakon.kz/Document/?doc_id=31577399" TargetMode="External"/><Relationship Id="rId1246" Type="http://schemas.openxmlformats.org/officeDocument/2006/relationships/hyperlink" Target="http://online.zakon.kz/Document/?doc_id=36247799" TargetMode="External"/><Relationship Id="rId92" Type="http://schemas.openxmlformats.org/officeDocument/2006/relationships/hyperlink" Target="http://online.zakon.kz/Document/?doc_id=36247799" TargetMode="External"/><Relationship Id="rId616" Type="http://schemas.openxmlformats.org/officeDocument/2006/relationships/hyperlink" Target="http://online.zakon.kz/Document/?doc_id=37278059" TargetMode="External"/><Relationship Id="rId823" Type="http://schemas.openxmlformats.org/officeDocument/2006/relationships/hyperlink" Target="http://online.zakon.kz/Document/?doc_id=33123837" TargetMode="External"/><Relationship Id="rId255" Type="http://schemas.openxmlformats.org/officeDocument/2006/relationships/hyperlink" Target="http://online.zakon.kz/Document/?doc_id=36227306" TargetMode="External"/><Relationship Id="rId462" Type="http://schemas.openxmlformats.org/officeDocument/2006/relationships/hyperlink" Target="http://online.zakon.kz/Document/?doc_id=39747130" TargetMode="External"/><Relationship Id="rId1092" Type="http://schemas.openxmlformats.org/officeDocument/2006/relationships/hyperlink" Target="http://online.zakon.kz/Document/?doc_id=37708063" TargetMode="External"/><Relationship Id="rId1106" Type="http://schemas.openxmlformats.org/officeDocument/2006/relationships/hyperlink" Target="http://online.zakon.kz/Document/?doc_id=30782136" TargetMode="External"/><Relationship Id="rId1313" Type="http://schemas.openxmlformats.org/officeDocument/2006/relationships/hyperlink" Target="http://online.zakon.kz/Document/?doc_id=35716914" TargetMode="External"/><Relationship Id="rId115" Type="http://schemas.openxmlformats.org/officeDocument/2006/relationships/hyperlink" Target="http://online.zakon.kz/Document/?doc_id=38619653" TargetMode="External"/><Relationship Id="rId322" Type="http://schemas.openxmlformats.org/officeDocument/2006/relationships/hyperlink" Target="http://online.zakon.kz/Document/?doc_id=39117636" TargetMode="External"/><Relationship Id="rId767" Type="http://schemas.openxmlformats.org/officeDocument/2006/relationships/hyperlink" Target="http://online.zakon.kz/Document/?doc_id=36227306" TargetMode="External"/><Relationship Id="rId974" Type="http://schemas.openxmlformats.org/officeDocument/2006/relationships/hyperlink" Target="http://online.zakon.kz/Document/?doc_id=39245932" TargetMode="External"/><Relationship Id="rId199" Type="http://schemas.openxmlformats.org/officeDocument/2006/relationships/hyperlink" Target="http://online.zakon.kz/Document/?doc_id=39117636" TargetMode="External"/><Relationship Id="rId627" Type="http://schemas.openxmlformats.org/officeDocument/2006/relationships/hyperlink" Target="http://online.zakon.kz/Document/?doc_id=36227306" TargetMode="External"/><Relationship Id="rId834" Type="http://schemas.openxmlformats.org/officeDocument/2006/relationships/hyperlink" Target="http://online.zakon.kz/Document/?doc_id=38681059" TargetMode="External"/><Relationship Id="rId1257" Type="http://schemas.openxmlformats.org/officeDocument/2006/relationships/hyperlink" Target="http://online.zakon.kz/Document/?doc_id=37865563" TargetMode="External"/><Relationship Id="rId266" Type="http://schemas.openxmlformats.org/officeDocument/2006/relationships/hyperlink" Target="http://online.zakon.kz/Document/?doc_id=35880802" TargetMode="External"/><Relationship Id="rId473" Type="http://schemas.openxmlformats.org/officeDocument/2006/relationships/hyperlink" Target="http://online.zakon.kz/Document/?doc_id=36227306" TargetMode="External"/><Relationship Id="rId680" Type="http://schemas.openxmlformats.org/officeDocument/2006/relationships/hyperlink" Target="http://online.zakon.kz/Document/?doc_id=36148637" TargetMode="External"/><Relationship Id="rId901" Type="http://schemas.openxmlformats.org/officeDocument/2006/relationships/hyperlink" Target="http://online.zakon.kz/Document/?doc_id=32787340" TargetMode="External"/><Relationship Id="rId1117" Type="http://schemas.openxmlformats.org/officeDocument/2006/relationships/hyperlink" Target="http://online.zakon.kz/Document/?doc_id=33422986" TargetMode="External"/><Relationship Id="rId1324" Type="http://schemas.openxmlformats.org/officeDocument/2006/relationships/hyperlink" Target="http://online.zakon.kz/Document/?doc_id=34329053" TargetMode="External"/><Relationship Id="rId30" Type="http://schemas.openxmlformats.org/officeDocument/2006/relationships/hyperlink" Target="http://online.zakon.kz/Document/?doc_id=32682828" TargetMode="External"/><Relationship Id="rId126" Type="http://schemas.openxmlformats.org/officeDocument/2006/relationships/hyperlink" Target="http://online.zakon.kz/Document/?doc_id=30118294" TargetMode="External"/><Relationship Id="rId333" Type="http://schemas.openxmlformats.org/officeDocument/2006/relationships/hyperlink" Target="http://online.zakon.kz/Document/?doc_id=32033928" TargetMode="External"/><Relationship Id="rId540" Type="http://schemas.openxmlformats.org/officeDocument/2006/relationships/hyperlink" Target="http://online.zakon.kz/Document/?doc_id=39117636" TargetMode="External"/><Relationship Id="rId778" Type="http://schemas.openxmlformats.org/officeDocument/2006/relationships/hyperlink" Target="http://online.zakon.kz/Document/?doc_id=31937820" TargetMode="External"/><Relationship Id="rId985" Type="http://schemas.openxmlformats.org/officeDocument/2006/relationships/hyperlink" Target="http://online.zakon.kz/Document/?doc_id=38924913" TargetMode="External"/><Relationship Id="rId1170" Type="http://schemas.openxmlformats.org/officeDocument/2006/relationships/hyperlink" Target="http://online.zakon.kz/Document/?doc_id=38847468" TargetMode="External"/><Relationship Id="rId638" Type="http://schemas.openxmlformats.org/officeDocument/2006/relationships/hyperlink" Target="http://online.zakon.kz/Document/?doc_id=36227306" TargetMode="External"/><Relationship Id="rId845" Type="http://schemas.openxmlformats.org/officeDocument/2006/relationships/hyperlink" Target="http://online.zakon.kz/Document/?doc_id=35139169" TargetMode="External"/><Relationship Id="rId1030" Type="http://schemas.openxmlformats.org/officeDocument/2006/relationships/hyperlink" Target="http://online.zakon.kz/Document/?doc_id=31577399" TargetMode="External"/><Relationship Id="rId1268" Type="http://schemas.openxmlformats.org/officeDocument/2006/relationships/hyperlink" Target="http://online.zakon.kz/Document/?doc_id=36247799" TargetMode="External"/><Relationship Id="rId277" Type="http://schemas.openxmlformats.org/officeDocument/2006/relationships/hyperlink" Target="http://online.zakon.kz/Document/?doc_id=1003158" TargetMode="External"/><Relationship Id="rId400" Type="http://schemas.openxmlformats.org/officeDocument/2006/relationships/hyperlink" Target="http://online.zakon.kz/Document/?doc_id=36676783" TargetMode="External"/><Relationship Id="rId484" Type="http://schemas.openxmlformats.org/officeDocument/2006/relationships/hyperlink" Target="http://online.zakon.kz/Document/?doc_id=38597658" TargetMode="External"/><Relationship Id="rId705" Type="http://schemas.openxmlformats.org/officeDocument/2006/relationships/hyperlink" Target="http://online.zakon.kz/Document/?doc_id=39117636" TargetMode="External"/><Relationship Id="rId1128" Type="http://schemas.openxmlformats.org/officeDocument/2006/relationships/hyperlink" Target="http://online.zakon.kz/Document/?doc_id=37196166" TargetMode="External"/><Relationship Id="rId1335" Type="http://schemas.openxmlformats.org/officeDocument/2006/relationships/hyperlink" Target="http://online.zakon.kz/Document/?doc_id=34329053" TargetMode="External"/><Relationship Id="rId137" Type="http://schemas.openxmlformats.org/officeDocument/2006/relationships/hyperlink" Target="http://online.zakon.kz/Document/?doc_id=38597658" TargetMode="External"/><Relationship Id="rId344" Type="http://schemas.openxmlformats.org/officeDocument/2006/relationships/hyperlink" Target="http://online.zakon.kz/Document/?doc_id=33824453" TargetMode="External"/><Relationship Id="rId691" Type="http://schemas.openxmlformats.org/officeDocument/2006/relationships/hyperlink" Target="http://online.zakon.kz/Document/?doc_id=36770600" TargetMode="External"/><Relationship Id="rId789" Type="http://schemas.openxmlformats.org/officeDocument/2006/relationships/hyperlink" Target="http://online.zakon.kz/Document/?doc_id=31575852" TargetMode="External"/><Relationship Id="rId912" Type="http://schemas.openxmlformats.org/officeDocument/2006/relationships/hyperlink" Target="http://online.zakon.kz/Document/?doc_id=38924913" TargetMode="External"/><Relationship Id="rId996" Type="http://schemas.openxmlformats.org/officeDocument/2006/relationships/hyperlink" Target="http://online.zakon.kz/Document/?doc_id=36227306" TargetMode="External"/><Relationship Id="rId41" Type="http://schemas.openxmlformats.org/officeDocument/2006/relationships/hyperlink" Target="http://online.zakon.kz/Document/?doc_id=36227306" TargetMode="External"/><Relationship Id="rId551" Type="http://schemas.openxmlformats.org/officeDocument/2006/relationships/hyperlink" Target="http://online.zakon.kz/Document/?doc_id=39117636" TargetMode="External"/><Relationship Id="rId649" Type="http://schemas.openxmlformats.org/officeDocument/2006/relationships/hyperlink" Target="http://online.zakon.kz/Document/?doc_id=35139169" TargetMode="External"/><Relationship Id="rId856" Type="http://schemas.openxmlformats.org/officeDocument/2006/relationships/hyperlink" Target="http://online.zakon.kz/Document/?doc_id=37808286" TargetMode="External"/><Relationship Id="rId1181" Type="http://schemas.openxmlformats.org/officeDocument/2006/relationships/hyperlink" Target="http://online.zakon.kz/Document/?doc_id=36804430" TargetMode="External"/><Relationship Id="rId1279" Type="http://schemas.openxmlformats.org/officeDocument/2006/relationships/hyperlink" Target="http://online.zakon.kz/Document/?doc_id=36148637" TargetMode="External"/><Relationship Id="rId190" Type="http://schemas.openxmlformats.org/officeDocument/2006/relationships/hyperlink" Target="http://online.zakon.kz/Document/?doc_id=39117636" TargetMode="External"/><Relationship Id="rId204" Type="http://schemas.openxmlformats.org/officeDocument/2006/relationships/hyperlink" Target="http://online.zakon.kz/Document/?doc_id=36676783" TargetMode="External"/><Relationship Id="rId288" Type="http://schemas.openxmlformats.org/officeDocument/2006/relationships/hyperlink" Target="http://online.zakon.kz/Document/?doc_id=32487946" TargetMode="External"/><Relationship Id="rId411" Type="http://schemas.openxmlformats.org/officeDocument/2006/relationships/hyperlink" Target="http://online.zakon.kz/Document/?doc_id=36247799" TargetMode="External"/><Relationship Id="rId509" Type="http://schemas.openxmlformats.org/officeDocument/2006/relationships/hyperlink" Target="http://online.zakon.kz/Document/?doc_id=39117636" TargetMode="External"/><Relationship Id="rId1041" Type="http://schemas.openxmlformats.org/officeDocument/2006/relationships/hyperlink" Target="http://online.zakon.kz/Document/?doc_id=37865563" TargetMode="External"/><Relationship Id="rId1139" Type="http://schemas.openxmlformats.org/officeDocument/2006/relationships/hyperlink" Target="http://online.zakon.kz/Document/?doc_id=30015652" TargetMode="External"/><Relationship Id="rId1346" Type="http://schemas.openxmlformats.org/officeDocument/2006/relationships/hyperlink" Target="http://online.zakon.kz/Document/?doc_id=1020750" TargetMode="External"/><Relationship Id="rId495" Type="http://schemas.openxmlformats.org/officeDocument/2006/relationships/hyperlink" Target="http://online.zakon.kz/Document/?doc_id=1006061" TargetMode="External"/><Relationship Id="rId716" Type="http://schemas.openxmlformats.org/officeDocument/2006/relationships/hyperlink" Target="http://online.zakon.kz/Document/?doc_id=36227306" TargetMode="External"/><Relationship Id="rId923" Type="http://schemas.openxmlformats.org/officeDocument/2006/relationships/hyperlink" Target="http://online.zakon.kz/Document/?doc_id=39117636" TargetMode="External"/><Relationship Id="rId52" Type="http://schemas.openxmlformats.org/officeDocument/2006/relationships/hyperlink" Target="http://online.zakon.kz/Document/?doc_id=30947363" TargetMode="External"/><Relationship Id="rId148" Type="http://schemas.openxmlformats.org/officeDocument/2006/relationships/hyperlink" Target="http://online.zakon.kz/Document/?doc_id=31416500" TargetMode="External"/><Relationship Id="rId355" Type="http://schemas.openxmlformats.org/officeDocument/2006/relationships/hyperlink" Target="http://online.zakon.kz/Document/?doc_id=36227306" TargetMode="External"/><Relationship Id="rId562" Type="http://schemas.openxmlformats.org/officeDocument/2006/relationships/hyperlink" Target="http://online.zakon.kz/Document/?doc_id=31114820" TargetMode="External"/><Relationship Id="rId1192" Type="http://schemas.openxmlformats.org/officeDocument/2006/relationships/hyperlink" Target="http://online.zakon.kz/Document/?doc_id=1051272" TargetMode="External"/><Relationship Id="rId1206" Type="http://schemas.openxmlformats.org/officeDocument/2006/relationships/hyperlink" Target="http://online.zakon.kz/Document/?doc_id=36247799" TargetMode="External"/><Relationship Id="rId215" Type="http://schemas.openxmlformats.org/officeDocument/2006/relationships/hyperlink" Target="http://online.zakon.kz/Document/?doc_id=39794416" TargetMode="External"/><Relationship Id="rId422" Type="http://schemas.openxmlformats.org/officeDocument/2006/relationships/hyperlink" Target="http://online.zakon.kz/Document/?doc_id=38924913" TargetMode="External"/><Relationship Id="rId867" Type="http://schemas.openxmlformats.org/officeDocument/2006/relationships/hyperlink" Target="http://online.zakon.kz/Document/?doc_id=31840279" TargetMode="External"/><Relationship Id="rId1052" Type="http://schemas.openxmlformats.org/officeDocument/2006/relationships/hyperlink" Target="http://online.zakon.kz/Document/?doc_id=30364477" TargetMode="External"/><Relationship Id="rId299" Type="http://schemas.openxmlformats.org/officeDocument/2006/relationships/hyperlink" Target="http://online.zakon.kz/Document/?doc_id=38583206" TargetMode="External"/><Relationship Id="rId727" Type="http://schemas.openxmlformats.org/officeDocument/2006/relationships/hyperlink" Target="http://online.zakon.kz/Document/?doc_id=36247799" TargetMode="External"/><Relationship Id="rId934" Type="http://schemas.openxmlformats.org/officeDocument/2006/relationships/hyperlink" Target="http://online.zakon.kz/Document/?doc_id=39117636" TargetMode="External"/><Relationship Id="rId1357" Type="http://schemas.openxmlformats.org/officeDocument/2006/relationships/hyperlink" Target="http://online.zakon.kz/Document/?doc_id=36858926" TargetMode="External"/><Relationship Id="rId63" Type="http://schemas.openxmlformats.org/officeDocument/2006/relationships/hyperlink" Target="http://online.zakon.kz/Document/?doc_id=36148637" TargetMode="External"/><Relationship Id="rId159" Type="http://schemas.openxmlformats.org/officeDocument/2006/relationships/hyperlink" Target="http://online.zakon.kz/Document/?doc_id=39117636" TargetMode="External"/><Relationship Id="rId366" Type="http://schemas.openxmlformats.org/officeDocument/2006/relationships/hyperlink" Target="http://online.zakon.kz/Document/?doc_id=36227306" TargetMode="External"/><Relationship Id="rId573" Type="http://schemas.openxmlformats.org/officeDocument/2006/relationships/hyperlink" Target="http://online.zakon.kz/Document/?doc_id=36227306" TargetMode="External"/><Relationship Id="rId780" Type="http://schemas.openxmlformats.org/officeDocument/2006/relationships/hyperlink" Target="http://online.zakon.kz/Document/?doc_id=39117636" TargetMode="External"/><Relationship Id="rId1217" Type="http://schemas.openxmlformats.org/officeDocument/2006/relationships/hyperlink" Target="http://online.zakon.kz/Document/?doc_id=30769003" TargetMode="External"/><Relationship Id="rId226" Type="http://schemas.openxmlformats.org/officeDocument/2006/relationships/hyperlink" Target="http://online.zakon.kz/Document/?doc_id=32196052" TargetMode="External"/><Relationship Id="rId433" Type="http://schemas.openxmlformats.org/officeDocument/2006/relationships/hyperlink" Target="http://online.zakon.kz/Document/?doc_id=35837794" TargetMode="External"/><Relationship Id="rId878" Type="http://schemas.openxmlformats.org/officeDocument/2006/relationships/hyperlink" Target="http://online.zakon.kz/Document/?doc_id=35110250" TargetMode="External"/><Relationship Id="rId1063" Type="http://schemas.openxmlformats.org/officeDocument/2006/relationships/hyperlink" Target="http://online.zakon.kz/Document/?doc_id=35139169" TargetMode="External"/><Relationship Id="rId1270" Type="http://schemas.openxmlformats.org/officeDocument/2006/relationships/hyperlink" Target="http://online.zakon.kz/Document/?doc_id=33123837" TargetMode="External"/><Relationship Id="rId640" Type="http://schemas.openxmlformats.org/officeDocument/2006/relationships/hyperlink" Target="http://online.zakon.kz/Document/?doc_id=33603348" TargetMode="External"/><Relationship Id="rId738" Type="http://schemas.openxmlformats.org/officeDocument/2006/relationships/hyperlink" Target="http://online.zakon.kz/Document/?doc_id=38597658" TargetMode="External"/><Relationship Id="rId945" Type="http://schemas.openxmlformats.org/officeDocument/2006/relationships/hyperlink" Target="http://online.zakon.kz/Document/?doc_id=39117636" TargetMode="External"/><Relationship Id="rId1368" Type="http://schemas.openxmlformats.org/officeDocument/2006/relationships/hyperlink" Target="http://online.zakon.kz/Document/?doc_id=1035552" TargetMode="External"/><Relationship Id="rId74" Type="http://schemas.openxmlformats.org/officeDocument/2006/relationships/hyperlink" Target="http://online.zakon.kz/Document/?doc_id=31548200" TargetMode="External"/><Relationship Id="rId377" Type="http://schemas.openxmlformats.org/officeDocument/2006/relationships/hyperlink" Target="http://online.zakon.kz/Document/?doc_id=31548200" TargetMode="External"/><Relationship Id="rId500" Type="http://schemas.openxmlformats.org/officeDocument/2006/relationships/hyperlink" Target="http://online.zakon.kz/Document/?doc_id=31690116" TargetMode="External"/><Relationship Id="rId584" Type="http://schemas.openxmlformats.org/officeDocument/2006/relationships/hyperlink" Target="http://online.zakon.kz/Document/?doc_id=38924913" TargetMode="External"/><Relationship Id="rId805" Type="http://schemas.openxmlformats.org/officeDocument/2006/relationships/hyperlink" Target="http://online.zakon.kz/Document/?doc_id=39117636" TargetMode="External"/><Relationship Id="rId1130" Type="http://schemas.openxmlformats.org/officeDocument/2006/relationships/hyperlink" Target="http://online.zakon.kz/Document/?doc_id=1013880" TargetMode="External"/><Relationship Id="rId1228" Type="http://schemas.openxmlformats.org/officeDocument/2006/relationships/hyperlink" Target="http://online.zakon.kz/Document/?doc_id=3441656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865563" TargetMode="External"/><Relationship Id="rId791" Type="http://schemas.openxmlformats.org/officeDocument/2006/relationships/hyperlink" Target="http://online.zakon.kz/Document/?doc_id=36227306" TargetMode="External"/><Relationship Id="rId889" Type="http://schemas.openxmlformats.org/officeDocument/2006/relationships/hyperlink" Target="http://online.zakon.kz/Document/?doc_id=1047488" TargetMode="External"/><Relationship Id="rId1074" Type="http://schemas.openxmlformats.org/officeDocument/2006/relationships/hyperlink" Target="http://online.zakon.kz/Document/?doc_id=37196166" TargetMode="External"/><Relationship Id="rId444" Type="http://schemas.openxmlformats.org/officeDocument/2006/relationships/hyperlink" Target="http://online.zakon.kz/Document/?doc_id=34205812" TargetMode="External"/><Relationship Id="rId651" Type="http://schemas.openxmlformats.org/officeDocument/2006/relationships/hyperlink" Target="http://online.zakon.kz/Document/?doc_id=36227306" TargetMode="External"/><Relationship Id="rId749" Type="http://schemas.openxmlformats.org/officeDocument/2006/relationships/hyperlink" Target="http://online.zakon.kz/Document/?doc_id=39117636" TargetMode="External"/><Relationship Id="rId1281" Type="http://schemas.openxmlformats.org/officeDocument/2006/relationships/hyperlink" Target="http://online.zakon.kz/Document/?doc_id=39864963" TargetMode="External"/><Relationship Id="rId1379" Type="http://schemas.openxmlformats.org/officeDocument/2006/relationships/fontTable" Target="fontTable.xml"/><Relationship Id="rId290" Type="http://schemas.openxmlformats.org/officeDocument/2006/relationships/hyperlink" Target="http://online.zakon.kz/Document/?link_id=1004931945" TargetMode="External"/><Relationship Id="rId304" Type="http://schemas.openxmlformats.org/officeDocument/2006/relationships/hyperlink" Target="http://online.zakon.kz/Document/?doc_id=38029143" TargetMode="External"/><Relationship Id="rId388" Type="http://schemas.openxmlformats.org/officeDocument/2006/relationships/hyperlink" Target="http://online.zakon.kz/Document/?doc_id=31548200" TargetMode="External"/><Relationship Id="rId511" Type="http://schemas.openxmlformats.org/officeDocument/2006/relationships/hyperlink" Target="http://online.zakon.kz/Document/?doc_id=36227306" TargetMode="External"/><Relationship Id="rId609" Type="http://schemas.openxmlformats.org/officeDocument/2006/relationships/hyperlink" Target="http://online.zakon.kz/Document/?doc_id=37034645" TargetMode="External"/><Relationship Id="rId956" Type="http://schemas.openxmlformats.org/officeDocument/2006/relationships/hyperlink" Target="http://online.zakon.kz/Document/?doc_id=34319612" TargetMode="External"/><Relationship Id="rId1141" Type="http://schemas.openxmlformats.org/officeDocument/2006/relationships/hyperlink" Target="http://online.zakon.kz/Document/?doc_id=33422986" TargetMode="External"/><Relationship Id="rId1239" Type="http://schemas.openxmlformats.org/officeDocument/2006/relationships/hyperlink" Target="http://online.zakon.kz/Document/?doc_id=33422986" TargetMode="External"/><Relationship Id="rId85" Type="http://schemas.openxmlformats.org/officeDocument/2006/relationships/hyperlink" Target="http://online.zakon.kz/Document/?doc_id=1013880" TargetMode="External"/><Relationship Id="rId150" Type="http://schemas.openxmlformats.org/officeDocument/2006/relationships/hyperlink" Target="http://online.zakon.kz/Document/?doc_id=31416500" TargetMode="External"/><Relationship Id="rId595" Type="http://schemas.openxmlformats.org/officeDocument/2006/relationships/hyperlink" Target="http://online.zakon.kz/Document/?doc_id=1023618" TargetMode="External"/><Relationship Id="rId816" Type="http://schemas.openxmlformats.org/officeDocument/2006/relationships/hyperlink" Target="http://online.zakon.kz/Document/?doc_id=39117636" TargetMode="External"/><Relationship Id="rId1001" Type="http://schemas.openxmlformats.org/officeDocument/2006/relationships/hyperlink" Target="http://online.zakon.kz/Document/?doc_id=37865563" TargetMode="External"/><Relationship Id="rId248" Type="http://schemas.openxmlformats.org/officeDocument/2006/relationships/hyperlink" Target="http://online.zakon.kz/Document/?doc_id=39117636" TargetMode="External"/><Relationship Id="rId455" Type="http://schemas.openxmlformats.org/officeDocument/2006/relationships/hyperlink" Target="http://online.zakon.kz/Document/?link_id=1007537706" TargetMode="External"/><Relationship Id="rId662" Type="http://schemas.openxmlformats.org/officeDocument/2006/relationships/hyperlink" Target="http://online.zakon.kz/Document/?doc_id=39117636" TargetMode="External"/><Relationship Id="rId1085" Type="http://schemas.openxmlformats.org/officeDocument/2006/relationships/hyperlink" Target="http://online.zakon.kz/Document/?doc_id=38583206" TargetMode="External"/><Relationship Id="rId1292" Type="http://schemas.openxmlformats.org/officeDocument/2006/relationships/hyperlink" Target="http://online.zakon.kz/Document/?doc_id=33123837" TargetMode="External"/><Relationship Id="rId1306" Type="http://schemas.openxmlformats.org/officeDocument/2006/relationships/hyperlink" Target="http://online.zakon.kz/Document/?doc_id=33123837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6247799" TargetMode="External"/><Relationship Id="rId315" Type="http://schemas.openxmlformats.org/officeDocument/2006/relationships/hyperlink" Target="http://online.zakon.kz/Document/?doc_id=37951153" TargetMode="External"/><Relationship Id="rId522" Type="http://schemas.openxmlformats.org/officeDocument/2006/relationships/hyperlink" Target="http://online.zakon.kz/Document/?doc_id=1020750" TargetMode="External"/><Relationship Id="rId967" Type="http://schemas.openxmlformats.org/officeDocument/2006/relationships/hyperlink" Target="http://online.zakon.kz/Document/?doc_id=34420399" TargetMode="External"/><Relationship Id="rId1152" Type="http://schemas.openxmlformats.org/officeDocument/2006/relationships/hyperlink" Target="http://online.zakon.kz/Document/?doc_id=36660387" TargetMode="External"/><Relationship Id="rId96" Type="http://schemas.openxmlformats.org/officeDocument/2006/relationships/hyperlink" Target="http://online.zakon.kz/Document/?doc_id=1026672" TargetMode="External"/><Relationship Id="rId161" Type="http://schemas.openxmlformats.org/officeDocument/2006/relationships/hyperlink" Target="http://online.zakon.kz/Document/?doc_id=37815626" TargetMode="External"/><Relationship Id="rId399" Type="http://schemas.openxmlformats.org/officeDocument/2006/relationships/hyperlink" Target="http://online.zakon.kz/Document/?doc_id=33499976" TargetMode="External"/><Relationship Id="rId827" Type="http://schemas.openxmlformats.org/officeDocument/2006/relationships/hyperlink" Target="http://online.zakon.kz/Document/?doc_id=33603348" TargetMode="External"/><Relationship Id="rId1012" Type="http://schemas.openxmlformats.org/officeDocument/2006/relationships/hyperlink" Target="http://online.zakon.kz/Document/?doc_id=31577399" TargetMode="External"/><Relationship Id="rId259" Type="http://schemas.openxmlformats.org/officeDocument/2006/relationships/hyperlink" Target="http://online.zakon.kz/Document/?doc_id=33499976" TargetMode="External"/><Relationship Id="rId466" Type="http://schemas.openxmlformats.org/officeDocument/2006/relationships/hyperlink" Target="http://online.zakon.kz/Document/?doc_id=32086770" TargetMode="External"/><Relationship Id="rId673" Type="http://schemas.openxmlformats.org/officeDocument/2006/relationships/hyperlink" Target="http://online.zakon.kz/Document/?doc_id=39117636" TargetMode="External"/><Relationship Id="rId880" Type="http://schemas.openxmlformats.org/officeDocument/2006/relationships/hyperlink" Target="http://online.zakon.kz/Document/?doc_id=37865563" TargetMode="External"/><Relationship Id="rId1096" Type="http://schemas.openxmlformats.org/officeDocument/2006/relationships/hyperlink" Target="http://online.zakon.kz/Document/?doc_id=37708063" TargetMode="External"/><Relationship Id="rId1317" Type="http://schemas.openxmlformats.org/officeDocument/2006/relationships/hyperlink" Target="http://online.zakon.kz/Document/?doc_id=35185250" TargetMode="External"/><Relationship Id="rId23" Type="http://schemas.openxmlformats.org/officeDocument/2006/relationships/hyperlink" Target="http://online.zakon.kz/Document/?doc_id=39922265" TargetMode="External"/><Relationship Id="rId119" Type="http://schemas.openxmlformats.org/officeDocument/2006/relationships/hyperlink" Target="http://online.zakon.kz/Document/?doc_id=33123837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7484323" TargetMode="External"/><Relationship Id="rId978" Type="http://schemas.openxmlformats.org/officeDocument/2006/relationships/hyperlink" Target="http://online.zakon.kz/Document/?doc_id=1026672" TargetMode="External"/><Relationship Id="rId1163" Type="http://schemas.openxmlformats.org/officeDocument/2006/relationships/hyperlink" Target="http://online.zakon.kz/Document/?doc_id=31764592" TargetMode="External"/><Relationship Id="rId1370" Type="http://schemas.openxmlformats.org/officeDocument/2006/relationships/hyperlink" Target="http://online.zakon.kz/Document/?doc_id=30369177" TargetMode="External"/><Relationship Id="rId740" Type="http://schemas.openxmlformats.org/officeDocument/2006/relationships/hyperlink" Target="http://online.zakon.kz/Document/?doc_id=36148637" TargetMode="External"/><Relationship Id="rId838" Type="http://schemas.openxmlformats.org/officeDocument/2006/relationships/hyperlink" Target="http://online.zakon.kz/Document/?doc_id=39117636" TargetMode="External"/><Relationship Id="rId1023" Type="http://schemas.openxmlformats.org/officeDocument/2006/relationships/hyperlink" Target="http://online.zakon.kz/Document/?doc_id=37865563" TargetMode="External"/><Relationship Id="rId172" Type="http://schemas.openxmlformats.org/officeDocument/2006/relationships/hyperlink" Target="http://online.zakon.kz/Document/?doc_id=1032052" TargetMode="External"/><Relationship Id="rId477" Type="http://schemas.openxmlformats.org/officeDocument/2006/relationships/hyperlink" Target="http://online.zakon.kz/Document/?doc_id=37976693" TargetMode="External"/><Relationship Id="rId600" Type="http://schemas.openxmlformats.org/officeDocument/2006/relationships/hyperlink" Target="http://online.zakon.kz/Document/?doc_id=36227306" TargetMode="External"/><Relationship Id="rId684" Type="http://schemas.openxmlformats.org/officeDocument/2006/relationships/hyperlink" Target="http://online.zakon.kz/Document/?doc_id=39697284" TargetMode="External"/><Relationship Id="rId1230" Type="http://schemas.openxmlformats.org/officeDocument/2006/relationships/hyperlink" Target="http://online.zakon.kz/Document/?doc_id=33123837" TargetMode="External"/><Relationship Id="rId1328" Type="http://schemas.openxmlformats.org/officeDocument/2006/relationships/hyperlink" Target="http://online.zakon.kz/Document/?doc_id=35565963" TargetMode="External"/><Relationship Id="rId337" Type="http://schemas.openxmlformats.org/officeDocument/2006/relationships/hyperlink" Target="http://online.zakon.kz/Document/?doc_id=39886258" TargetMode="External"/><Relationship Id="rId891" Type="http://schemas.openxmlformats.org/officeDocument/2006/relationships/hyperlink" Target="http://online.zakon.kz/Document/?doc_id=38597658" TargetMode="External"/><Relationship Id="rId905" Type="http://schemas.openxmlformats.org/officeDocument/2006/relationships/hyperlink" Target="http://online.zakon.kz/Document/?doc_id=34205812" TargetMode="External"/><Relationship Id="rId989" Type="http://schemas.openxmlformats.org/officeDocument/2006/relationships/hyperlink" Target="http://online.zakon.kz/Document/?doc_id=38924913" TargetMode="External"/><Relationship Id="rId34" Type="http://schemas.openxmlformats.org/officeDocument/2006/relationships/hyperlink" Target="http://online.zakon.kz/Document/?doc_id=1006061" TargetMode="External"/><Relationship Id="rId544" Type="http://schemas.openxmlformats.org/officeDocument/2006/relationships/hyperlink" Target="http://online.zakon.kz/Document/?doc_id=39117636" TargetMode="External"/><Relationship Id="rId751" Type="http://schemas.openxmlformats.org/officeDocument/2006/relationships/hyperlink" Target="http://online.zakon.kz/Document/?doc_id=36227306" TargetMode="External"/><Relationship Id="rId849" Type="http://schemas.openxmlformats.org/officeDocument/2006/relationships/hyperlink" Target="http://online.zakon.kz/Document/?doc_id=37865563" TargetMode="External"/><Relationship Id="rId1174" Type="http://schemas.openxmlformats.org/officeDocument/2006/relationships/hyperlink" Target="http://online.zakon.kz/Document/?doc_id=33740496" TargetMode="External"/><Relationship Id="rId183" Type="http://schemas.openxmlformats.org/officeDocument/2006/relationships/hyperlink" Target="http://online.zakon.kz/Document/?doc_id=38910832" TargetMode="External"/><Relationship Id="rId390" Type="http://schemas.openxmlformats.org/officeDocument/2006/relationships/hyperlink" Target="http://online.zakon.kz/Document/?doc_id=31548200" TargetMode="External"/><Relationship Id="rId404" Type="http://schemas.openxmlformats.org/officeDocument/2006/relationships/hyperlink" Target="http://online.zakon.kz/Document/?doc_id=38681059" TargetMode="External"/><Relationship Id="rId611" Type="http://schemas.openxmlformats.org/officeDocument/2006/relationships/hyperlink" Target="http://online.zakon.kz/Document/?doc_id=39117636" TargetMode="External"/><Relationship Id="rId1034" Type="http://schemas.openxmlformats.org/officeDocument/2006/relationships/hyperlink" Target="http://online.zakon.kz/Document/?doc_id=39117636" TargetMode="External"/><Relationship Id="rId1241" Type="http://schemas.openxmlformats.org/officeDocument/2006/relationships/hyperlink" Target="http://online.zakon.kz/Document/?doc_id=30118747" TargetMode="External"/><Relationship Id="rId1339" Type="http://schemas.openxmlformats.org/officeDocument/2006/relationships/hyperlink" Target="http://online.zakon.kz/Document/?doc_id=1005029" TargetMode="External"/><Relationship Id="rId250" Type="http://schemas.openxmlformats.org/officeDocument/2006/relationships/hyperlink" Target="jexec:find-class-480616" TargetMode="External"/><Relationship Id="rId488" Type="http://schemas.openxmlformats.org/officeDocument/2006/relationships/hyperlink" Target="http://online.zakon.kz/Document/?doc_id=38681059" TargetMode="External"/><Relationship Id="rId695" Type="http://schemas.openxmlformats.org/officeDocument/2006/relationships/hyperlink" Target="http://online.zakon.kz/Document/?doc_id=37443918" TargetMode="External"/><Relationship Id="rId709" Type="http://schemas.openxmlformats.org/officeDocument/2006/relationships/hyperlink" Target="http://online.zakon.kz/Document/?doc_id=38238922" TargetMode="External"/><Relationship Id="rId916" Type="http://schemas.openxmlformats.org/officeDocument/2006/relationships/hyperlink" Target="http://online.zakon.kz/Document/?doc_id=38924913" TargetMode="External"/><Relationship Id="rId1101" Type="http://schemas.openxmlformats.org/officeDocument/2006/relationships/hyperlink" Target="http://online.zakon.kz/Document/?doc_id=37708063" TargetMode="External"/><Relationship Id="rId45" Type="http://schemas.openxmlformats.org/officeDocument/2006/relationships/hyperlink" Target="http://online.zakon.kz/Document/?doc_id=31548200" TargetMode="External"/><Relationship Id="rId110" Type="http://schemas.openxmlformats.org/officeDocument/2006/relationships/hyperlink" Target="http://online.zakon.kz/Document/?doc_id=37849341" TargetMode="External"/><Relationship Id="rId348" Type="http://schemas.openxmlformats.org/officeDocument/2006/relationships/hyperlink" Target="http://online.zakon.kz/Document/?doc_id=31977535" TargetMode="External"/><Relationship Id="rId555" Type="http://schemas.openxmlformats.org/officeDocument/2006/relationships/hyperlink" Target="http://online.zakon.kz/Document/?doc_id=39117636" TargetMode="External"/><Relationship Id="rId762" Type="http://schemas.openxmlformats.org/officeDocument/2006/relationships/hyperlink" Target="http://online.zakon.kz/Document/?doc_id=35139169" TargetMode="External"/><Relationship Id="rId1185" Type="http://schemas.openxmlformats.org/officeDocument/2006/relationships/hyperlink" Target="http://online.zakon.kz/Document/?doc_id=33422986" TargetMode="External"/><Relationship Id="rId194" Type="http://schemas.openxmlformats.org/officeDocument/2006/relationships/hyperlink" Target="http://online.zakon.kz/Document/?doc_id=39117636" TargetMode="External"/><Relationship Id="rId208" Type="http://schemas.openxmlformats.org/officeDocument/2006/relationships/hyperlink" Target="http://online.zakon.kz/Document/?doc_id=1021546" TargetMode="External"/><Relationship Id="rId415" Type="http://schemas.openxmlformats.org/officeDocument/2006/relationships/hyperlink" Target="http://online.zakon.kz/Document/?doc_id=38583206" TargetMode="External"/><Relationship Id="rId622" Type="http://schemas.openxmlformats.org/officeDocument/2006/relationships/hyperlink" Target="http://online.zakon.kz/Document/?doc_id=33414472" TargetMode="External"/><Relationship Id="rId1045" Type="http://schemas.openxmlformats.org/officeDocument/2006/relationships/hyperlink" Target="http://online.zakon.kz/Document/?doc_id=37865563" TargetMode="External"/><Relationship Id="rId1252" Type="http://schemas.openxmlformats.org/officeDocument/2006/relationships/hyperlink" Target="http://online.zakon.kz/Document/?doc_id=36804430" TargetMode="External"/><Relationship Id="rId261" Type="http://schemas.openxmlformats.org/officeDocument/2006/relationships/hyperlink" Target="http://online.zakon.kz/Document/?doc_id=32448316" TargetMode="External"/><Relationship Id="rId499" Type="http://schemas.openxmlformats.org/officeDocument/2006/relationships/hyperlink" Target="http://online.zakon.kz/Document/?doc_id=39117636" TargetMode="External"/><Relationship Id="rId927" Type="http://schemas.openxmlformats.org/officeDocument/2006/relationships/hyperlink" Target="http://online.zakon.kz/Document/?doc_id=39697284" TargetMode="External"/><Relationship Id="rId1112" Type="http://schemas.openxmlformats.org/officeDocument/2006/relationships/hyperlink" Target="http://online.zakon.kz/Document/?doc_id=36247799" TargetMode="External"/><Relationship Id="rId56" Type="http://schemas.openxmlformats.org/officeDocument/2006/relationships/hyperlink" Target="http://online.zakon.kz/Document/?doc_id=36148637" TargetMode="External"/><Relationship Id="rId359" Type="http://schemas.openxmlformats.org/officeDocument/2006/relationships/hyperlink" Target="http://online.zakon.kz/Document/?doc_id=36627187" TargetMode="External"/><Relationship Id="rId566" Type="http://schemas.openxmlformats.org/officeDocument/2006/relationships/hyperlink" Target="http://online.zakon.kz/Document/?doc_id=33414472" TargetMode="External"/><Relationship Id="rId773" Type="http://schemas.openxmlformats.org/officeDocument/2006/relationships/hyperlink" Target="http://online.zakon.kz/Document/?doc_id=39117636" TargetMode="External"/><Relationship Id="rId1196" Type="http://schemas.openxmlformats.org/officeDocument/2006/relationships/hyperlink" Target="http://online.zakon.kz/Document/?doc_id=37865563" TargetMode="External"/><Relationship Id="rId121" Type="http://schemas.openxmlformats.org/officeDocument/2006/relationships/hyperlink" Target="http://online.zakon.kz/Document/?doc_id=36148637" TargetMode="External"/><Relationship Id="rId219" Type="http://schemas.openxmlformats.org/officeDocument/2006/relationships/hyperlink" Target="http://online.zakon.kz/Document/?doc_id=39117636" TargetMode="External"/><Relationship Id="rId426" Type="http://schemas.openxmlformats.org/officeDocument/2006/relationships/hyperlink" Target="http://online.zakon.kz/Document/?doc_id=36396289" TargetMode="External"/><Relationship Id="rId633" Type="http://schemas.openxmlformats.org/officeDocument/2006/relationships/hyperlink" Target="http://online.zakon.kz/Document/?doc_id=36227306" TargetMode="External"/><Relationship Id="rId980" Type="http://schemas.openxmlformats.org/officeDocument/2006/relationships/hyperlink" Target="http://online.zakon.kz/Document/?doc_id=33499976" TargetMode="External"/><Relationship Id="rId1056" Type="http://schemas.openxmlformats.org/officeDocument/2006/relationships/hyperlink" Target="http://online.zakon.kz/Document/?doc_id=36627187" TargetMode="External"/><Relationship Id="rId1263" Type="http://schemas.openxmlformats.org/officeDocument/2006/relationships/hyperlink" Target="http://online.zakon.kz/Document/?doc_id=33123837" TargetMode="External"/><Relationship Id="rId840" Type="http://schemas.openxmlformats.org/officeDocument/2006/relationships/hyperlink" Target="http://online.zakon.kz/Document/?doc_id=37865563" TargetMode="External"/><Relationship Id="rId938" Type="http://schemas.openxmlformats.org/officeDocument/2006/relationships/hyperlink" Target="http://online.zakon.kz/Document/?doc_id=36676783" TargetMode="External"/><Relationship Id="rId67" Type="http://schemas.openxmlformats.org/officeDocument/2006/relationships/hyperlink" Target="http://online.zakon.kz/Document/?doc_id=32133329" TargetMode="External"/><Relationship Id="rId272" Type="http://schemas.openxmlformats.org/officeDocument/2006/relationships/hyperlink" Target="http://online.zakon.kz/Document/?doc_id=1013880" TargetMode="External"/><Relationship Id="rId577" Type="http://schemas.openxmlformats.org/officeDocument/2006/relationships/hyperlink" Target="http://online.zakon.kz/Document/?doc_id=39117636" TargetMode="External"/><Relationship Id="rId700" Type="http://schemas.openxmlformats.org/officeDocument/2006/relationships/hyperlink" Target="http://online.zakon.kz/Document/?doc_id=38597658" TargetMode="External"/><Relationship Id="rId1123" Type="http://schemas.openxmlformats.org/officeDocument/2006/relationships/hyperlink" Target="http://online.zakon.kz/Document/?doc_id=38583206" TargetMode="External"/><Relationship Id="rId1330" Type="http://schemas.openxmlformats.org/officeDocument/2006/relationships/hyperlink" Target="http://online.zakon.kz/Document/?doc_id=35565963" TargetMode="External"/><Relationship Id="rId132" Type="http://schemas.openxmlformats.org/officeDocument/2006/relationships/hyperlink" Target="http://online.zakon.kz/Document/?doc_id=1040583" TargetMode="External"/><Relationship Id="rId784" Type="http://schemas.openxmlformats.org/officeDocument/2006/relationships/hyperlink" Target="http://online.zakon.kz/Document/?doc_id=36047411" TargetMode="External"/><Relationship Id="rId991" Type="http://schemas.openxmlformats.org/officeDocument/2006/relationships/hyperlink" Target="http://online.zakon.kz/Document/?doc_id=37708063" TargetMode="External"/><Relationship Id="rId1067" Type="http://schemas.openxmlformats.org/officeDocument/2006/relationships/hyperlink" Target="http://online.zakon.kz/Document/?doc_id=38583206" TargetMode="External"/><Relationship Id="rId437" Type="http://schemas.openxmlformats.org/officeDocument/2006/relationships/hyperlink" Target="http://online.zakon.kz/Document/?doc_id=34205812" TargetMode="External"/><Relationship Id="rId644" Type="http://schemas.openxmlformats.org/officeDocument/2006/relationships/hyperlink" Target="http://online.zakon.kz/Document/?link_id=1001773859" TargetMode="External"/><Relationship Id="rId851" Type="http://schemas.openxmlformats.org/officeDocument/2006/relationships/hyperlink" Target="http://online.zakon.kz/Document/?doc_id=1013880" TargetMode="External"/><Relationship Id="rId1274" Type="http://schemas.openxmlformats.org/officeDocument/2006/relationships/hyperlink" Target="http://online.zakon.kz/Document/?doc_id=1026672" TargetMode="External"/><Relationship Id="rId283" Type="http://schemas.openxmlformats.org/officeDocument/2006/relationships/hyperlink" Target="http://online.zakon.kz/Document/?doc_id=35139169" TargetMode="External"/><Relationship Id="rId490" Type="http://schemas.openxmlformats.org/officeDocument/2006/relationships/hyperlink" Target="http://online.zakon.kz/Document/?doc_id=36627187" TargetMode="External"/><Relationship Id="rId504" Type="http://schemas.openxmlformats.org/officeDocument/2006/relationships/hyperlink" Target="http://online.zakon.kz/Document/?doc_id=33140604" TargetMode="External"/><Relationship Id="rId711" Type="http://schemas.openxmlformats.org/officeDocument/2006/relationships/hyperlink" Target="http://online.zakon.kz/Document/?doc_id=39117636" TargetMode="External"/><Relationship Id="rId949" Type="http://schemas.openxmlformats.org/officeDocument/2006/relationships/hyperlink" Target="http://online.zakon.kz/Document/?doc_id=36227306" TargetMode="External"/><Relationship Id="rId1134" Type="http://schemas.openxmlformats.org/officeDocument/2006/relationships/hyperlink" Target="http://online.zakon.kz/Document/?doc_id=37708063" TargetMode="External"/><Relationship Id="rId1341" Type="http://schemas.openxmlformats.org/officeDocument/2006/relationships/hyperlink" Target="http://online.zakon.kz/Document/?doc_id=35538739" TargetMode="External"/><Relationship Id="rId78" Type="http://schemas.openxmlformats.org/officeDocument/2006/relationships/hyperlink" Target="http://online.zakon.kz/Document/?link_id=1004931941" TargetMode="External"/><Relationship Id="rId143" Type="http://schemas.openxmlformats.org/officeDocument/2006/relationships/hyperlink" Target="http://online.zakon.kz/Document/?doc_id=31416500" TargetMode="External"/><Relationship Id="rId350" Type="http://schemas.openxmlformats.org/officeDocument/2006/relationships/hyperlink" Target="http://online.zakon.kz/Document/?doc_id=33123837" TargetMode="External"/><Relationship Id="rId588" Type="http://schemas.openxmlformats.org/officeDocument/2006/relationships/hyperlink" Target="http://online.zakon.kz/Document/?doc_id=30947363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http://online.zakon.kz/Document/?doc_id=39117636" TargetMode="External"/><Relationship Id="rId1201" Type="http://schemas.openxmlformats.org/officeDocument/2006/relationships/hyperlink" Target="http://online.zakon.kz/Document/?doc_id=36148637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6227306" TargetMode="External"/><Relationship Id="rId448" Type="http://schemas.openxmlformats.org/officeDocument/2006/relationships/hyperlink" Target="http://online.zakon.kz/Document/?doc_id=37976693" TargetMode="External"/><Relationship Id="rId655" Type="http://schemas.openxmlformats.org/officeDocument/2006/relationships/hyperlink" Target="http://online.zakon.kz/Document/?doc_id=34199995" TargetMode="External"/><Relationship Id="rId862" Type="http://schemas.openxmlformats.org/officeDocument/2006/relationships/hyperlink" Target="http://online.zakon.kz/Document/?doc_id=37902500" TargetMode="External"/><Relationship Id="rId1078" Type="http://schemas.openxmlformats.org/officeDocument/2006/relationships/hyperlink" Target="http://online.zakon.kz/Document/?doc_id=33422986" TargetMode="External"/><Relationship Id="rId1285" Type="http://schemas.openxmlformats.org/officeDocument/2006/relationships/hyperlink" Target="http://online.zakon.kz/Document/?doc_id=33123837" TargetMode="External"/><Relationship Id="rId294" Type="http://schemas.openxmlformats.org/officeDocument/2006/relationships/hyperlink" Target="http://online.zakon.kz/Document/?doc_id=37708063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9117636" TargetMode="External"/><Relationship Id="rId1145" Type="http://schemas.openxmlformats.org/officeDocument/2006/relationships/hyperlink" Target="http://online.zakon.kz/Document/?doc_id=37708063" TargetMode="External"/><Relationship Id="rId1352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39117636" TargetMode="External"/><Relationship Id="rId361" Type="http://schemas.openxmlformats.org/officeDocument/2006/relationships/hyperlink" Target="http://online.zakon.kz/Document/?doc_id=36627187" TargetMode="External"/><Relationship Id="rId599" Type="http://schemas.openxmlformats.org/officeDocument/2006/relationships/hyperlink" Target="http://online.zakon.kz/Document/?doc_id=39117636" TargetMode="External"/><Relationship Id="rId1005" Type="http://schemas.openxmlformats.org/officeDocument/2006/relationships/hyperlink" Target="http://online.zakon.kz/Document/?doc_id=38924913" TargetMode="External"/><Relationship Id="rId1212" Type="http://schemas.openxmlformats.org/officeDocument/2006/relationships/hyperlink" Target="http://online.zakon.kz/Document/?doc_id=36247799" TargetMode="External"/><Relationship Id="rId459" Type="http://schemas.openxmlformats.org/officeDocument/2006/relationships/hyperlink" Target="http://online.zakon.kz/Document/?doc_id=30096053" TargetMode="External"/><Relationship Id="rId666" Type="http://schemas.openxmlformats.org/officeDocument/2006/relationships/hyperlink" Target="http://online.zakon.kz/Document/?doc_id=36227306" TargetMode="External"/><Relationship Id="rId873" Type="http://schemas.openxmlformats.org/officeDocument/2006/relationships/hyperlink" Target="http://online.zakon.kz/Document/?doc_id=37865563" TargetMode="External"/><Relationship Id="rId1089" Type="http://schemas.openxmlformats.org/officeDocument/2006/relationships/hyperlink" Target="http://online.zakon.kz/Document/?doc_id=36227306" TargetMode="External"/><Relationship Id="rId1296" Type="http://schemas.openxmlformats.org/officeDocument/2006/relationships/hyperlink" Target="http://online.zakon.kz/Document/?doc_id=35337132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9656047" TargetMode="External"/><Relationship Id="rId319" Type="http://schemas.openxmlformats.org/officeDocument/2006/relationships/hyperlink" Target="http://online.zakon.kz/Document/?doc_id=35337783" TargetMode="External"/><Relationship Id="rId526" Type="http://schemas.openxmlformats.org/officeDocument/2006/relationships/hyperlink" Target="http://online.zakon.kz/Document/?doc_id=31690116" TargetMode="External"/><Relationship Id="rId1156" Type="http://schemas.openxmlformats.org/officeDocument/2006/relationships/hyperlink" Target="http://online.zakon.kz/Document/?doc_id=32168700" TargetMode="External"/><Relationship Id="rId1363" Type="http://schemas.openxmlformats.org/officeDocument/2006/relationships/hyperlink" Target="http://online.zakon.kz/Document/?doc_id=35837794" TargetMode="External"/><Relationship Id="rId733" Type="http://schemas.openxmlformats.org/officeDocument/2006/relationships/hyperlink" Target="http://online.zakon.kz/Document/?doc_id=33851718" TargetMode="External"/><Relationship Id="rId940" Type="http://schemas.openxmlformats.org/officeDocument/2006/relationships/hyperlink" Target="http://online.zakon.kz/Document/?doc_id=37865563" TargetMode="External"/><Relationship Id="rId1016" Type="http://schemas.openxmlformats.org/officeDocument/2006/relationships/hyperlink" Target="http://online.zakon.kz/Document/?doc_id=38924913" TargetMode="External"/><Relationship Id="rId165" Type="http://schemas.openxmlformats.org/officeDocument/2006/relationships/hyperlink" Target="http://online.zakon.kz/Document/?doc_id=37885237" TargetMode="External"/><Relationship Id="rId372" Type="http://schemas.openxmlformats.org/officeDocument/2006/relationships/hyperlink" Target="http://online.zakon.kz/Document/?doc_id=31548200" TargetMode="External"/><Relationship Id="rId677" Type="http://schemas.openxmlformats.org/officeDocument/2006/relationships/hyperlink" Target="http://online.zakon.kz/Document/?doc_id=36166869" TargetMode="External"/><Relationship Id="rId800" Type="http://schemas.openxmlformats.org/officeDocument/2006/relationships/hyperlink" Target="http://online.zakon.kz/Document/?doc_id=36227306" TargetMode="External"/><Relationship Id="rId1223" Type="http://schemas.openxmlformats.org/officeDocument/2006/relationships/hyperlink" Target="http://online.zakon.kz/Document/?doc_id=33123837" TargetMode="External"/><Relationship Id="rId232" Type="http://schemas.openxmlformats.org/officeDocument/2006/relationships/hyperlink" Target="http://online.zakon.kz/Document/?doc_id=36227306" TargetMode="External"/><Relationship Id="rId884" Type="http://schemas.openxmlformats.org/officeDocument/2006/relationships/hyperlink" Target="http://online.zakon.kz/Document/?doc_id=35139169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7352474" TargetMode="External"/><Relationship Id="rId744" Type="http://schemas.openxmlformats.org/officeDocument/2006/relationships/hyperlink" Target="http://online.zakon.kz/Document/?doc_id=39117636" TargetMode="External"/><Relationship Id="rId951" Type="http://schemas.openxmlformats.org/officeDocument/2006/relationships/hyperlink" Target="http://online.zakon.kz/Document/?doc_id=38924913" TargetMode="External"/><Relationship Id="rId1167" Type="http://schemas.openxmlformats.org/officeDocument/2006/relationships/hyperlink" Target="http://online.zakon.kz/Document/?doc_id=37708063" TargetMode="External"/><Relationship Id="rId1374" Type="http://schemas.openxmlformats.org/officeDocument/2006/relationships/header" Target="header2.xml"/><Relationship Id="rId80" Type="http://schemas.openxmlformats.org/officeDocument/2006/relationships/hyperlink" Target="http://online.zakon.kz/Document/?doc_id=34205812" TargetMode="External"/><Relationship Id="rId176" Type="http://schemas.openxmlformats.org/officeDocument/2006/relationships/hyperlink" Target="http://online.zakon.kz/Document/?doc_id=39117636" TargetMode="External"/><Relationship Id="rId383" Type="http://schemas.openxmlformats.org/officeDocument/2006/relationships/hyperlink" Target="http://online.zakon.kz/Document/?doc_id=31548200" TargetMode="External"/><Relationship Id="rId590" Type="http://schemas.openxmlformats.org/officeDocument/2006/relationships/hyperlink" Target="http://online.zakon.kz/Document/?doc_id=36227306" TargetMode="External"/><Relationship Id="rId604" Type="http://schemas.openxmlformats.org/officeDocument/2006/relationships/hyperlink" Target="http://online.zakon.kz/Document/?doc_id=1047488" TargetMode="External"/><Relationship Id="rId811" Type="http://schemas.openxmlformats.org/officeDocument/2006/relationships/hyperlink" Target="http://online.zakon.kz/Document/?doc_id=36676783" TargetMode="External"/><Relationship Id="rId1027" Type="http://schemas.openxmlformats.org/officeDocument/2006/relationships/hyperlink" Target="http://online.zakon.kz/Document/?doc_id=35139169" TargetMode="External"/><Relationship Id="rId1234" Type="http://schemas.openxmlformats.org/officeDocument/2006/relationships/hyperlink" Target="http://online.zakon.kz/Document/?doc_id=36247799" TargetMode="External"/><Relationship Id="rId243" Type="http://schemas.openxmlformats.org/officeDocument/2006/relationships/hyperlink" Target="http://online.zakon.kz/Document/?doc_id=38924913" TargetMode="External"/><Relationship Id="rId450" Type="http://schemas.openxmlformats.org/officeDocument/2006/relationships/hyperlink" Target="http://online.zakon.kz/Document/?doc_id=30194061" TargetMode="External"/><Relationship Id="rId688" Type="http://schemas.openxmlformats.org/officeDocument/2006/relationships/hyperlink" Target="http://online.zakon.kz/Document/?doc_id=36627187" TargetMode="External"/><Relationship Id="rId895" Type="http://schemas.openxmlformats.org/officeDocument/2006/relationships/hyperlink" Target="http://online.zakon.kz/Document/?doc_id=36935560" TargetMode="External"/><Relationship Id="rId909" Type="http://schemas.openxmlformats.org/officeDocument/2006/relationships/hyperlink" Target="http://online.zakon.kz/Document/?doc_id=37865563" TargetMode="External"/><Relationship Id="rId1080" Type="http://schemas.openxmlformats.org/officeDocument/2006/relationships/hyperlink" Target="http://online.zakon.kz/Document/?doc_id=37218443" TargetMode="External"/><Relationship Id="rId1301" Type="http://schemas.openxmlformats.org/officeDocument/2006/relationships/hyperlink" Target="http://online.zakon.kz/Document/?doc_id=36804430" TargetMode="External"/><Relationship Id="rId38" Type="http://schemas.openxmlformats.org/officeDocument/2006/relationships/hyperlink" Target="http://online.zakon.kz/Document/?doc_id=1005029" TargetMode="External"/><Relationship Id="rId103" Type="http://schemas.openxmlformats.org/officeDocument/2006/relationships/hyperlink" Target="http://online.zakon.kz/Document/?doc_id=36148637" TargetMode="External"/><Relationship Id="rId310" Type="http://schemas.openxmlformats.org/officeDocument/2006/relationships/hyperlink" Target="http://online.zakon.kz/Document/?doc_id=39656047" TargetMode="External"/><Relationship Id="rId548" Type="http://schemas.openxmlformats.org/officeDocument/2006/relationships/hyperlink" Target="http://online.zakon.kz/Document/?doc_id=36227306" TargetMode="External"/><Relationship Id="rId755" Type="http://schemas.openxmlformats.org/officeDocument/2006/relationships/hyperlink" Target="http://online.zakon.kz/Document/?doc_id=36148637" TargetMode="External"/><Relationship Id="rId962" Type="http://schemas.openxmlformats.org/officeDocument/2006/relationships/hyperlink" Target="http://online.zakon.kz/Document/?doc_id=37865563" TargetMode="External"/><Relationship Id="rId1178" Type="http://schemas.openxmlformats.org/officeDocument/2006/relationships/hyperlink" Target="http://online.zakon.kz/Document/?doc_id=33267657" TargetMode="External"/><Relationship Id="rId91" Type="http://schemas.openxmlformats.org/officeDocument/2006/relationships/hyperlink" Target="http://online.zakon.kz/Document/?doc_id=33123837" TargetMode="External"/><Relationship Id="rId187" Type="http://schemas.openxmlformats.org/officeDocument/2006/relationships/hyperlink" Target="http://online.zakon.kz/Document/?doc_id=36227306" TargetMode="External"/><Relationship Id="rId394" Type="http://schemas.openxmlformats.org/officeDocument/2006/relationships/hyperlink" Target="http://online.zakon.kz/Document/?doc_id=31548200" TargetMode="External"/><Relationship Id="rId408" Type="http://schemas.openxmlformats.org/officeDocument/2006/relationships/hyperlink" Target="http://online.zakon.kz/Document/?doc_id=33123837" TargetMode="External"/><Relationship Id="rId615" Type="http://schemas.openxmlformats.org/officeDocument/2006/relationships/hyperlink" Target="http://online.zakon.kz/Document/?doc_id=39681304" TargetMode="External"/><Relationship Id="rId822" Type="http://schemas.openxmlformats.org/officeDocument/2006/relationships/hyperlink" Target="http://online.zakon.kz/Document/?doc_id=36247799" TargetMode="External"/><Relationship Id="rId1038" Type="http://schemas.openxmlformats.org/officeDocument/2006/relationships/hyperlink" Target="http://online.zakon.kz/Document/?doc_id=1006061" TargetMode="External"/><Relationship Id="rId1245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9117636" TargetMode="External"/><Relationship Id="rId699" Type="http://schemas.openxmlformats.org/officeDocument/2006/relationships/hyperlink" Target="http://online.zakon.kz/Document/?doc_id=35139169" TargetMode="External"/><Relationship Id="rId1091" Type="http://schemas.openxmlformats.org/officeDocument/2006/relationships/hyperlink" Target="http://online.zakon.kz/Document/?doc_id=35886158" TargetMode="External"/><Relationship Id="rId1105" Type="http://schemas.openxmlformats.org/officeDocument/2006/relationships/hyperlink" Target="http://online.zakon.kz/Document/?doc_id=36148637" TargetMode="External"/><Relationship Id="rId1312" Type="http://schemas.openxmlformats.org/officeDocument/2006/relationships/hyperlink" Target="http://online.zakon.kz/Document/?doc_id=33267657" TargetMode="External"/><Relationship Id="rId49" Type="http://schemas.openxmlformats.org/officeDocument/2006/relationships/hyperlink" Target="http://online.zakon.kz/Document/?doc_id=36227306" TargetMode="External"/><Relationship Id="rId114" Type="http://schemas.openxmlformats.org/officeDocument/2006/relationships/hyperlink" Target="http://online.zakon.kz/Document/?doc_id=31885245" TargetMode="External"/><Relationship Id="rId461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6227306" TargetMode="External"/><Relationship Id="rId766" Type="http://schemas.openxmlformats.org/officeDocument/2006/relationships/hyperlink" Target="http://online.zakon.kz/Document/?doc_id=36676783" TargetMode="External"/><Relationship Id="rId1189" Type="http://schemas.openxmlformats.org/officeDocument/2006/relationships/hyperlink" Target="http://online.zakon.kz/Document/?doc_id=33422986" TargetMode="External"/><Relationship Id="rId198" Type="http://schemas.openxmlformats.org/officeDocument/2006/relationships/hyperlink" Target="http://online.zakon.kz/Document/?doc_id=36227306" TargetMode="External"/><Relationship Id="rId321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1745492" TargetMode="External"/><Relationship Id="rId626" Type="http://schemas.openxmlformats.org/officeDocument/2006/relationships/hyperlink" Target="http://online.zakon.kz/Document/?doc_id=33414472" TargetMode="External"/><Relationship Id="rId973" Type="http://schemas.openxmlformats.org/officeDocument/2006/relationships/hyperlink" Target="http://online.zakon.kz/Document/?doc_id=39117636" TargetMode="External"/><Relationship Id="rId1049" Type="http://schemas.openxmlformats.org/officeDocument/2006/relationships/hyperlink" Target="http://online.zakon.kz/Document/?doc_id=37865563" TargetMode="External"/><Relationship Id="rId1256" Type="http://schemas.openxmlformats.org/officeDocument/2006/relationships/hyperlink" Target="http://online.zakon.kz/Document/?doc_id=38924913" TargetMode="External"/><Relationship Id="rId833" Type="http://schemas.openxmlformats.org/officeDocument/2006/relationships/hyperlink" Target="http://online.zakon.kz/Document/?doc_id=36227306" TargetMode="External"/><Relationship Id="rId1116" Type="http://schemas.openxmlformats.org/officeDocument/2006/relationships/hyperlink" Target="http://online.zakon.kz/Document/?doc_id=37708063" TargetMode="External"/><Relationship Id="rId265" Type="http://schemas.openxmlformats.org/officeDocument/2006/relationships/hyperlink" Target="http://online.zakon.kz/Document/?doc_id=38924913" TargetMode="External"/><Relationship Id="rId472" Type="http://schemas.openxmlformats.org/officeDocument/2006/relationships/hyperlink" Target="http://online.zakon.kz/Document/?doc_id=38924913" TargetMode="External"/><Relationship Id="rId900" Type="http://schemas.openxmlformats.org/officeDocument/2006/relationships/hyperlink" Target="http://online.zakon.kz/Document/?doc_id=36527234" TargetMode="External"/><Relationship Id="rId1323" Type="http://schemas.openxmlformats.org/officeDocument/2006/relationships/hyperlink" Target="http://online.zakon.kz/Document/?doc_id=34329053" TargetMode="External"/><Relationship Id="rId125" Type="http://schemas.openxmlformats.org/officeDocument/2006/relationships/hyperlink" Target="http://online.zakon.kz/Document/?doc_id=38910832" TargetMode="External"/><Relationship Id="rId332" Type="http://schemas.openxmlformats.org/officeDocument/2006/relationships/hyperlink" Target="http://online.zakon.kz/Document/?doc_id=37566751" TargetMode="External"/><Relationship Id="rId777" Type="http://schemas.openxmlformats.org/officeDocument/2006/relationships/hyperlink" Target="http://online.zakon.kz/Document/?doc_id=39117636" TargetMode="External"/><Relationship Id="rId984" Type="http://schemas.openxmlformats.org/officeDocument/2006/relationships/hyperlink" Target="http://online.zakon.kz/Document/?doc_id=37865563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7865563" TargetMode="External"/><Relationship Id="rId1267" Type="http://schemas.openxmlformats.org/officeDocument/2006/relationships/hyperlink" Target="http://online.zakon.kz/Document/?doc_id=33123837" TargetMode="External"/><Relationship Id="rId276" Type="http://schemas.openxmlformats.org/officeDocument/2006/relationships/hyperlink" Target="http://online.zakon.kz/Document/?doc_id=31577399" TargetMode="External"/><Relationship Id="rId483" Type="http://schemas.openxmlformats.org/officeDocument/2006/relationships/hyperlink" Target="http://online.zakon.kz/Document/?doc_id=38681059" TargetMode="External"/><Relationship Id="rId690" Type="http://schemas.openxmlformats.org/officeDocument/2006/relationships/hyperlink" Target="http://online.zakon.kz/Document/?link_id=1007473101" TargetMode="External"/><Relationship Id="rId704" Type="http://schemas.openxmlformats.org/officeDocument/2006/relationships/hyperlink" Target="http://online.zakon.kz/Document/?doc_id=36227306" TargetMode="External"/><Relationship Id="rId911" Type="http://schemas.openxmlformats.org/officeDocument/2006/relationships/hyperlink" Target="http://online.zakon.kz/Document/?doc_id=37865563" TargetMode="External"/><Relationship Id="rId1127" Type="http://schemas.openxmlformats.org/officeDocument/2006/relationships/hyperlink" Target="http://online.zakon.kz/Document/?doc_id=1049233" TargetMode="External"/><Relationship Id="rId1334" Type="http://schemas.openxmlformats.org/officeDocument/2006/relationships/hyperlink" Target="http://online.zakon.kz/Document/?doc_id=35110250" TargetMode="External"/><Relationship Id="rId40" Type="http://schemas.openxmlformats.org/officeDocument/2006/relationships/hyperlink" Target="http://online.zakon.kz/Document/?doc_id=39415981" TargetMode="External"/><Relationship Id="rId136" Type="http://schemas.openxmlformats.org/officeDocument/2006/relationships/hyperlink" Target="http://online.zakon.kz/Document/?doc_id=1006061" TargetMode="External"/><Relationship Id="rId343" Type="http://schemas.openxmlformats.org/officeDocument/2006/relationships/hyperlink" Target="http://online.zakon.kz/Document/?doc_id=34612411" TargetMode="External"/><Relationship Id="rId550" Type="http://schemas.openxmlformats.org/officeDocument/2006/relationships/hyperlink" Target="http://online.zakon.kz/Document/?doc_id=36227306" TargetMode="External"/><Relationship Id="rId788" Type="http://schemas.openxmlformats.org/officeDocument/2006/relationships/hyperlink" Target="http://online.zakon.kz/Document/?doc_id=39117636" TargetMode="External"/><Relationship Id="rId995" Type="http://schemas.openxmlformats.org/officeDocument/2006/relationships/hyperlink" Target="http://online.zakon.kz/Document/?doc_id=35139169" TargetMode="External"/><Relationship Id="rId1180" Type="http://schemas.openxmlformats.org/officeDocument/2006/relationships/hyperlink" Target="http://online.zakon.kz/Document/?doc_id=1051272" TargetMode="External"/><Relationship Id="rId203" Type="http://schemas.openxmlformats.org/officeDocument/2006/relationships/hyperlink" Target="http://online.zakon.kz/Document/?doc_id=33499976" TargetMode="External"/><Relationship Id="rId648" Type="http://schemas.openxmlformats.org/officeDocument/2006/relationships/hyperlink" Target="http://online.zakon.kz/Document/?doc_id=39117636" TargetMode="External"/><Relationship Id="rId855" Type="http://schemas.openxmlformats.org/officeDocument/2006/relationships/hyperlink" Target="http://online.zakon.kz/Document/?doc_id=37808286" TargetMode="External"/><Relationship Id="rId1040" Type="http://schemas.openxmlformats.org/officeDocument/2006/relationships/hyperlink" Target="http://online.zakon.kz/Document/?doc_id=38924913" TargetMode="External"/><Relationship Id="rId1278" Type="http://schemas.openxmlformats.org/officeDocument/2006/relationships/hyperlink" Target="http://online.zakon.kz/Document/?doc_id=30092011" TargetMode="External"/><Relationship Id="rId287" Type="http://schemas.openxmlformats.org/officeDocument/2006/relationships/hyperlink" Target="http://online.zakon.kz/Document/?doc_id=39117636" TargetMode="External"/><Relationship Id="rId410" Type="http://schemas.openxmlformats.org/officeDocument/2006/relationships/hyperlink" Target="http://online.zakon.kz/Document/?doc_id=33123837" TargetMode="External"/><Relationship Id="rId494" Type="http://schemas.openxmlformats.org/officeDocument/2006/relationships/hyperlink" Target="http://online.zakon.kz/Document/?doc_id=37708063" TargetMode="External"/><Relationship Id="rId508" Type="http://schemas.openxmlformats.org/officeDocument/2006/relationships/hyperlink" Target="http://online.zakon.kz/Document/?doc_id=36227306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6287755" TargetMode="External"/><Relationship Id="rId1345" Type="http://schemas.openxmlformats.org/officeDocument/2006/relationships/hyperlink" Target="http://online.zakon.kz/Document/?doc_id=30086115" TargetMode="External"/><Relationship Id="rId147" Type="http://schemas.openxmlformats.org/officeDocument/2006/relationships/hyperlink" Target="http://online.zakon.kz/Document/?doc_id=36858926" TargetMode="External"/><Relationship Id="rId354" Type="http://schemas.openxmlformats.org/officeDocument/2006/relationships/hyperlink" Target="http://online.zakon.kz/Document/?doc_id=36227306" TargetMode="External"/><Relationship Id="rId799" Type="http://schemas.openxmlformats.org/officeDocument/2006/relationships/hyperlink" Target="http://online.zakon.kz/Document/?doc_id=39117636" TargetMode="External"/><Relationship Id="rId1191" Type="http://schemas.openxmlformats.org/officeDocument/2006/relationships/hyperlink" Target="http://online.zakon.kz/Document/?doc_id=37708063" TargetMode="External"/><Relationship Id="rId1205" Type="http://schemas.openxmlformats.org/officeDocument/2006/relationships/hyperlink" Target="http://online.zakon.kz/Document/?doc_id=33123837" TargetMode="External"/><Relationship Id="rId51" Type="http://schemas.openxmlformats.org/officeDocument/2006/relationships/hyperlink" Target="http://online.zakon.kz/Document/?doc_id=37312788" TargetMode="External"/><Relationship Id="rId561" Type="http://schemas.openxmlformats.org/officeDocument/2006/relationships/hyperlink" Target="http://online.zakon.kz/Document/?doc_id=1013966" TargetMode="External"/><Relationship Id="rId659" Type="http://schemas.openxmlformats.org/officeDocument/2006/relationships/hyperlink" Target="http://online.zakon.kz/Document/?doc_id=30364477" TargetMode="External"/><Relationship Id="rId866" Type="http://schemas.openxmlformats.org/officeDocument/2006/relationships/hyperlink" Target="http://online.zakon.kz/Document/?doc_id=39117636" TargetMode="External"/><Relationship Id="rId1289" Type="http://schemas.openxmlformats.org/officeDocument/2006/relationships/hyperlink" Target="http://online.zakon.kz/Document/?doc_id=38924913" TargetMode="External"/><Relationship Id="rId214" Type="http://schemas.openxmlformats.org/officeDocument/2006/relationships/hyperlink" Target="http://online.zakon.kz/Document/?doc_id=36652795" TargetMode="External"/><Relationship Id="rId298" Type="http://schemas.openxmlformats.org/officeDocument/2006/relationships/hyperlink" Target="http://online.zakon.kz/Document/?doc_id=37196166" TargetMode="External"/><Relationship Id="rId421" Type="http://schemas.openxmlformats.org/officeDocument/2006/relationships/hyperlink" Target="http://online.zakon.kz/Document/?doc_id=37120422" TargetMode="External"/><Relationship Id="rId519" Type="http://schemas.openxmlformats.org/officeDocument/2006/relationships/hyperlink" Target="http://online.zakon.kz/Document/?doc_id=1003158" TargetMode="External"/><Relationship Id="rId1051" Type="http://schemas.openxmlformats.org/officeDocument/2006/relationships/hyperlink" Target="http://online.zakon.kz/Document/?doc_id=37161303" TargetMode="External"/><Relationship Id="rId1149" Type="http://schemas.openxmlformats.org/officeDocument/2006/relationships/hyperlink" Target="http://online.zakon.kz/Document/?doc_id=33823632" TargetMode="External"/><Relationship Id="rId1356" Type="http://schemas.openxmlformats.org/officeDocument/2006/relationships/hyperlink" Target="http://online.zakon.kz/Document/?doc_id=38924913" TargetMode="External"/><Relationship Id="rId158" Type="http://schemas.openxmlformats.org/officeDocument/2006/relationships/hyperlink" Target="http://online.zakon.kz/Document/?doc_id=36227306" TargetMode="External"/><Relationship Id="rId726" Type="http://schemas.openxmlformats.org/officeDocument/2006/relationships/hyperlink" Target="http://online.zakon.kz/Document/?doc_id=33123837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6148637" TargetMode="External"/><Relationship Id="rId365" Type="http://schemas.openxmlformats.org/officeDocument/2006/relationships/hyperlink" Target="http://online.zakon.kz/Document/?doc_id=36627187" TargetMode="External"/><Relationship Id="rId572" Type="http://schemas.openxmlformats.org/officeDocument/2006/relationships/hyperlink" Target="http://online.zakon.kz/Document/?doc_id=36172649" TargetMode="External"/><Relationship Id="rId1216" Type="http://schemas.openxmlformats.org/officeDocument/2006/relationships/hyperlink" Target="http://online.zakon.kz/Document/?doc_id=39082703" TargetMode="External"/><Relationship Id="rId225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8681059" TargetMode="External"/><Relationship Id="rId877" Type="http://schemas.openxmlformats.org/officeDocument/2006/relationships/hyperlink" Target="http://online.zakon.kz/Document/?doc_id=39117636" TargetMode="External"/><Relationship Id="rId1062" Type="http://schemas.openxmlformats.org/officeDocument/2006/relationships/hyperlink" Target="http://online.zakon.kz/Document/?doc_id=38681059" TargetMode="External"/><Relationship Id="rId737" Type="http://schemas.openxmlformats.org/officeDocument/2006/relationships/hyperlink" Target="http://online.zakon.kz/Document/?doc_id=39697284" TargetMode="External"/><Relationship Id="rId944" Type="http://schemas.openxmlformats.org/officeDocument/2006/relationships/hyperlink" Target="http://online.zakon.kz/Document/?doc_id=36227306" TargetMode="External"/><Relationship Id="rId1367" Type="http://schemas.openxmlformats.org/officeDocument/2006/relationships/hyperlink" Target="http://online.zakon.kz/Document/?doc_id=1009109" TargetMode="External"/><Relationship Id="rId73" Type="http://schemas.openxmlformats.org/officeDocument/2006/relationships/hyperlink" Target="http://online.zakon.kz/Document/?link_id=1004931929" TargetMode="External"/><Relationship Id="rId169" Type="http://schemas.openxmlformats.org/officeDocument/2006/relationships/hyperlink" Target="http://online.zakon.kz/Document/?doc_id=34378940" TargetMode="External"/><Relationship Id="rId376" Type="http://schemas.openxmlformats.org/officeDocument/2006/relationships/hyperlink" Target="http://online.zakon.kz/Document/?doc_id=31548200" TargetMode="External"/><Relationship Id="rId583" Type="http://schemas.openxmlformats.org/officeDocument/2006/relationships/hyperlink" Target="http://online.zakon.kz/Document/?doc_id=37865563" TargetMode="External"/><Relationship Id="rId790" Type="http://schemas.openxmlformats.org/officeDocument/2006/relationships/hyperlink" Target="http://online.zakon.kz/Document/?doc_id=31577399" TargetMode="External"/><Relationship Id="rId804" Type="http://schemas.openxmlformats.org/officeDocument/2006/relationships/hyperlink" Target="http://online.zakon.kz/Document/?doc_id=36227306" TargetMode="External"/><Relationship Id="rId1227" Type="http://schemas.openxmlformats.org/officeDocument/2006/relationships/hyperlink" Target="http://online.zakon.kz/Document/?doc_id=3680443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924913" TargetMode="External"/><Relationship Id="rId443" Type="http://schemas.openxmlformats.org/officeDocument/2006/relationships/hyperlink" Target="http://online.zakon.kz/Document/?doc_id=34205812" TargetMode="External"/><Relationship Id="rId650" Type="http://schemas.openxmlformats.org/officeDocument/2006/relationships/hyperlink" Target="http://online.zakon.kz/Document/?doc_id=39697284" TargetMode="External"/><Relationship Id="rId888" Type="http://schemas.openxmlformats.org/officeDocument/2006/relationships/hyperlink" Target="http://online.zakon.kz/Document/?doc_id=36627187" TargetMode="External"/><Relationship Id="rId1073" Type="http://schemas.openxmlformats.org/officeDocument/2006/relationships/hyperlink" Target="http://online.zakon.kz/Document/?doc_id=38583206" TargetMode="External"/><Relationship Id="rId1280" Type="http://schemas.openxmlformats.org/officeDocument/2006/relationships/hyperlink" Target="http://online.zakon.kz/Document/?doc_id=39082703" TargetMode="External"/><Relationship Id="rId303" Type="http://schemas.openxmlformats.org/officeDocument/2006/relationships/hyperlink" Target="http://online.zakon.kz/Document/?doc_id=35072304" TargetMode="External"/><Relationship Id="rId748" Type="http://schemas.openxmlformats.org/officeDocument/2006/relationships/hyperlink" Target="http://online.zakon.kz/Document/?doc_id=36227306" TargetMode="External"/><Relationship Id="rId955" Type="http://schemas.openxmlformats.org/officeDocument/2006/relationships/hyperlink" Target="http://online.zakon.kz/Document/?doc_id=34319612" TargetMode="External"/><Relationship Id="rId1140" Type="http://schemas.openxmlformats.org/officeDocument/2006/relationships/hyperlink" Target="http://online.zakon.kz/Document/?doc_id=37708063" TargetMode="External"/><Relationship Id="rId1378" Type="http://schemas.openxmlformats.org/officeDocument/2006/relationships/footer" Target="footer3.xml"/><Relationship Id="rId84" Type="http://schemas.openxmlformats.org/officeDocument/2006/relationships/hyperlink" Target="http://online.zakon.kz/Document/?link_id=1004931945" TargetMode="External"/><Relationship Id="rId387" Type="http://schemas.openxmlformats.org/officeDocument/2006/relationships/hyperlink" Target="http://online.zakon.kz/Document/?doc_id=39117636" TargetMode="External"/><Relationship Id="rId510" Type="http://schemas.openxmlformats.org/officeDocument/2006/relationships/hyperlink" Target="http://online.zakon.kz/Document/?doc_id=1020750" TargetMode="External"/><Relationship Id="rId594" Type="http://schemas.openxmlformats.org/officeDocument/2006/relationships/hyperlink" Target="http://online.zakon.kz/Document/?doc_id=39117636" TargetMode="External"/><Relationship Id="rId608" Type="http://schemas.openxmlformats.org/officeDocument/2006/relationships/hyperlink" Target="http://online.zakon.kz/Document/?doc_id=31212949" TargetMode="External"/><Relationship Id="rId815" Type="http://schemas.openxmlformats.org/officeDocument/2006/relationships/hyperlink" Target="http://online.zakon.kz/Document/?doc_id=36227306" TargetMode="External"/><Relationship Id="rId1238" Type="http://schemas.openxmlformats.org/officeDocument/2006/relationships/hyperlink" Target="http://online.zakon.kz/Document/?doc_id=37708063" TargetMode="External"/><Relationship Id="rId247" Type="http://schemas.openxmlformats.org/officeDocument/2006/relationships/hyperlink" Target="http://online.zakon.kz/Document/?doc_id=36227306" TargetMode="External"/><Relationship Id="rId899" Type="http://schemas.openxmlformats.org/officeDocument/2006/relationships/hyperlink" Target="http://online.zakon.kz/Document/?doc_id=39117636" TargetMode="External"/><Relationship Id="rId1000" Type="http://schemas.openxmlformats.org/officeDocument/2006/relationships/hyperlink" Target="http://online.zakon.kz/Document/?doc_id=38924913" TargetMode="External"/><Relationship Id="rId1084" Type="http://schemas.openxmlformats.org/officeDocument/2006/relationships/hyperlink" Target="http://online.zakon.kz/Document/?doc_id=37196166" TargetMode="External"/><Relationship Id="rId1305" Type="http://schemas.openxmlformats.org/officeDocument/2006/relationships/hyperlink" Target="http://online.zakon.kz/Document/?doc_id=36247799" TargetMode="External"/><Relationship Id="rId107" Type="http://schemas.openxmlformats.org/officeDocument/2006/relationships/hyperlink" Target="http://online.zakon.kz/Document/?doc_id=33123837" TargetMode="External"/><Relationship Id="rId454" Type="http://schemas.openxmlformats.org/officeDocument/2006/relationships/hyperlink" Target="http://online.zakon.kz/Document/?doc_id=39922265" TargetMode="External"/><Relationship Id="rId661" Type="http://schemas.openxmlformats.org/officeDocument/2006/relationships/hyperlink" Target="http://online.zakon.kz/Document/?doc_id=36227306" TargetMode="External"/><Relationship Id="rId759" Type="http://schemas.openxmlformats.org/officeDocument/2006/relationships/hyperlink" Target="http://online.zakon.kz/Document/?doc_id=36227306" TargetMode="External"/><Relationship Id="rId966" Type="http://schemas.openxmlformats.org/officeDocument/2006/relationships/hyperlink" Target="http://online.zakon.kz/Document/?doc_id=34420399" TargetMode="External"/><Relationship Id="rId1291" Type="http://schemas.openxmlformats.org/officeDocument/2006/relationships/hyperlink" Target="http://online.zakon.kz/Document/?doc_id=32176444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7161303" TargetMode="External"/><Relationship Id="rId398" Type="http://schemas.openxmlformats.org/officeDocument/2006/relationships/hyperlink" Target="http://online.zakon.kz/Document/?doc_id=36627187" TargetMode="External"/><Relationship Id="rId521" Type="http://schemas.openxmlformats.org/officeDocument/2006/relationships/hyperlink" Target="http://online.zakon.kz/Document/?doc_id=31577399" TargetMode="External"/><Relationship Id="rId619" Type="http://schemas.openxmlformats.org/officeDocument/2006/relationships/hyperlink" Target="http://online.zakon.kz/Document/?doc_id=38597658" TargetMode="External"/><Relationship Id="rId1151" Type="http://schemas.openxmlformats.org/officeDocument/2006/relationships/hyperlink" Target="http://online.zakon.kz/Document/?doc_id=37045695" TargetMode="External"/><Relationship Id="rId1249" Type="http://schemas.openxmlformats.org/officeDocument/2006/relationships/hyperlink" Target="http://online.zakon.kz/Document/?doc_id=36402496" TargetMode="External"/><Relationship Id="rId95" Type="http://schemas.openxmlformats.org/officeDocument/2006/relationships/hyperlink" Target="http://online.zakon.kz/Document/?doc_id=36148637" TargetMode="External"/><Relationship Id="rId160" Type="http://schemas.openxmlformats.org/officeDocument/2006/relationships/hyperlink" Target="http://online.zakon.kz/Document/?doc_id=37815626" TargetMode="External"/><Relationship Id="rId826" Type="http://schemas.openxmlformats.org/officeDocument/2006/relationships/hyperlink" Target="http://online.zakon.kz/Document/?doc_id=36247799" TargetMode="External"/><Relationship Id="rId1011" Type="http://schemas.openxmlformats.org/officeDocument/2006/relationships/hyperlink" Target="http://online.zakon.kz/Document/?doc_id=38924913" TargetMode="External"/><Relationship Id="rId1109" Type="http://schemas.openxmlformats.org/officeDocument/2006/relationships/hyperlink" Target="http://online.zakon.kz/Document/?doc_id=33354739" TargetMode="External"/><Relationship Id="rId258" Type="http://schemas.openxmlformats.org/officeDocument/2006/relationships/hyperlink" Target="http://online.zakon.kz/Document/?doc_id=36006358" TargetMode="External"/><Relationship Id="rId465" Type="http://schemas.openxmlformats.org/officeDocument/2006/relationships/hyperlink" Target="http://online.zakon.kz/Document/?doc_id=34823366" TargetMode="External"/><Relationship Id="rId672" Type="http://schemas.openxmlformats.org/officeDocument/2006/relationships/hyperlink" Target="http://online.zakon.kz/Document/?doc_id=36227306" TargetMode="External"/><Relationship Id="rId1095" Type="http://schemas.openxmlformats.org/officeDocument/2006/relationships/hyperlink" Target="http://online.zakon.kz/Document/?doc_id=37218443" TargetMode="External"/><Relationship Id="rId1316" Type="http://schemas.openxmlformats.org/officeDocument/2006/relationships/hyperlink" Target="http://online.zakon.kz/Document/?doc_id=37708063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30466908" TargetMode="External"/><Relationship Id="rId325" Type="http://schemas.openxmlformats.org/officeDocument/2006/relationships/hyperlink" Target="http://online.zakon.kz/Document/?doc_id=34713882" TargetMode="External"/><Relationship Id="rId532" Type="http://schemas.openxmlformats.org/officeDocument/2006/relationships/hyperlink" Target="http://online.zakon.kz/Document/?doc_id=31548200" TargetMode="External"/><Relationship Id="rId977" Type="http://schemas.openxmlformats.org/officeDocument/2006/relationships/hyperlink" Target="http://online.zakon.kz/Document/?doc_id=37865563" TargetMode="External"/><Relationship Id="rId1162" Type="http://schemas.openxmlformats.org/officeDocument/2006/relationships/hyperlink" Target="http://online.zakon.kz/Document/?doc_id=37352474" TargetMode="External"/><Relationship Id="rId171" Type="http://schemas.openxmlformats.org/officeDocument/2006/relationships/hyperlink" Target="https://legalacts.egov.kz/" TargetMode="External"/><Relationship Id="rId837" Type="http://schemas.openxmlformats.org/officeDocument/2006/relationships/hyperlink" Target="http://online.zakon.kz/Document/?doc_id=36227306" TargetMode="External"/><Relationship Id="rId1022" Type="http://schemas.openxmlformats.org/officeDocument/2006/relationships/hyperlink" Target="http://online.zakon.kz/Document/?doc_id=38924913" TargetMode="External"/><Relationship Id="rId269" Type="http://schemas.openxmlformats.org/officeDocument/2006/relationships/hyperlink" Target="http://online.zakon.kz/Document/?doc_id=34420399" TargetMode="External"/><Relationship Id="rId476" Type="http://schemas.openxmlformats.org/officeDocument/2006/relationships/hyperlink" Target="http://online.zakon.kz/Document/?doc_id=38681059" TargetMode="External"/><Relationship Id="rId683" Type="http://schemas.openxmlformats.org/officeDocument/2006/relationships/hyperlink" Target="http://online.zakon.kz/Document/?doc_id=35139169" TargetMode="External"/><Relationship Id="rId890" Type="http://schemas.openxmlformats.org/officeDocument/2006/relationships/hyperlink" Target="http://online.zakon.kz/Document/?link_id=1007287781" TargetMode="External"/><Relationship Id="rId904" Type="http://schemas.openxmlformats.org/officeDocument/2006/relationships/hyperlink" Target="http://online.zakon.kz/Document/?doc_id=37865563" TargetMode="External"/><Relationship Id="rId1327" Type="http://schemas.openxmlformats.org/officeDocument/2006/relationships/hyperlink" Target="http://online.zakon.kz/Document/?doc_id=35185250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1021136" TargetMode="External"/><Relationship Id="rId336" Type="http://schemas.openxmlformats.org/officeDocument/2006/relationships/hyperlink" Target="http://online.zakon.kz/Document/?doc_id=39117636" TargetMode="External"/><Relationship Id="rId543" Type="http://schemas.openxmlformats.org/officeDocument/2006/relationships/hyperlink" Target="http://online.zakon.kz/Document/?doc_id=36227306" TargetMode="External"/><Relationship Id="rId988" Type="http://schemas.openxmlformats.org/officeDocument/2006/relationships/hyperlink" Target="http://online.zakon.kz/Document/?doc_id=36676783" TargetMode="External"/><Relationship Id="rId1173" Type="http://schemas.openxmlformats.org/officeDocument/2006/relationships/hyperlink" Target="http://online.zakon.kz/Document/?doc_id=1003548" TargetMode="External"/><Relationship Id="rId1380" Type="http://schemas.openxmlformats.org/officeDocument/2006/relationships/theme" Target="theme/theme1.xml"/><Relationship Id="rId182" Type="http://schemas.openxmlformats.org/officeDocument/2006/relationships/hyperlink" Target="http://online.zakon.kz/Document/?doc_id=38755357" TargetMode="External"/><Relationship Id="rId403" Type="http://schemas.openxmlformats.org/officeDocument/2006/relationships/hyperlink" Target="http://online.zakon.kz/Document/?doc_id=1006061" TargetMode="External"/><Relationship Id="rId750" Type="http://schemas.openxmlformats.org/officeDocument/2006/relationships/hyperlink" Target="http://online.zakon.kz/Document/?doc_id=36227306" TargetMode="External"/><Relationship Id="rId848" Type="http://schemas.openxmlformats.org/officeDocument/2006/relationships/hyperlink" Target="http://online.zakon.kz/Document/?doc_id=38924913" TargetMode="External"/><Relationship Id="rId1033" Type="http://schemas.openxmlformats.org/officeDocument/2006/relationships/hyperlink" Target="http://online.zakon.kz/Document/?doc_id=36227306" TargetMode="External"/><Relationship Id="rId487" Type="http://schemas.openxmlformats.org/officeDocument/2006/relationships/hyperlink" Target="http://online.zakon.kz/Document/?doc_id=33422986" TargetMode="External"/><Relationship Id="rId610" Type="http://schemas.openxmlformats.org/officeDocument/2006/relationships/hyperlink" Target="http://online.zakon.kz/Document/?doc_id=36227306" TargetMode="External"/><Relationship Id="rId694" Type="http://schemas.openxmlformats.org/officeDocument/2006/relationships/hyperlink" Target="http://prokuror.gov.kz/rus/taxonomy/term/40" TargetMode="External"/><Relationship Id="rId708" Type="http://schemas.openxmlformats.org/officeDocument/2006/relationships/hyperlink" Target="jexec:find-type-1610" TargetMode="External"/><Relationship Id="rId915" Type="http://schemas.openxmlformats.org/officeDocument/2006/relationships/hyperlink" Target="http://online.zakon.kz/Document/?doc_id=37865563" TargetMode="External"/><Relationship Id="rId1240" Type="http://schemas.openxmlformats.org/officeDocument/2006/relationships/hyperlink" Target="http://online.zakon.kz/Document/?doc_id=36148637" TargetMode="External"/><Relationship Id="rId1338" Type="http://schemas.openxmlformats.org/officeDocument/2006/relationships/hyperlink" Target="http://online.zakon.kz/Document/?doc_id=37835708" TargetMode="External"/><Relationship Id="rId347" Type="http://schemas.openxmlformats.org/officeDocument/2006/relationships/hyperlink" Target="http://online.zakon.kz/Document/?doc_id=37165529" TargetMode="External"/><Relationship Id="rId999" Type="http://schemas.openxmlformats.org/officeDocument/2006/relationships/hyperlink" Target="http://online.zakon.kz/Document/?doc_id=37865563" TargetMode="External"/><Relationship Id="rId1100" Type="http://schemas.openxmlformats.org/officeDocument/2006/relationships/hyperlink" Target="http://online.zakon.kz/Document/?doc_id=37196166" TargetMode="External"/><Relationship Id="rId1184" Type="http://schemas.openxmlformats.org/officeDocument/2006/relationships/hyperlink" Target="http://online.zakon.kz/Document/?doc_id=37708063" TargetMode="External"/><Relationship Id="rId44" Type="http://schemas.openxmlformats.org/officeDocument/2006/relationships/hyperlink" Target="http://online.zakon.kz/Document/?doc_id=30789893" TargetMode="External"/><Relationship Id="rId554" Type="http://schemas.openxmlformats.org/officeDocument/2006/relationships/hyperlink" Target="http://online.zakon.kz/Document/?doc_id=36227306" TargetMode="External"/><Relationship Id="rId761" Type="http://schemas.openxmlformats.org/officeDocument/2006/relationships/hyperlink" Target="http://online.zakon.kz/Document/?doc_id=32487946" TargetMode="External"/><Relationship Id="rId859" Type="http://schemas.openxmlformats.org/officeDocument/2006/relationships/hyperlink" Target="http://online.zakon.kz/Document/?doc_id=38681059" TargetMode="External"/><Relationship Id="rId193" Type="http://schemas.openxmlformats.org/officeDocument/2006/relationships/hyperlink" Target="http://online.zakon.kz/Document/?doc_id=36227306" TargetMode="External"/><Relationship Id="rId207" Type="http://schemas.openxmlformats.org/officeDocument/2006/relationships/hyperlink" Target="http://online.zakon.kz/Document/?link_id=1007264966" TargetMode="External"/><Relationship Id="rId414" Type="http://schemas.openxmlformats.org/officeDocument/2006/relationships/hyperlink" Target="http://online.zakon.kz/Document/?doc_id=39747130" TargetMode="External"/><Relationship Id="rId498" Type="http://schemas.openxmlformats.org/officeDocument/2006/relationships/hyperlink" Target="http://online.zakon.kz/Document/?doc_id=36227306" TargetMode="External"/><Relationship Id="rId621" Type="http://schemas.openxmlformats.org/officeDocument/2006/relationships/hyperlink" Target="http://online.zakon.kz/Document/?doc_id=37532233" TargetMode="External"/><Relationship Id="rId1044" Type="http://schemas.openxmlformats.org/officeDocument/2006/relationships/hyperlink" Target="http://online.zakon.kz/Document/?doc_id=38924913" TargetMode="External"/><Relationship Id="rId1251" Type="http://schemas.openxmlformats.org/officeDocument/2006/relationships/hyperlink" Target="http://online.zakon.kz/Document/?doc_id=30769003" TargetMode="External"/><Relationship Id="rId1349" Type="http://schemas.openxmlformats.org/officeDocument/2006/relationships/hyperlink" Target="http://online.zakon.kz/Document/?doc_id=31575252" TargetMode="External"/><Relationship Id="rId260" Type="http://schemas.openxmlformats.org/officeDocument/2006/relationships/hyperlink" Target="http://online.zakon.kz/Document/?doc_id=36676783" TargetMode="External"/><Relationship Id="rId719" Type="http://schemas.openxmlformats.org/officeDocument/2006/relationships/hyperlink" Target="http://online.zakon.kz/Document/?doc_id=36227306" TargetMode="External"/><Relationship Id="rId926" Type="http://schemas.openxmlformats.org/officeDocument/2006/relationships/hyperlink" Target="http://online.zakon.kz/Document/?doc_id=35139169" TargetMode="External"/><Relationship Id="rId1111" Type="http://schemas.openxmlformats.org/officeDocument/2006/relationships/hyperlink" Target="http://online.zakon.kz/Document/?doc_id=33603348" TargetMode="External"/><Relationship Id="rId55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6148637" TargetMode="External"/><Relationship Id="rId358" Type="http://schemas.openxmlformats.org/officeDocument/2006/relationships/hyperlink" Target="http://online.zakon.kz/Document/?doc_id=38597658" TargetMode="External"/><Relationship Id="rId565" Type="http://schemas.openxmlformats.org/officeDocument/2006/relationships/hyperlink" Target="http://online.zakon.kz/Document/?doc_id=37532233" TargetMode="External"/><Relationship Id="rId772" Type="http://schemas.openxmlformats.org/officeDocument/2006/relationships/hyperlink" Target="http://online.zakon.kz/Document/?doc_id=36227306" TargetMode="External"/><Relationship Id="rId1195" Type="http://schemas.openxmlformats.org/officeDocument/2006/relationships/hyperlink" Target="http://online.zakon.kz/Document/?doc_id=38924913" TargetMode="External"/><Relationship Id="rId1209" Type="http://schemas.openxmlformats.org/officeDocument/2006/relationships/hyperlink" Target="http://online.zakon.kz/Document/?doc_id=38924913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0586926" TargetMode="External"/><Relationship Id="rId632" Type="http://schemas.openxmlformats.org/officeDocument/2006/relationships/hyperlink" Target="http://online.zakon.kz/Document/?doc_id=39117636" TargetMode="External"/><Relationship Id="rId1055" Type="http://schemas.openxmlformats.org/officeDocument/2006/relationships/hyperlink" Target="http://online.zakon.kz/Document/?doc_id=38597658" TargetMode="External"/><Relationship Id="rId1262" Type="http://schemas.openxmlformats.org/officeDocument/2006/relationships/hyperlink" Target="http://online.zakon.kz/Document/?doc_id=30769003" TargetMode="External"/><Relationship Id="rId271" Type="http://schemas.openxmlformats.org/officeDocument/2006/relationships/hyperlink" Target="http://online.zakon.kz/Document/?doc_id=1003931" TargetMode="External"/><Relationship Id="rId937" Type="http://schemas.openxmlformats.org/officeDocument/2006/relationships/hyperlink" Target="http://online.zakon.kz/Document/?doc_id=33499976" TargetMode="External"/><Relationship Id="rId1122" Type="http://schemas.openxmlformats.org/officeDocument/2006/relationships/hyperlink" Target="http://online.zakon.kz/Document/?doc_id=37196166" TargetMode="External"/><Relationship Id="rId66" Type="http://schemas.openxmlformats.org/officeDocument/2006/relationships/hyperlink" Target="http://online.zakon.kz/Document/?doc_id=32863417" TargetMode="External"/><Relationship Id="rId131" Type="http://schemas.openxmlformats.org/officeDocument/2006/relationships/hyperlink" Target="http://online.zakon.kz/Document/?doc_id=1006061" TargetMode="External"/><Relationship Id="rId369" Type="http://schemas.openxmlformats.org/officeDocument/2006/relationships/hyperlink" Target="http://online.zakon.kz/Document/?doc_id=37708063" TargetMode="External"/><Relationship Id="rId576" Type="http://schemas.openxmlformats.org/officeDocument/2006/relationships/hyperlink" Target="http://online.zakon.kz/Document/?doc_id=36227306" TargetMode="External"/><Relationship Id="rId783" Type="http://schemas.openxmlformats.org/officeDocument/2006/relationships/hyperlink" Target="http://online.zakon.kz/Document/?link_id=1006250447" TargetMode="External"/><Relationship Id="rId990" Type="http://schemas.openxmlformats.org/officeDocument/2006/relationships/hyperlink" Target="http://online.zakon.kz/Document/?doc_id=37865563" TargetMode="External"/><Relationship Id="rId229" Type="http://schemas.openxmlformats.org/officeDocument/2006/relationships/hyperlink" Target="http://online.zakon.kz/Document/?doc_id=39794416" TargetMode="External"/><Relationship Id="rId436" Type="http://schemas.openxmlformats.org/officeDocument/2006/relationships/hyperlink" Target="http://online.zakon.kz/Document/?doc_id=38066561" TargetMode="External"/><Relationship Id="rId643" Type="http://schemas.openxmlformats.org/officeDocument/2006/relationships/hyperlink" Target="http://online.zakon.kz/Document/?doc_id=39697284" TargetMode="External"/><Relationship Id="rId1066" Type="http://schemas.openxmlformats.org/officeDocument/2006/relationships/hyperlink" Target="http://online.zakon.kz/Document/?doc_id=37196166" TargetMode="External"/><Relationship Id="rId1273" Type="http://schemas.openxmlformats.org/officeDocument/2006/relationships/hyperlink" Target="http://online.zakon.kz/Document/?doc_id=36247799" TargetMode="External"/><Relationship Id="rId850" Type="http://schemas.openxmlformats.org/officeDocument/2006/relationships/hyperlink" Target="http://online.zakon.kz/Document/?doc_id=1013880" TargetMode="External"/><Relationship Id="rId948" Type="http://schemas.openxmlformats.org/officeDocument/2006/relationships/hyperlink" Target="http://online.zakon.kz/Document/?doc_id=30369177" TargetMode="External"/><Relationship Id="rId1133" Type="http://schemas.openxmlformats.org/officeDocument/2006/relationships/hyperlink" Target="http://online.zakon.kz/Document/?doc_id=38583206" TargetMode="External"/><Relationship Id="rId77" Type="http://schemas.openxmlformats.org/officeDocument/2006/relationships/hyperlink" Target="http://online.zakon.kz/Document/?doc_id=1013880" TargetMode="External"/><Relationship Id="rId282" Type="http://schemas.openxmlformats.org/officeDocument/2006/relationships/hyperlink" Target="http://online.zakon.kz/Document/?doc_id=33006270" TargetMode="External"/><Relationship Id="rId503" Type="http://schemas.openxmlformats.org/officeDocument/2006/relationships/hyperlink" Target="http://online.zakon.kz/Document/?doc_id=33446197" TargetMode="External"/><Relationship Id="rId587" Type="http://schemas.openxmlformats.org/officeDocument/2006/relationships/hyperlink" Target="http://online.zakon.kz/Document/?doc_id=34050877" TargetMode="External"/><Relationship Id="rId710" Type="http://schemas.openxmlformats.org/officeDocument/2006/relationships/hyperlink" Target="http://online.zakon.kz/Document/?doc_id=36227306" TargetMode="External"/><Relationship Id="rId808" Type="http://schemas.openxmlformats.org/officeDocument/2006/relationships/hyperlink" Target="http://online.zakon.kz/Document/?doc_id=36227306" TargetMode="External"/><Relationship Id="rId1340" Type="http://schemas.openxmlformats.org/officeDocument/2006/relationships/hyperlink" Target="http://online.zakon.kz/Document/?doc_id=37835708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1518958" TargetMode="External"/><Relationship Id="rId447" Type="http://schemas.openxmlformats.org/officeDocument/2006/relationships/hyperlink" Target="http://online.zakon.kz/Document/?doc_id=38924913" TargetMode="External"/><Relationship Id="rId794" Type="http://schemas.openxmlformats.org/officeDocument/2006/relationships/hyperlink" Target="http://online.zakon.kz/Document/?doc_id=31548200" TargetMode="External"/><Relationship Id="rId1077" Type="http://schemas.openxmlformats.org/officeDocument/2006/relationships/hyperlink" Target="http://online.zakon.kz/Document/?doc_id=37708063" TargetMode="External"/><Relationship Id="rId1200" Type="http://schemas.openxmlformats.org/officeDocument/2006/relationships/hyperlink" Target="http://online.zakon.kz/Document/?doc_id=36247799" TargetMode="External"/><Relationship Id="rId654" Type="http://schemas.openxmlformats.org/officeDocument/2006/relationships/hyperlink" Target="http://online.zakon.kz/Document/?doc_id=38536908" TargetMode="External"/><Relationship Id="rId861" Type="http://schemas.openxmlformats.org/officeDocument/2006/relationships/hyperlink" Target="http://online.zakon.kz/Document/?doc_id=39697284" TargetMode="External"/><Relationship Id="rId959" Type="http://schemas.openxmlformats.org/officeDocument/2006/relationships/hyperlink" Target="http://online.zakon.kz/Document/?doc_id=36227306" TargetMode="External"/><Relationship Id="rId1284" Type="http://schemas.openxmlformats.org/officeDocument/2006/relationships/hyperlink" Target="http://online.zakon.kz/Document/?doc_id=36627187" TargetMode="External"/><Relationship Id="rId293" Type="http://schemas.openxmlformats.org/officeDocument/2006/relationships/hyperlink" Target="http://online.zakon.kz/Document/?doc_id=36402496" TargetMode="External"/><Relationship Id="rId307" Type="http://schemas.openxmlformats.org/officeDocument/2006/relationships/hyperlink" Target="http://online.zakon.kz/Document/?doc_id=1007774" TargetMode="External"/><Relationship Id="rId514" Type="http://schemas.openxmlformats.org/officeDocument/2006/relationships/hyperlink" Target="http://online.zakon.kz/Document/?doc_id=39117636" TargetMode="External"/><Relationship Id="rId721" Type="http://schemas.openxmlformats.org/officeDocument/2006/relationships/hyperlink" Target="http://online.zakon.kz/Document/?doc_id=36227306" TargetMode="External"/><Relationship Id="rId1144" Type="http://schemas.openxmlformats.org/officeDocument/2006/relationships/hyperlink" Target="http://online.zakon.kz/Document/?doc_id=33422986" TargetMode="External"/><Relationship Id="rId1351" Type="http://schemas.openxmlformats.org/officeDocument/2006/relationships/hyperlink" Target="http://online.zakon.kz/Document/?doc_id=31575252" TargetMode="External"/><Relationship Id="rId88" Type="http://schemas.openxmlformats.org/officeDocument/2006/relationships/hyperlink" Target="http://online.zakon.kz/Document/?doc_id=36597098" TargetMode="External"/><Relationship Id="rId153" Type="http://schemas.openxmlformats.org/officeDocument/2006/relationships/hyperlink" Target="http://online.zakon.kz/Document/?doc_id=36227306" TargetMode="External"/><Relationship Id="rId360" Type="http://schemas.openxmlformats.org/officeDocument/2006/relationships/hyperlink" Target="http://online.zakon.kz/Document/?doc_id=38597658" TargetMode="External"/><Relationship Id="rId598" Type="http://schemas.openxmlformats.org/officeDocument/2006/relationships/hyperlink" Target="http://online.zakon.kz/Document/?doc_id=36227306" TargetMode="External"/><Relationship Id="rId819" Type="http://schemas.openxmlformats.org/officeDocument/2006/relationships/hyperlink" Target="http://online.zakon.kz/Document/?doc_id=31575852" TargetMode="External"/><Relationship Id="rId1004" Type="http://schemas.openxmlformats.org/officeDocument/2006/relationships/hyperlink" Target="http://online.zakon.kz/Document/?doc_id=35139169" TargetMode="External"/><Relationship Id="rId1211" Type="http://schemas.openxmlformats.org/officeDocument/2006/relationships/hyperlink" Target="http://online.zakon.kz/Document/?doc_id=33123837" TargetMode="External"/><Relationship Id="rId220" Type="http://schemas.openxmlformats.org/officeDocument/2006/relationships/hyperlink" Target="http://online.zakon.kz/Document/?doc_id=1005029" TargetMode="External"/><Relationship Id="rId458" Type="http://schemas.openxmlformats.org/officeDocument/2006/relationships/hyperlink" Target="http://online.zakon.kz/Document/?doc_id=36247799" TargetMode="External"/><Relationship Id="rId665" Type="http://schemas.openxmlformats.org/officeDocument/2006/relationships/hyperlink" Target="http://online.zakon.kz/Document/?doc_id=39797352" TargetMode="External"/><Relationship Id="rId872" Type="http://schemas.openxmlformats.org/officeDocument/2006/relationships/hyperlink" Target="http://online.zakon.kz/Document/?doc_id=38924913" TargetMode="External"/><Relationship Id="rId1088" Type="http://schemas.openxmlformats.org/officeDocument/2006/relationships/hyperlink" Target="http://online.zakon.kz/Document/?doc_id=37218443" TargetMode="External"/><Relationship Id="rId1295" Type="http://schemas.openxmlformats.org/officeDocument/2006/relationships/hyperlink" Target="http://online.zakon.kz/Document/?doc_id=36627187" TargetMode="External"/><Relationship Id="rId1309" Type="http://schemas.openxmlformats.org/officeDocument/2006/relationships/hyperlink" Target="http://online.zakon.kz/Document/?doc_id=35716914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6166869" TargetMode="External"/><Relationship Id="rId525" Type="http://schemas.openxmlformats.org/officeDocument/2006/relationships/hyperlink" Target="http://online.zakon.kz/Document/?doc_id=1005029" TargetMode="External"/><Relationship Id="rId732" Type="http://schemas.openxmlformats.org/officeDocument/2006/relationships/hyperlink" Target="http://online.zakon.kz/Document/?doc_id=39879187" TargetMode="External"/><Relationship Id="rId1155" Type="http://schemas.openxmlformats.org/officeDocument/2006/relationships/hyperlink" Target="http://online.zakon.kz/Document/?doc_id=37566751" TargetMode="External"/><Relationship Id="rId1362" Type="http://schemas.openxmlformats.org/officeDocument/2006/relationships/hyperlink" Target="http://online.zakon.kz/Document/?doc_id=31107618" TargetMode="External"/><Relationship Id="rId99" Type="http://schemas.openxmlformats.org/officeDocument/2006/relationships/hyperlink" Target="http://online.zakon.kz/Document/?doc_id=38910832" TargetMode="External"/><Relationship Id="rId164" Type="http://schemas.openxmlformats.org/officeDocument/2006/relationships/hyperlink" Target="http://online.zakon.kz/Document/?doc_id=33745240" TargetMode="External"/><Relationship Id="rId371" Type="http://schemas.openxmlformats.org/officeDocument/2006/relationships/hyperlink" Target="http://online.zakon.kz/Document/?doc_id=33422986" TargetMode="External"/><Relationship Id="rId1015" Type="http://schemas.openxmlformats.org/officeDocument/2006/relationships/hyperlink" Target="http://online.zakon.kz/Document/?doc_id=38924913" TargetMode="External"/><Relationship Id="rId1222" Type="http://schemas.openxmlformats.org/officeDocument/2006/relationships/hyperlink" Target="http://online.zakon.kz/Document/?doc_id=30769003" TargetMode="External"/><Relationship Id="rId469" Type="http://schemas.openxmlformats.org/officeDocument/2006/relationships/hyperlink" Target="http://online.zakon.kz/Document/?doc_id=36342327" TargetMode="External"/><Relationship Id="rId676" Type="http://schemas.openxmlformats.org/officeDocument/2006/relationships/hyperlink" Target="http://online.zakon.kz/Document/?doc_id=39117636" TargetMode="External"/><Relationship Id="rId883" Type="http://schemas.openxmlformats.org/officeDocument/2006/relationships/hyperlink" Target="http://online.zakon.kz/Document/?doc_id=33400407" TargetMode="External"/><Relationship Id="rId1099" Type="http://schemas.openxmlformats.org/officeDocument/2006/relationships/hyperlink" Target="http://online.zakon.kz/Document/?doc_id=33422986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9117636" TargetMode="External"/><Relationship Id="rId329" Type="http://schemas.openxmlformats.org/officeDocument/2006/relationships/hyperlink" Target="http://online.zakon.kz/Document/?doc_id=36227306" TargetMode="External"/><Relationship Id="rId536" Type="http://schemas.openxmlformats.org/officeDocument/2006/relationships/hyperlink" Target="http://online.zakon.kz/Document/?doc_id=36287755" TargetMode="External"/><Relationship Id="rId1166" Type="http://schemas.openxmlformats.org/officeDocument/2006/relationships/hyperlink" Target="http://online.zakon.kz/Document/?doc_id=32605571" TargetMode="External"/><Relationship Id="rId1373" Type="http://schemas.openxmlformats.org/officeDocument/2006/relationships/header" Target="header1.xml"/><Relationship Id="rId175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6227306" TargetMode="External"/><Relationship Id="rId950" Type="http://schemas.openxmlformats.org/officeDocument/2006/relationships/hyperlink" Target="http://online.zakon.kz/Document/?doc_id=39117636" TargetMode="External"/><Relationship Id="rId1026" Type="http://schemas.openxmlformats.org/officeDocument/2006/relationships/hyperlink" Target="http://online.zakon.kz/Document/?doc_id=35139169" TargetMode="External"/><Relationship Id="rId382" Type="http://schemas.openxmlformats.org/officeDocument/2006/relationships/hyperlink" Target="http://online.zakon.kz/Document/?doc_id=31376056" TargetMode="External"/><Relationship Id="rId603" Type="http://schemas.openxmlformats.org/officeDocument/2006/relationships/hyperlink" Target="http://online.zakon.kz/Document/?doc_id=39143635" TargetMode="External"/><Relationship Id="rId687" Type="http://schemas.openxmlformats.org/officeDocument/2006/relationships/hyperlink" Target="http://online.zakon.kz/Document/?doc_id=38597658" TargetMode="External"/><Relationship Id="rId810" Type="http://schemas.openxmlformats.org/officeDocument/2006/relationships/hyperlink" Target="http://online.zakon.kz/Document/?doc_id=33499976" TargetMode="External"/><Relationship Id="rId908" Type="http://schemas.openxmlformats.org/officeDocument/2006/relationships/hyperlink" Target="http://online.zakon.kz/Document/?doc_id=38924913" TargetMode="External"/><Relationship Id="rId1233" Type="http://schemas.openxmlformats.org/officeDocument/2006/relationships/hyperlink" Target="http://online.zakon.kz/Document/?doc_id=33123837" TargetMode="External"/><Relationship Id="rId242" Type="http://schemas.openxmlformats.org/officeDocument/2006/relationships/hyperlink" Target="http://online.zakon.kz/Document/?doc_id=1021546" TargetMode="External"/><Relationship Id="rId894" Type="http://schemas.openxmlformats.org/officeDocument/2006/relationships/hyperlink" Target="http://online.zakon.kz/Document/?doc_id=33153855" TargetMode="External"/><Relationship Id="rId1177" Type="http://schemas.openxmlformats.org/officeDocument/2006/relationships/hyperlink" Target="http://online.zakon.kz/Document/?doc_id=31764592" TargetMode="External"/><Relationship Id="rId1300" Type="http://schemas.openxmlformats.org/officeDocument/2006/relationships/hyperlink" Target="http://online.zakon.kz/Document/?doc_id=38884805" TargetMode="External"/><Relationship Id="rId37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8048406" TargetMode="External"/><Relationship Id="rId547" Type="http://schemas.openxmlformats.org/officeDocument/2006/relationships/hyperlink" Target="http://online.zakon.kz/Document/?doc_id=32682828" TargetMode="External"/><Relationship Id="rId754" Type="http://schemas.openxmlformats.org/officeDocument/2006/relationships/hyperlink" Target="http://online.zakon.kz/Document/?doc_id=36148637" TargetMode="External"/><Relationship Id="rId961" Type="http://schemas.openxmlformats.org/officeDocument/2006/relationships/hyperlink" Target="http://online.zakon.kz/Document/?doc_id=38924913" TargetMode="External"/><Relationship Id="rId90" Type="http://schemas.openxmlformats.org/officeDocument/2006/relationships/hyperlink" Target="http://online.zakon.kz/Document/?link_id=1003806547" TargetMode="External"/><Relationship Id="rId186" Type="http://schemas.openxmlformats.org/officeDocument/2006/relationships/hyperlink" Target="http://online.zakon.kz/Document/?doc_id=36148637" TargetMode="External"/><Relationship Id="rId393" Type="http://schemas.openxmlformats.org/officeDocument/2006/relationships/hyperlink" Target="http://online.zakon.kz/Document/?doc_id=31548200" TargetMode="External"/><Relationship Id="rId407" Type="http://schemas.openxmlformats.org/officeDocument/2006/relationships/hyperlink" Target="http://online.zakon.kz/Document/?doc_id=39922265" TargetMode="External"/><Relationship Id="rId614" Type="http://schemas.openxmlformats.org/officeDocument/2006/relationships/hyperlink" Target="http://online.zakon.kz/Document/?doc_id=39117636" TargetMode="External"/><Relationship Id="rId821" Type="http://schemas.openxmlformats.org/officeDocument/2006/relationships/hyperlink" Target="http://online.zakon.kz/Document/?doc_id=33123837" TargetMode="External"/><Relationship Id="rId1037" Type="http://schemas.openxmlformats.org/officeDocument/2006/relationships/hyperlink" Target="http://online.zakon.kz/Document/?doc_id=31577399" TargetMode="External"/><Relationship Id="rId1244" Type="http://schemas.openxmlformats.org/officeDocument/2006/relationships/hyperlink" Target="http://online.zakon.kz/Document/?doc_id=38924913" TargetMode="External"/><Relationship Id="rId253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1040347" TargetMode="External"/><Relationship Id="rId698" Type="http://schemas.openxmlformats.org/officeDocument/2006/relationships/hyperlink" Target="http://online.zakon.kz/Document/?doc_id=30479065" TargetMode="External"/><Relationship Id="rId919" Type="http://schemas.openxmlformats.org/officeDocument/2006/relationships/hyperlink" Target="http://online.zakon.kz/Document/?doc_id=38924913" TargetMode="External"/><Relationship Id="rId1090" Type="http://schemas.openxmlformats.org/officeDocument/2006/relationships/hyperlink" Target="http://online.zakon.kz/Document/?doc_id=36227306" TargetMode="External"/><Relationship Id="rId1104" Type="http://schemas.openxmlformats.org/officeDocument/2006/relationships/hyperlink" Target="http://online.zakon.kz/Document/?doc_id=31565313" TargetMode="External"/><Relationship Id="rId1311" Type="http://schemas.openxmlformats.org/officeDocument/2006/relationships/hyperlink" Target="http://online.zakon.kz/Document/?doc_id=39255883" TargetMode="External"/><Relationship Id="rId48" Type="http://schemas.openxmlformats.org/officeDocument/2006/relationships/hyperlink" Target="http://online.zakon.kz/Document/?doc_id=30789893" TargetMode="External"/><Relationship Id="rId113" Type="http://schemas.openxmlformats.org/officeDocument/2006/relationships/hyperlink" Target="http://online.zakon.kz/Document/?doc_id=37484323" TargetMode="External"/><Relationship Id="rId320" Type="http://schemas.openxmlformats.org/officeDocument/2006/relationships/hyperlink" Target="http://online.zakon.kz/Document/?doc_id=37218443" TargetMode="External"/><Relationship Id="rId558" Type="http://schemas.openxmlformats.org/officeDocument/2006/relationships/hyperlink" Target="http://online.zakon.kz/Document/?doc_id=39117636" TargetMode="External"/><Relationship Id="rId765" Type="http://schemas.openxmlformats.org/officeDocument/2006/relationships/hyperlink" Target="http://online.zakon.kz/Document/?doc_id=33123837" TargetMode="External"/><Relationship Id="rId972" Type="http://schemas.openxmlformats.org/officeDocument/2006/relationships/hyperlink" Target="http://online.zakon.kz/Document/?doc_id=36227306" TargetMode="External"/><Relationship Id="rId1188" Type="http://schemas.openxmlformats.org/officeDocument/2006/relationships/hyperlink" Target="http://online.zakon.kz/Document/?doc_id=37708063" TargetMode="External"/><Relationship Id="rId197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2086770" TargetMode="External"/><Relationship Id="rId625" Type="http://schemas.openxmlformats.org/officeDocument/2006/relationships/hyperlink" Target="http://online.zakon.kz/Document/?doc_id=37532233" TargetMode="External"/><Relationship Id="rId832" Type="http://schemas.openxmlformats.org/officeDocument/2006/relationships/hyperlink" Target="http://online.zakon.kz/Document/?doc_id=37865563" TargetMode="External"/><Relationship Id="rId1048" Type="http://schemas.openxmlformats.org/officeDocument/2006/relationships/hyperlink" Target="http://online.zakon.kz/Document/?doc_id=38924913" TargetMode="External"/><Relationship Id="rId1255" Type="http://schemas.openxmlformats.org/officeDocument/2006/relationships/hyperlink" Target="http://online.zakon.kz/Document/?doc_id=38924913" TargetMode="External"/><Relationship Id="rId264" Type="http://schemas.openxmlformats.org/officeDocument/2006/relationships/hyperlink" Target="http://online.zakon.kz/Document/?link_id=1005637126" TargetMode="External"/><Relationship Id="rId471" Type="http://schemas.openxmlformats.org/officeDocument/2006/relationships/hyperlink" Target="http://online.zakon.kz/Document/?doc_id=34933247" TargetMode="External"/><Relationship Id="rId1115" Type="http://schemas.openxmlformats.org/officeDocument/2006/relationships/hyperlink" Target="http://online.zakon.kz/Document/?doc_id=36148637" TargetMode="External"/><Relationship Id="rId1322" Type="http://schemas.openxmlformats.org/officeDocument/2006/relationships/hyperlink" Target="http://online.zakon.kz/Document/?doc_id=31565247" TargetMode="External"/><Relationship Id="rId59" Type="http://schemas.openxmlformats.org/officeDocument/2006/relationships/hyperlink" Target="http://online.zakon.kz/Document/?doc_id=38187136" TargetMode="External"/><Relationship Id="rId124" Type="http://schemas.openxmlformats.org/officeDocument/2006/relationships/hyperlink" Target="http://online.zakon.kz/Document/?doc_id=31518958" TargetMode="External"/><Relationship Id="rId569" Type="http://schemas.openxmlformats.org/officeDocument/2006/relationships/hyperlink" Target="http://online.zakon.kz/Document/?doc_id=37532233" TargetMode="External"/><Relationship Id="rId776" Type="http://schemas.openxmlformats.org/officeDocument/2006/relationships/hyperlink" Target="http://online.zakon.kz/Document/?doc_id=36227306" TargetMode="External"/><Relationship Id="rId983" Type="http://schemas.openxmlformats.org/officeDocument/2006/relationships/hyperlink" Target="http://online.zakon.kz/Document/?doc_id=38924913" TargetMode="External"/><Relationship Id="rId1199" Type="http://schemas.openxmlformats.org/officeDocument/2006/relationships/hyperlink" Target="http://online.zakon.kz/Document/?doc_id=33123837" TargetMode="External"/><Relationship Id="rId331" Type="http://schemas.openxmlformats.org/officeDocument/2006/relationships/hyperlink" Target="http://online.zakon.kz/Document/?doc_id=35886158" TargetMode="External"/><Relationship Id="rId429" Type="http://schemas.openxmlformats.org/officeDocument/2006/relationships/hyperlink" Target="http://online.zakon.kz/Document/?doc_id=39117636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2682828" TargetMode="External"/><Relationship Id="rId1266" Type="http://schemas.openxmlformats.org/officeDocument/2006/relationships/hyperlink" Target="http://online.zakon.kz/Document/?doc_id=38847468" TargetMode="External"/><Relationship Id="rId843" Type="http://schemas.openxmlformats.org/officeDocument/2006/relationships/hyperlink" Target="http://online.zakon.kz/Document/?doc_id=38924913" TargetMode="External"/><Relationship Id="rId1126" Type="http://schemas.openxmlformats.org/officeDocument/2006/relationships/hyperlink" Target="http://online.zakon.kz/Document/?doc_id=38583206" TargetMode="External"/><Relationship Id="rId275" Type="http://schemas.openxmlformats.org/officeDocument/2006/relationships/hyperlink" Target="http://online.zakon.kz/Document/?doc_id=39117636" TargetMode="External"/><Relationship Id="rId482" Type="http://schemas.openxmlformats.org/officeDocument/2006/relationships/hyperlink" Target="http://online.zakon.kz/Document/?doc_id=36627187" TargetMode="External"/><Relationship Id="rId703" Type="http://schemas.openxmlformats.org/officeDocument/2006/relationships/hyperlink" Target="http://online.zakon.kz/Document/?doc_id=36858926" TargetMode="External"/><Relationship Id="rId910" Type="http://schemas.openxmlformats.org/officeDocument/2006/relationships/hyperlink" Target="http://online.zakon.kz/Document/?doc_id=38924913" TargetMode="External"/><Relationship Id="rId1333" Type="http://schemas.openxmlformats.org/officeDocument/2006/relationships/hyperlink" Target="http://online.zakon.kz/Document/?doc_id=35565963" TargetMode="External"/><Relationship Id="rId135" Type="http://schemas.openxmlformats.org/officeDocument/2006/relationships/hyperlink" Target="http://online.zakon.kz/Document/?doc_id=38910832" TargetMode="External"/><Relationship Id="rId342" Type="http://schemas.openxmlformats.org/officeDocument/2006/relationships/hyperlink" Target="http://online.zakon.kz/Document/?doc_id=36140849" TargetMode="External"/><Relationship Id="rId787" Type="http://schemas.openxmlformats.org/officeDocument/2006/relationships/hyperlink" Target="http://online.zakon.kz/Document/?doc_id=36227306" TargetMode="External"/><Relationship Id="rId994" Type="http://schemas.openxmlformats.org/officeDocument/2006/relationships/hyperlink" Target="http://online.zakon.kz/Document/?doc_id=37865563" TargetMode="External"/><Relationship Id="rId202" Type="http://schemas.openxmlformats.org/officeDocument/2006/relationships/hyperlink" Target="http://online.zakon.kz/Document/?doc_id=33760253" TargetMode="External"/><Relationship Id="rId647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8681059" TargetMode="External"/><Relationship Id="rId1277" Type="http://schemas.openxmlformats.org/officeDocument/2006/relationships/hyperlink" Target="http://online.zakon.kz/Document/?doc_id=1024035" TargetMode="External"/><Relationship Id="rId286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8681059" TargetMode="External"/><Relationship Id="rId507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6227306" TargetMode="External"/><Relationship Id="rId921" Type="http://schemas.openxmlformats.org/officeDocument/2006/relationships/hyperlink" Target="http://online.zakon.kz/Document/?doc_id=34181977" TargetMode="External"/><Relationship Id="rId1137" Type="http://schemas.openxmlformats.org/officeDocument/2006/relationships/hyperlink" Target="http://online.zakon.kz/Document/?doc_id=33854754" TargetMode="External"/><Relationship Id="rId1344" Type="http://schemas.openxmlformats.org/officeDocument/2006/relationships/hyperlink" Target="http://online.zakon.kz/Document/?doc_id=30086115" TargetMode="External"/><Relationship Id="rId50" Type="http://schemas.openxmlformats.org/officeDocument/2006/relationships/hyperlink" Target="http://online.zakon.kz/Document/?doc_id=39117636" TargetMode="External"/><Relationship Id="rId146" Type="http://schemas.openxmlformats.org/officeDocument/2006/relationships/hyperlink" Target="http://online.zakon.kz/Document/?doc_id=1003592" TargetMode="External"/><Relationship Id="rId353" Type="http://schemas.openxmlformats.org/officeDocument/2006/relationships/hyperlink" Target="http://online.zakon.kz/Document/?doc_id=34928817" TargetMode="External"/><Relationship Id="rId560" Type="http://schemas.openxmlformats.org/officeDocument/2006/relationships/hyperlink" Target="http://online.zakon.kz/Document/?doc_id=39117636" TargetMode="External"/><Relationship Id="rId798" Type="http://schemas.openxmlformats.org/officeDocument/2006/relationships/hyperlink" Target="http://online.zakon.kz/Document/?doc_id=36227306" TargetMode="External"/><Relationship Id="rId1190" Type="http://schemas.openxmlformats.org/officeDocument/2006/relationships/hyperlink" Target="http://online.zakon.kz/Document/?doc_id=34038396" TargetMode="External"/><Relationship Id="rId1204" Type="http://schemas.openxmlformats.org/officeDocument/2006/relationships/hyperlink" Target="http://online.zakon.kz/Document/?doc_id=38924913" TargetMode="External"/><Relationship Id="rId213" Type="http://schemas.openxmlformats.org/officeDocument/2006/relationships/hyperlink" Target="http://online.zakon.kz/Document/?doc_id=36227306" TargetMode="External"/><Relationship Id="rId420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9117636" TargetMode="External"/><Relationship Id="rId865" Type="http://schemas.openxmlformats.org/officeDocument/2006/relationships/hyperlink" Target="http://online.zakon.kz/Document/?doc_id=36227306" TargetMode="External"/><Relationship Id="rId1050" Type="http://schemas.openxmlformats.org/officeDocument/2006/relationships/hyperlink" Target="http://online.zakon.kz/Document/?doc_id=36660387" TargetMode="External"/><Relationship Id="rId1288" Type="http://schemas.openxmlformats.org/officeDocument/2006/relationships/hyperlink" Target="http://online.zakon.kz/Document/?doc_id=37708063" TargetMode="External"/><Relationship Id="rId297" Type="http://schemas.openxmlformats.org/officeDocument/2006/relationships/hyperlink" Target="http://online.zakon.kz/Document/?doc_id=33631396" TargetMode="External"/><Relationship Id="rId518" Type="http://schemas.openxmlformats.org/officeDocument/2006/relationships/hyperlink" Target="http://online.zakon.kz/Document/?doc_id=39117636" TargetMode="External"/><Relationship Id="rId725" Type="http://schemas.openxmlformats.org/officeDocument/2006/relationships/hyperlink" Target="http://online.zakon.kz/Document/?doc_id=31575852" TargetMode="External"/><Relationship Id="rId932" Type="http://schemas.openxmlformats.org/officeDocument/2006/relationships/hyperlink" Target="http://online.zakon.kz/Document/?doc_id=37865563" TargetMode="External"/><Relationship Id="rId1148" Type="http://schemas.openxmlformats.org/officeDocument/2006/relationships/hyperlink" Target="http://online.zakon.kz/Document/?doc_id=38583206" TargetMode="External"/><Relationship Id="rId1355" Type="http://schemas.openxmlformats.org/officeDocument/2006/relationships/hyperlink" Target="http://online.zakon.kz/Document/?doc_id=1035552" TargetMode="External"/><Relationship Id="rId157" Type="http://schemas.openxmlformats.org/officeDocument/2006/relationships/hyperlink" Target="http://online.zakon.kz/Document/?doc_id=39117636" TargetMode="External"/><Relationship Id="rId364" Type="http://schemas.openxmlformats.org/officeDocument/2006/relationships/hyperlink" Target="http://online.zakon.kz/Document/?doc_id=38597658" TargetMode="External"/><Relationship Id="rId1008" Type="http://schemas.openxmlformats.org/officeDocument/2006/relationships/hyperlink" Target="http://online.zakon.kz/Document/?doc_id=37865563" TargetMode="External"/><Relationship Id="rId1215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6220400" TargetMode="External"/><Relationship Id="rId669" Type="http://schemas.openxmlformats.org/officeDocument/2006/relationships/hyperlink" Target="http://online.zakon.kz/Document/?doc_id=39117636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6247799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4317297" TargetMode="External"/><Relationship Id="rId431" Type="http://schemas.openxmlformats.org/officeDocument/2006/relationships/hyperlink" Target="http://online.zakon.kz/Document/?doc_id=33422986" TargetMode="External"/><Relationship Id="rId529" Type="http://schemas.openxmlformats.org/officeDocument/2006/relationships/hyperlink" Target="http://online.zakon.kz/Document/?doc_id=36148637" TargetMode="External"/><Relationship Id="rId736" Type="http://schemas.openxmlformats.org/officeDocument/2006/relationships/hyperlink" Target="http://online.zakon.kz/Document/?doc_id=35139169" TargetMode="External"/><Relationship Id="rId1061" Type="http://schemas.openxmlformats.org/officeDocument/2006/relationships/hyperlink" Target="http://online.zakon.kz/Document/?doc_id=1026672" TargetMode="External"/><Relationship Id="rId1159" Type="http://schemas.openxmlformats.org/officeDocument/2006/relationships/hyperlink" Target="http://online.zakon.kz/Document/?doc_id=30364477" TargetMode="External"/><Relationship Id="rId1366" Type="http://schemas.openxmlformats.org/officeDocument/2006/relationships/hyperlink" Target="http://online.zakon.kz/Document/?doc_id=1009803" TargetMode="External"/><Relationship Id="rId168" Type="http://schemas.openxmlformats.org/officeDocument/2006/relationships/hyperlink" Target="http://online.zakon.kz/Document/?doc_id=39117636" TargetMode="External"/><Relationship Id="rId943" Type="http://schemas.openxmlformats.org/officeDocument/2006/relationships/hyperlink" Target="http://online.zakon.kz/Document/?doc_id=38924913" TargetMode="External"/><Relationship Id="rId1019" Type="http://schemas.openxmlformats.org/officeDocument/2006/relationships/hyperlink" Target="http://online.zakon.kz/Document/?doc_id=39697284" TargetMode="External"/><Relationship Id="rId72" Type="http://schemas.openxmlformats.org/officeDocument/2006/relationships/hyperlink" Target="http://online.zakon.kz/Document/?doc_id=30947363" TargetMode="External"/><Relationship Id="rId375" Type="http://schemas.openxmlformats.org/officeDocument/2006/relationships/hyperlink" Target="http://online.zakon.kz/Document/?doc_id=31548200" TargetMode="External"/><Relationship Id="rId582" Type="http://schemas.openxmlformats.org/officeDocument/2006/relationships/hyperlink" Target="http://online.zakon.kz/Document/?doc_id=38240037" TargetMode="External"/><Relationship Id="rId803" Type="http://schemas.openxmlformats.org/officeDocument/2006/relationships/hyperlink" Target="http://online.zakon.kz/Document/?doc_id=39117636" TargetMode="External"/><Relationship Id="rId1226" Type="http://schemas.openxmlformats.org/officeDocument/2006/relationships/hyperlink" Target="http://online.zakon.kz/Document/?doc_id=3624779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442" Type="http://schemas.openxmlformats.org/officeDocument/2006/relationships/hyperlink" Target="http://online.zakon.kz/Document/?doc_id=34205812" TargetMode="External"/><Relationship Id="rId887" Type="http://schemas.openxmlformats.org/officeDocument/2006/relationships/hyperlink" Target="http://online.zakon.kz/Document/?doc_id=38597658" TargetMode="External"/><Relationship Id="rId1072" Type="http://schemas.openxmlformats.org/officeDocument/2006/relationships/hyperlink" Target="http://online.zakon.kz/Document/?doc_id=37196166" TargetMode="External"/><Relationship Id="rId302" Type="http://schemas.openxmlformats.org/officeDocument/2006/relationships/hyperlink" Target="http://online.zakon.kz/Document/?doc_id=36227306" TargetMode="External"/><Relationship Id="rId747" Type="http://schemas.openxmlformats.org/officeDocument/2006/relationships/hyperlink" Target="http://online.zakon.kz/Document/?doc_id=39117636" TargetMode="External"/><Relationship Id="rId954" Type="http://schemas.openxmlformats.org/officeDocument/2006/relationships/hyperlink" Target="http://online.zakon.kz/Document/?doc_id=39117636" TargetMode="External"/><Relationship Id="rId1377" Type="http://schemas.openxmlformats.org/officeDocument/2006/relationships/header" Target="header3.xml"/><Relationship Id="rId83" Type="http://schemas.openxmlformats.org/officeDocument/2006/relationships/hyperlink" Target="http://online.zakon.kz/Document/?doc_id=34205812" TargetMode="External"/><Relationship Id="rId179" Type="http://schemas.openxmlformats.org/officeDocument/2006/relationships/hyperlink" Target="http://online.zakon.kz/Document/?doc_id=37704720" TargetMode="External"/><Relationship Id="rId386" Type="http://schemas.openxmlformats.org/officeDocument/2006/relationships/hyperlink" Target="http://online.zakon.kz/Document/?doc_id=36227306" TargetMode="External"/><Relationship Id="rId593" Type="http://schemas.openxmlformats.org/officeDocument/2006/relationships/hyperlink" Target="http://online.zakon.kz/Document/?doc_id=36227306" TargetMode="External"/><Relationship Id="rId607" Type="http://schemas.openxmlformats.org/officeDocument/2006/relationships/hyperlink" Target="http://online.zakon.kz/Document/?doc_id=1045608" TargetMode="External"/><Relationship Id="rId814" Type="http://schemas.openxmlformats.org/officeDocument/2006/relationships/hyperlink" Target="http://online.zakon.kz/Document/?doc_id=39117636" TargetMode="External"/><Relationship Id="rId1237" Type="http://schemas.openxmlformats.org/officeDocument/2006/relationships/hyperlink" Target="http://online.zakon.kz/Document/?doc_id=33422986" TargetMode="External"/><Relationship Id="rId246" Type="http://schemas.openxmlformats.org/officeDocument/2006/relationships/hyperlink" Target="http://online.zakon.kz/Document/?doc_id=36501214" TargetMode="External"/><Relationship Id="rId453" Type="http://schemas.openxmlformats.org/officeDocument/2006/relationships/hyperlink" Target="http://online.zakon.kz/Document/?doc_id=31647967" TargetMode="External"/><Relationship Id="rId660" Type="http://schemas.openxmlformats.org/officeDocument/2006/relationships/hyperlink" Target="http://online.zakon.kz/Document/?doc_id=37724730" TargetMode="External"/><Relationship Id="rId898" Type="http://schemas.openxmlformats.org/officeDocument/2006/relationships/hyperlink" Target="http://online.zakon.kz/Document/?doc_id=36227306" TargetMode="External"/><Relationship Id="rId1083" Type="http://schemas.openxmlformats.org/officeDocument/2006/relationships/hyperlink" Target="http://online.zakon.kz/Document/?doc_id=37218443" TargetMode="External"/><Relationship Id="rId1290" Type="http://schemas.openxmlformats.org/officeDocument/2006/relationships/hyperlink" Target="http://online.zakon.kz/Document/?doc_id=32176444" TargetMode="External"/><Relationship Id="rId1304" Type="http://schemas.openxmlformats.org/officeDocument/2006/relationships/hyperlink" Target="http://online.zakon.kz/Document/?doc_id=33123837" TargetMode="External"/><Relationship Id="rId106" Type="http://schemas.openxmlformats.org/officeDocument/2006/relationships/hyperlink" Target="http://online.zakon.kz/Document/?doc_id=37865563" TargetMode="External"/><Relationship Id="rId313" Type="http://schemas.openxmlformats.org/officeDocument/2006/relationships/hyperlink" Target="http://online.zakon.kz/Document/?doc_id=36660387" TargetMode="External"/><Relationship Id="rId758" Type="http://schemas.openxmlformats.org/officeDocument/2006/relationships/hyperlink" Target="http://online.zakon.kz/Document/?doc_id=36047411" TargetMode="External"/><Relationship Id="rId965" Type="http://schemas.openxmlformats.org/officeDocument/2006/relationships/hyperlink" Target="http://online.zakon.kz/Document/?doc_id=34420399" TargetMode="External"/><Relationship Id="rId1150" Type="http://schemas.openxmlformats.org/officeDocument/2006/relationships/hyperlink" Target="http://online.zakon.kz/Document/?doc_id=38029143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37161303" TargetMode="External"/><Relationship Id="rId397" Type="http://schemas.openxmlformats.org/officeDocument/2006/relationships/hyperlink" Target="http://online.zakon.kz/Document/?doc_id=38597658" TargetMode="External"/><Relationship Id="rId520" Type="http://schemas.openxmlformats.org/officeDocument/2006/relationships/hyperlink" Target="http://online.zakon.kz/Document/?doc_id=31575852" TargetMode="External"/><Relationship Id="rId618" Type="http://schemas.openxmlformats.org/officeDocument/2006/relationships/hyperlink" Target="http://online.zakon.kz/Document/?doc_id=37509264" TargetMode="External"/><Relationship Id="rId825" Type="http://schemas.openxmlformats.org/officeDocument/2006/relationships/hyperlink" Target="http://online.zakon.kz/Document/?doc_id=33123837" TargetMode="External"/><Relationship Id="rId1248" Type="http://schemas.openxmlformats.org/officeDocument/2006/relationships/hyperlink" Target="http://online.zakon.kz/Document/?doc_id=33422986" TargetMode="External"/><Relationship Id="rId257" Type="http://schemas.openxmlformats.org/officeDocument/2006/relationships/hyperlink" Target="http://online.zakon.kz/Document/?doc_id=36227306" TargetMode="External"/><Relationship Id="rId464" Type="http://schemas.openxmlformats.org/officeDocument/2006/relationships/hyperlink" Target="http://online.zakon.kz/Document/?link_id=1006919737" TargetMode="External"/><Relationship Id="rId1010" Type="http://schemas.openxmlformats.org/officeDocument/2006/relationships/hyperlink" Target="http://online.zakon.kz/Document/?doc_id=39117636" TargetMode="External"/><Relationship Id="rId1094" Type="http://schemas.openxmlformats.org/officeDocument/2006/relationships/hyperlink" Target="http://online.zakon.kz/Document/?doc_id=37218443" TargetMode="External"/><Relationship Id="rId1108" Type="http://schemas.openxmlformats.org/officeDocument/2006/relationships/hyperlink" Target="http://online.zakon.kz/Document/?doc_id=38847468" TargetMode="External"/><Relationship Id="rId1315" Type="http://schemas.openxmlformats.org/officeDocument/2006/relationships/hyperlink" Target="http://online.zakon.kz/Document/?doc_id=37448343" TargetMode="External"/><Relationship Id="rId117" Type="http://schemas.openxmlformats.org/officeDocument/2006/relationships/hyperlink" Target="http://online.zakon.kz/Document/?doc_id=39143635" TargetMode="External"/><Relationship Id="rId671" Type="http://schemas.openxmlformats.org/officeDocument/2006/relationships/hyperlink" Target="http://online.zakon.kz/Document/?doc_id=31038298" TargetMode="External"/><Relationship Id="rId769" Type="http://schemas.openxmlformats.org/officeDocument/2006/relationships/hyperlink" Target="http://online.zakon.kz/Document/?doc_id=36148637" TargetMode="External"/><Relationship Id="rId976" Type="http://schemas.openxmlformats.org/officeDocument/2006/relationships/hyperlink" Target="http://online.zakon.kz/Document/?doc_id=38924913" TargetMode="External"/><Relationship Id="rId324" Type="http://schemas.openxmlformats.org/officeDocument/2006/relationships/hyperlink" Target="http://online.zakon.kz/Document/?doc_id=1005029" TargetMode="External"/><Relationship Id="rId531" Type="http://schemas.openxmlformats.org/officeDocument/2006/relationships/hyperlink" Target="http://online.zakon.kz/Document/?doc_id=36627187" TargetMode="External"/><Relationship Id="rId629" Type="http://schemas.openxmlformats.org/officeDocument/2006/relationships/hyperlink" Target="http://online.zakon.kz/Document/?doc_id=36227306" TargetMode="External"/><Relationship Id="rId1161" Type="http://schemas.openxmlformats.org/officeDocument/2006/relationships/hyperlink" Target="http://online.zakon.kz/Document/?doc_id=36287755" TargetMode="External"/><Relationship Id="rId1259" Type="http://schemas.openxmlformats.org/officeDocument/2006/relationships/hyperlink" Target="http://online.zakon.kz/Document/?doc_id=36247799" TargetMode="External"/><Relationship Id="rId836" Type="http://schemas.openxmlformats.org/officeDocument/2006/relationships/hyperlink" Target="http://online.zakon.kz/Document/?doc_id=36006358" TargetMode="External"/><Relationship Id="rId1021" Type="http://schemas.openxmlformats.org/officeDocument/2006/relationships/hyperlink" Target="http://online.zakon.kz/Document/?link_id=1005421312" TargetMode="External"/><Relationship Id="rId1119" Type="http://schemas.openxmlformats.org/officeDocument/2006/relationships/hyperlink" Target="http://online.zakon.kz/Document/?doc_id=37196166" TargetMode="External"/><Relationship Id="rId903" Type="http://schemas.openxmlformats.org/officeDocument/2006/relationships/hyperlink" Target="http://online.zakon.kz/Document/?doc_id=38924913" TargetMode="External"/><Relationship Id="rId1326" Type="http://schemas.openxmlformats.org/officeDocument/2006/relationships/hyperlink" Target="http://online.zakon.kz/Document/?doc_id=35110250" TargetMode="External"/><Relationship Id="rId32" Type="http://schemas.openxmlformats.org/officeDocument/2006/relationships/hyperlink" Target="http://online.zakon.kz/Document/?doc_id=31745492" TargetMode="External"/><Relationship Id="rId181" Type="http://schemas.openxmlformats.org/officeDocument/2006/relationships/hyperlink" Target="http://online.zakon.kz/Document/?doc_id=35337783" TargetMode="External"/><Relationship Id="rId279" Type="http://schemas.openxmlformats.org/officeDocument/2006/relationships/hyperlink" Target="http://online.zakon.kz/Document/?doc_id=36227306" TargetMode="External"/><Relationship Id="rId486" Type="http://schemas.openxmlformats.org/officeDocument/2006/relationships/hyperlink" Target="http://online.zakon.kz/Document/?doc_id=37708063" TargetMode="External"/><Relationship Id="rId693" Type="http://schemas.openxmlformats.org/officeDocument/2006/relationships/hyperlink" Target="http://online.zakon.kz/Document/?doc_id=36148637" TargetMode="External"/><Relationship Id="rId139" Type="http://schemas.openxmlformats.org/officeDocument/2006/relationships/hyperlink" Target="http://online.zakon.kz/Document/?doc_id=39635390" TargetMode="External"/><Relationship Id="rId346" Type="http://schemas.openxmlformats.org/officeDocument/2006/relationships/hyperlink" Target="http://online.zakon.kz/Document/?doc_id=37708063" TargetMode="External"/><Relationship Id="rId553" Type="http://schemas.openxmlformats.org/officeDocument/2006/relationships/hyperlink" Target="http://online.zakon.kz/Document/?doc_id=35339088" TargetMode="External"/><Relationship Id="rId760" Type="http://schemas.openxmlformats.org/officeDocument/2006/relationships/hyperlink" Target="http://online.zakon.kz/Document/?doc_id=39117636" TargetMode="External"/><Relationship Id="rId998" Type="http://schemas.openxmlformats.org/officeDocument/2006/relationships/hyperlink" Target="http://online.zakon.kz/Document/?doc_id=38924913" TargetMode="External"/><Relationship Id="rId1183" Type="http://schemas.openxmlformats.org/officeDocument/2006/relationships/hyperlink" Target="http://online.zakon.kz/Document/?doc_id=33422986" TargetMode="External"/><Relationship Id="rId206" Type="http://schemas.openxmlformats.org/officeDocument/2006/relationships/hyperlink" Target="http://online.zakon.kz/Document/?doc_id=39117636" TargetMode="External"/><Relationship Id="rId413" Type="http://schemas.openxmlformats.org/officeDocument/2006/relationships/hyperlink" Target="http://online.zakon.kz/Document/?doc_id=39879187" TargetMode="External"/><Relationship Id="rId858" Type="http://schemas.openxmlformats.org/officeDocument/2006/relationships/hyperlink" Target="http://online.zakon.kz/Document/?doc_id=37865563" TargetMode="External"/><Relationship Id="rId1043" Type="http://schemas.openxmlformats.org/officeDocument/2006/relationships/hyperlink" Target="http://online.zakon.kz/Document/?doc_id=37865563" TargetMode="External"/><Relationship Id="rId620" Type="http://schemas.openxmlformats.org/officeDocument/2006/relationships/hyperlink" Target="http://online.zakon.kz/Document/?doc_id=39563570" TargetMode="External"/><Relationship Id="rId718" Type="http://schemas.openxmlformats.org/officeDocument/2006/relationships/hyperlink" Target="http://online.zakon.kz/Document/?doc_id=36227306" TargetMode="External"/><Relationship Id="rId925" Type="http://schemas.openxmlformats.org/officeDocument/2006/relationships/hyperlink" Target="http://online.zakon.kz/Document/?doc_id=38924913" TargetMode="External"/><Relationship Id="rId1250" Type="http://schemas.openxmlformats.org/officeDocument/2006/relationships/hyperlink" Target="http://online.zakon.kz/Document/?doc_id=39082703" TargetMode="External"/><Relationship Id="rId1348" Type="http://schemas.openxmlformats.org/officeDocument/2006/relationships/hyperlink" Target="http://online.zakon.kz/Document/?doc_id=1049352" TargetMode="External"/><Relationship Id="rId1110" Type="http://schemas.openxmlformats.org/officeDocument/2006/relationships/hyperlink" Target="http://online.zakon.kz/Document/?doc_id=35337783" TargetMode="External"/><Relationship Id="rId1208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6858926" TargetMode="External"/><Relationship Id="rId270" Type="http://schemas.openxmlformats.org/officeDocument/2006/relationships/hyperlink" Target="http://online.zakon.kz/Document/?link_id=1006261939" TargetMode="External"/><Relationship Id="rId130" Type="http://schemas.openxmlformats.org/officeDocument/2006/relationships/hyperlink" Target="http://online.zakon.kz/Document/?doc_id=1006061" TargetMode="External"/><Relationship Id="rId368" Type="http://schemas.openxmlformats.org/officeDocument/2006/relationships/hyperlink" Target="http://online.zakon.kz/Document/?doc_id=36227306" TargetMode="External"/><Relationship Id="rId575" Type="http://schemas.openxmlformats.org/officeDocument/2006/relationships/hyperlink" Target="http://online.zakon.kz/Document/?link_id=1007054610" TargetMode="External"/><Relationship Id="rId782" Type="http://schemas.openxmlformats.org/officeDocument/2006/relationships/hyperlink" Target="http://online.zakon.kz/Document/?doc_id=39117636" TargetMode="External"/><Relationship Id="rId228" Type="http://schemas.openxmlformats.org/officeDocument/2006/relationships/hyperlink" Target="http://online.zakon.kz/Document/?doc_id=34507794" TargetMode="External"/><Relationship Id="rId435" Type="http://schemas.openxmlformats.org/officeDocument/2006/relationships/hyperlink" Target="http://online.zakon.kz/Document/?doc_id=39117636" TargetMode="External"/><Relationship Id="rId642" Type="http://schemas.openxmlformats.org/officeDocument/2006/relationships/hyperlink" Target="http://online.zakon.kz/Document/?doc_id=35139169" TargetMode="External"/><Relationship Id="rId1065" Type="http://schemas.openxmlformats.org/officeDocument/2006/relationships/hyperlink" Target="http://online.zakon.kz/Document/?doc_id=36148637" TargetMode="External"/><Relationship Id="rId1272" Type="http://schemas.openxmlformats.org/officeDocument/2006/relationships/hyperlink" Target="http://online.zakon.kz/Document/?doc_id=33123837" TargetMode="External"/><Relationship Id="rId502" Type="http://schemas.openxmlformats.org/officeDocument/2006/relationships/hyperlink" Target="http://online.zakon.kz/Document/?doc_id=33493374" TargetMode="External"/><Relationship Id="rId947" Type="http://schemas.openxmlformats.org/officeDocument/2006/relationships/hyperlink" Target="http://online.zakon.kz/Document/?doc_id=37865563" TargetMode="External"/><Relationship Id="rId1132" Type="http://schemas.openxmlformats.org/officeDocument/2006/relationships/hyperlink" Target="http://online.zakon.kz/Document/?doc_id=37196166" TargetMode="External"/><Relationship Id="rId76" Type="http://schemas.openxmlformats.org/officeDocument/2006/relationships/hyperlink" Target="http://online.zakon.kz/Document/?doc_id=39415981" TargetMode="External"/><Relationship Id="rId807" Type="http://schemas.openxmlformats.org/officeDocument/2006/relationships/hyperlink" Target="http://online.zakon.kz/Document/?doc_id=39117636" TargetMode="External"/><Relationship Id="rId292" Type="http://schemas.openxmlformats.org/officeDocument/2006/relationships/hyperlink" Target="http://online.zakon.kz/Document/?doc_id=36866927" TargetMode="External"/><Relationship Id="rId597" Type="http://schemas.openxmlformats.org/officeDocument/2006/relationships/hyperlink" Target="http://online.zakon.kz/Document/?doc_id=30413553" TargetMode="External"/><Relationship Id="rId152" Type="http://schemas.openxmlformats.org/officeDocument/2006/relationships/hyperlink" Target="http://online.zakon.kz/Document/?doc_id=36858926" TargetMode="External"/><Relationship Id="rId457" Type="http://schemas.openxmlformats.org/officeDocument/2006/relationships/hyperlink" Target="http://online.zakon.kz/Document/?doc_id=33123837" TargetMode="External"/><Relationship Id="rId1087" Type="http://schemas.openxmlformats.org/officeDocument/2006/relationships/hyperlink" Target="http://online.zakon.kz/Document/?doc_id=38583206" TargetMode="External"/><Relationship Id="rId1294" Type="http://schemas.openxmlformats.org/officeDocument/2006/relationships/hyperlink" Target="http://online.zakon.kz/Document/?doc_id=38597658" TargetMode="External"/><Relationship Id="rId664" Type="http://schemas.openxmlformats.org/officeDocument/2006/relationships/hyperlink" Target="http://online.zakon.kz/Document/?doc_id=38348309" TargetMode="External"/><Relationship Id="rId871" Type="http://schemas.openxmlformats.org/officeDocument/2006/relationships/hyperlink" Target="http://online.zakon.kz/Document/?doc_id=37865563" TargetMode="External"/><Relationship Id="rId969" Type="http://schemas.openxmlformats.org/officeDocument/2006/relationships/hyperlink" Target="http://online.zakon.kz/Document/?doc_id=31727708" TargetMode="External"/><Relationship Id="rId317" Type="http://schemas.openxmlformats.org/officeDocument/2006/relationships/hyperlink" Target="http://online.zakon.kz/Document/?doc_id=33745240" TargetMode="External"/><Relationship Id="rId524" Type="http://schemas.openxmlformats.org/officeDocument/2006/relationships/hyperlink" Target="http://online.zakon.kz/Document/?doc_id=39117636" TargetMode="External"/><Relationship Id="rId731" Type="http://schemas.openxmlformats.org/officeDocument/2006/relationships/hyperlink" Target="http://online.zakon.kz/Document/?doc_id=30479065" TargetMode="External"/><Relationship Id="rId1154" Type="http://schemas.openxmlformats.org/officeDocument/2006/relationships/hyperlink" Target="http://online.zakon.kz/Document/?doc_id=30947363" TargetMode="External"/><Relationship Id="rId1361" Type="http://schemas.openxmlformats.org/officeDocument/2006/relationships/hyperlink" Target="http://online.zakon.kz/Document/?doc_id=1009803" TargetMode="External"/><Relationship Id="rId98" Type="http://schemas.openxmlformats.org/officeDocument/2006/relationships/hyperlink" Target="http://online.zakon.kz/Document/?doc_id=36148637" TargetMode="External"/><Relationship Id="rId829" Type="http://schemas.openxmlformats.org/officeDocument/2006/relationships/hyperlink" Target="http://online.zakon.kz/Document/?doc_id=38924913" TargetMode="External"/><Relationship Id="rId1014" Type="http://schemas.openxmlformats.org/officeDocument/2006/relationships/hyperlink" Target="http://online.zakon.kz/Document/?doc_id=37865563" TargetMode="External"/><Relationship Id="rId1221" Type="http://schemas.openxmlformats.org/officeDocument/2006/relationships/hyperlink" Target="http://online.zakon.kz/Document/?doc_id=36247799" TargetMode="External"/><Relationship Id="rId1319" Type="http://schemas.openxmlformats.org/officeDocument/2006/relationships/hyperlink" Target="http://online.zakon.kz/Document/?doc_id=34329053" TargetMode="External"/><Relationship Id="rId25" Type="http://schemas.openxmlformats.org/officeDocument/2006/relationships/hyperlink" Target="http://online.zakon.kz/Document/?doc_id=38597658" TargetMode="External"/><Relationship Id="rId174" Type="http://schemas.openxmlformats.org/officeDocument/2006/relationships/hyperlink" Target="http://online.zakon.kz/Document/?link_id=1007537700" TargetMode="External"/><Relationship Id="rId381" Type="http://schemas.openxmlformats.org/officeDocument/2006/relationships/hyperlink" Target="http://online.zakon.kz/Document/?doc_id=31548200" TargetMode="External"/><Relationship Id="rId241" Type="http://schemas.openxmlformats.org/officeDocument/2006/relationships/hyperlink" Target="http://online.zakon.kz/Document/?doc_id=36227306" TargetMode="External"/><Relationship Id="rId479" Type="http://schemas.openxmlformats.org/officeDocument/2006/relationships/hyperlink" Target="http://online.zakon.kz/Document/?doc_id=31577399" TargetMode="External"/><Relationship Id="rId686" Type="http://schemas.openxmlformats.org/officeDocument/2006/relationships/hyperlink" Target="http://online.zakon.kz/Document/?doc_id=39117636" TargetMode="External"/><Relationship Id="rId893" Type="http://schemas.openxmlformats.org/officeDocument/2006/relationships/hyperlink" Target="http://online.zakon.kz/Document/?doc_id=33514847" TargetMode="External"/><Relationship Id="rId339" Type="http://schemas.openxmlformats.org/officeDocument/2006/relationships/hyperlink" Target="http://online.zakon.kz/Document/?doc_id=31731079" TargetMode="External"/><Relationship Id="rId546" Type="http://schemas.openxmlformats.org/officeDocument/2006/relationships/hyperlink" Target="http://online.zakon.kz/Document/?doc_id=35139169" TargetMode="External"/><Relationship Id="rId753" Type="http://schemas.openxmlformats.org/officeDocument/2006/relationships/hyperlink" Target="http://online.zakon.kz/Document/?doc_id=39117636" TargetMode="External"/><Relationship Id="rId1176" Type="http://schemas.openxmlformats.org/officeDocument/2006/relationships/hyperlink" Target="http://online.zakon.kz/Document/?doc_id=37352474" TargetMode="External"/><Relationship Id="rId101" Type="http://schemas.openxmlformats.org/officeDocument/2006/relationships/hyperlink" Target="http://online.zakon.kz/Document/?doc_id=36148637" TargetMode="External"/><Relationship Id="rId406" Type="http://schemas.openxmlformats.org/officeDocument/2006/relationships/hyperlink" Target="http://online.zakon.kz/Document/?doc_id=37865563" TargetMode="External"/><Relationship Id="rId960" Type="http://schemas.openxmlformats.org/officeDocument/2006/relationships/hyperlink" Target="http://online.zakon.kz/Document/?doc_id=39117636" TargetMode="External"/><Relationship Id="rId1036" Type="http://schemas.openxmlformats.org/officeDocument/2006/relationships/hyperlink" Target="http://online.zakon.kz/Document/?doc_id=37865563" TargetMode="External"/><Relationship Id="rId1243" Type="http://schemas.openxmlformats.org/officeDocument/2006/relationships/hyperlink" Target="http://online.zakon.kz/Document/?doc_id=36402496" TargetMode="External"/><Relationship Id="rId613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8660892" TargetMode="External"/><Relationship Id="rId918" Type="http://schemas.openxmlformats.org/officeDocument/2006/relationships/hyperlink" Target="http://online.zakon.kz/Document/?doc_id=38924913" TargetMode="External"/><Relationship Id="rId1103" Type="http://schemas.openxmlformats.org/officeDocument/2006/relationships/hyperlink" Target="http://online.zakon.kz/Document/?doc_id=36402496" TargetMode="External"/><Relationship Id="rId1310" Type="http://schemas.openxmlformats.org/officeDocument/2006/relationships/hyperlink" Target="http://online.zakon.kz/Document/?doc_id=37448343" TargetMode="External"/><Relationship Id="rId47" Type="http://schemas.openxmlformats.org/officeDocument/2006/relationships/hyperlink" Target="http://online.zakon.kz/Document/?doc_id=39824996" TargetMode="External"/><Relationship Id="rId196" Type="http://schemas.openxmlformats.org/officeDocument/2006/relationships/hyperlink" Target="http://online.zakon.kz/Document/?doc_id=36140175" TargetMode="External"/><Relationship Id="rId263" Type="http://schemas.openxmlformats.org/officeDocument/2006/relationships/hyperlink" Target="http://online.zakon.kz/Document/?doc_id=39568591" TargetMode="External"/><Relationship Id="rId470" Type="http://schemas.openxmlformats.org/officeDocument/2006/relationships/hyperlink" Target="http://online.zakon.kz/Document/?doc_id=37120422" TargetMode="External"/><Relationship Id="rId123" Type="http://schemas.openxmlformats.org/officeDocument/2006/relationships/hyperlink" Target="http://online.zakon.kz/Document/?doc_id=36148637" TargetMode="External"/><Relationship Id="rId330" Type="http://schemas.openxmlformats.org/officeDocument/2006/relationships/hyperlink" Target="http://online.zakon.kz/Document/?doc_id=39117636" TargetMode="External"/><Relationship Id="rId568" Type="http://schemas.openxmlformats.org/officeDocument/2006/relationships/hyperlink" Target="http://online.zakon.kz/Document/?doc_id=33414472" TargetMode="External"/><Relationship Id="rId775" Type="http://schemas.openxmlformats.org/officeDocument/2006/relationships/hyperlink" Target="http://online.zakon.kz/Document/?doc_id=39117636" TargetMode="External"/><Relationship Id="rId982" Type="http://schemas.openxmlformats.org/officeDocument/2006/relationships/hyperlink" Target="http://online.zakon.kz/Document/?doc_id=34727706" TargetMode="External"/><Relationship Id="rId1198" Type="http://schemas.openxmlformats.org/officeDocument/2006/relationships/hyperlink" Target="http://online.zakon.kz/Document/?doc_id=36148637" TargetMode="External"/><Relationship Id="rId428" Type="http://schemas.openxmlformats.org/officeDocument/2006/relationships/hyperlink" Target="http://online.zakon.kz/Document/?doc_id=36227306" TargetMode="External"/><Relationship Id="rId635" Type="http://schemas.openxmlformats.org/officeDocument/2006/relationships/hyperlink" Target="http://online.zakon.kz/Document/?doc_id=36866590" TargetMode="External"/><Relationship Id="rId842" Type="http://schemas.openxmlformats.org/officeDocument/2006/relationships/hyperlink" Target="http://online.zakon.kz/Document/?doc_id=39117636" TargetMode="External"/><Relationship Id="rId1058" Type="http://schemas.openxmlformats.org/officeDocument/2006/relationships/hyperlink" Target="http://online.zakon.kz/Document/?doc_id=35139169" TargetMode="External"/><Relationship Id="rId1265" Type="http://schemas.openxmlformats.org/officeDocument/2006/relationships/hyperlink" Target="http://online.zakon.kz/Document/?doc_id=36148637" TargetMode="External"/><Relationship Id="rId702" Type="http://schemas.openxmlformats.org/officeDocument/2006/relationships/hyperlink" Target="jexec:find-type-1635" TargetMode="External"/><Relationship Id="rId1125" Type="http://schemas.openxmlformats.org/officeDocument/2006/relationships/hyperlink" Target="http://online.zakon.kz/Document/?doc_id=37196166" TargetMode="External"/><Relationship Id="rId1332" Type="http://schemas.openxmlformats.org/officeDocument/2006/relationships/hyperlink" Target="http://online.zakon.kz/Document/?doc_id=35185250" TargetMode="External"/><Relationship Id="rId69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7708063" TargetMode="External"/><Relationship Id="rId797" Type="http://schemas.openxmlformats.org/officeDocument/2006/relationships/hyperlink" Target="http://online.zakon.kz/Document/?doc_id=36227306" TargetMode="External"/><Relationship Id="rId145" Type="http://schemas.openxmlformats.org/officeDocument/2006/relationships/hyperlink" Target="http://online.zakon.kz/Document/?doc_id=36858926" TargetMode="External"/><Relationship Id="rId352" Type="http://schemas.openxmlformats.org/officeDocument/2006/relationships/hyperlink" Target="http://online.zakon.kz/Document/?doc_id=31881286" TargetMode="External"/><Relationship Id="rId1287" Type="http://schemas.openxmlformats.org/officeDocument/2006/relationships/hyperlink" Target="http://online.zakon.kz/Document/?doc_id=37865563" TargetMode="External"/><Relationship Id="rId212" Type="http://schemas.openxmlformats.org/officeDocument/2006/relationships/hyperlink" Target="http://online.zakon.kz/Document/?doc_id=32196052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http://online.zakon.kz/Document/?doc_id=38448599" TargetMode="External"/><Relationship Id="rId517" Type="http://schemas.openxmlformats.org/officeDocument/2006/relationships/hyperlink" Target="http://online.zakon.kz/Document/?doc_id=36227306" TargetMode="External"/><Relationship Id="rId724" Type="http://schemas.openxmlformats.org/officeDocument/2006/relationships/hyperlink" Target="http://online.zakon.kz/Document/?doc_id=39117636" TargetMode="External"/><Relationship Id="rId931" Type="http://schemas.openxmlformats.org/officeDocument/2006/relationships/hyperlink" Target="http://online.zakon.kz/Document/?doc_id=38924913" TargetMode="External"/><Relationship Id="rId1147" Type="http://schemas.openxmlformats.org/officeDocument/2006/relationships/hyperlink" Target="http://online.zakon.kz/Document/?doc_id=37196166" TargetMode="External"/><Relationship Id="rId1354" Type="http://schemas.openxmlformats.org/officeDocument/2006/relationships/hyperlink" Target="http://online.zakon.kz/Document/?doc_id=1013880" TargetMode="External"/><Relationship Id="rId60" Type="http://schemas.openxmlformats.org/officeDocument/2006/relationships/hyperlink" Target="http://online.zakon.kz/Document/?doc_id=1026672" TargetMode="External"/><Relationship Id="rId1007" Type="http://schemas.openxmlformats.org/officeDocument/2006/relationships/hyperlink" Target="http://online.zakon.kz/Document/?doc_id=38924913" TargetMode="External"/><Relationship Id="rId1214" Type="http://schemas.openxmlformats.org/officeDocument/2006/relationships/hyperlink" Target="http://online.zakon.kz/Document/?doc_id=33422986" TargetMode="External"/><Relationship Id="rId18" Type="http://schemas.openxmlformats.org/officeDocument/2006/relationships/hyperlink" Target="http://online.zakon.kz/Document/?doc_id=39117636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9117636" TargetMode="External"/><Relationship Id="rId581" Type="http://schemas.openxmlformats.org/officeDocument/2006/relationships/hyperlink" Target="http://online.zakon.kz/Document/?doc_id=39117636" TargetMode="External"/><Relationship Id="rId234" Type="http://schemas.openxmlformats.org/officeDocument/2006/relationships/hyperlink" Target="http://online.zakon.kz/Document/?doc_id=38462936" TargetMode="External"/><Relationship Id="rId679" Type="http://schemas.openxmlformats.org/officeDocument/2006/relationships/hyperlink" Target="http://online.zakon.kz/Document/?doc_id=33872377" TargetMode="External"/><Relationship Id="rId886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4205812" TargetMode="External"/><Relationship Id="rId539" Type="http://schemas.openxmlformats.org/officeDocument/2006/relationships/hyperlink" Target="http://online.zakon.kz/Document/?doc_id=36227306" TargetMode="External"/><Relationship Id="rId746" Type="http://schemas.openxmlformats.org/officeDocument/2006/relationships/hyperlink" Target="http://online.zakon.kz/Document/?doc_id=36227306" TargetMode="External"/><Relationship Id="rId1071" Type="http://schemas.openxmlformats.org/officeDocument/2006/relationships/hyperlink" Target="http://online.zakon.kz/Document/?doc_id=35337783" TargetMode="External"/><Relationship Id="rId1169" Type="http://schemas.openxmlformats.org/officeDocument/2006/relationships/hyperlink" Target="http://online.zakon.kz/Document/?doc_id=31977535" TargetMode="External"/><Relationship Id="rId1376" Type="http://schemas.openxmlformats.org/officeDocument/2006/relationships/footer" Target="footer2.xml"/><Relationship Id="rId301" Type="http://schemas.openxmlformats.org/officeDocument/2006/relationships/hyperlink" Target="http://online.zakon.kz/Document/?doc_id=38588317" TargetMode="External"/><Relationship Id="rId953" Type="http://schemas.openxmlformats.org/officeDocument/2006/relationships/hyperlink" Target="http://online.zakon.kz/Document/?doc_id=36227306" TargetMode="External"/><Relationship Id="rId1029" Type="http://schemas.openxmlformats.org/officeDocument/2006/relationships/hyperlink" Target="http://online.zakon.kz/Document/?doc_id=34329053" TargetMode="External"/><Relationship Id="rId1236" Type="http://schemas.openxmlformats.org/officeDocument/2006/relationships/hyperlink" Target="http://online.zakon.kz/Document/?doc_id=37708063" TargetMode="External"/><Relationship Id="rId82" Type="http://schemas.openxmlformats.org/officeDocument/2006/relationships/hyperlink" Target="http://online.zakon.kz/Document/?doc_id=30466908" TargetMode="External"/><Relationship Id="rId606" Type="http://schemas.openxmlformats.org/officeDocument/2006/relationships/hyperlink" Target="http://online.zakon.kz/Document/?doc_id=33422986" TargetMode="External"/><Relationship Id="rId813" Type="http://schemas.openxmlformats.org/officeDocument/2006/relationships/hyperlink" Target="http://online.zakon.kz/Document/?doc_id=36227306" TargetMode="External"/><Relationship Id="rId1303" Type="http://schemas.openxmlformats.org/officeDocument/2006/relationships/hyperlink" Target="http://online.zakon.kz/Document/?doc_id=37865563" TargetMode="External"/><Relationship Id="rId189" Type="http://schemas.openxmlformats.org/officeDocument/2006/relationships/hyperlink" Target="http://online.zakon.kz/Document/?doc_id=36227306" TargetMode="External"/><Relationship Id="rId396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8681059" TargetMode="External"/><Relationship Id="rId463" Type="http://schemas.openxmlformats.org/officeDocument/2006/relationships/hyperlink" Target="http://online.zakon.kz/Document/?doc_id=38583206" TargetMode="External"/><Relationship Id="rId670" Type="http://schemas.openxmlformats.org/officeDocument/2006/relationships/hyperlink" Target="http://online.zakon.kz/Document/?doc_id=1013957" TargetMode="External"/><Relationship Id="rId1093" Type="http://schemas.openxmlformats.org/officeDocument/2006/relationships/hyperlink" Target="http://online.zakon.kz/Document/?doc_id=33422986" TargetMode="External"/><Relationship Id="rId116" Type="http://schemas.openxmlformats.org/officeDocument/2006/relationships/hyperlink" Target="http://online.zakon.kz/Document/?doc_id=39563570" TargetMode="External"/><Relationship Id="rId323" Type="http://schemas.openxmlformats.org/officeDocument/2006/relationships/hyperlink" Target="http://online.zakon.kz/Document/?doc_id=38858788" TargetMode="External"/><Relationship Id="rId530" Type="http://schemas.openxmlformats.org/officeDocument/2006/relationships/hyperlink" Target="http://online.zakon.kz/Document/?doc_id=38597658" TargetMode="External"/><Relationship Id="rId768" Type="http://schemas.openxmlformats.org/officeDocument/2006/relationships/hyperlink" Target="http://online.zakon.kz/Document/?doc_id=39117636" TargetMode="External"/><Relationship Id="rId975" Type="http://schemas.openxmlformats.org/officeDocument/2006/relationships/hyperlink" Target="http://online.zakon.kz/Document/?doc_id=39005254" TargetMode="External"/><Relationship Id="rId1160" Type="http://schemas.openxmlformats.org/officeDocument/2006/relationships/hyperlink" Target="http://online.zakon.kz/Document/?doc_id=1040583" TargetMode="External"/><Relationship Id="rId628" Type="http://schemas.openxmlformats.org/officeDocument/2006/relationships/hyperlink" Target="http://online.zakon.kz/Document/?doc_id=39117636" TargetMode="External"/><Relationship Id="rId835" Type="http://schemas.openxmlformats.org/officeDocument/2006/relationships/hyperlink" Target="http://online.zakon.kz/Document/?doc_id=35641784" TargetMode="External"/><Relationship Id="rId1258" Type="http://schemas.openxmlformats.org/officeDocument/2006/relationships/hyperlink" Target="http://online.zakon.kz/Document/?doc_id=33123837" TargetMode="External"/><Relationship Id="rId1020" Type="http://schemas.openxmlformats.org/officeDocument/2006/relationships/hyperlink" Target="http://online.zakon.kz/Document/?doc_id=35755961" TargetMode="External"/><Relationship Id="rId1118" Type="http://schemas.openxmlformats.org/officeDocument/2006/relationships/hyperlink" Target="http://online.zakon.kz/Document/?doc_id=36402496" TargetMode="External"/><Relationship Id="rId1325" Type="http://schemas.openxmlformats.org/officeDocument/2006/relationships/hyperlink" Target="http://online.zakon.kz/Document/?doc_id=35110250" TargetMode="External"/><Relationship Id="rId902" Type="http://schemas.openxmlformats.org/officeDocument/2006/relationships/hyperlink" Target="http://online.zakon.kz/Document/?doc_id=36527234" TargetMode="External"/><Relationship Id="rId31" Type="http://schemas.openxmlformats.org/officeDocument/2006/relationships/hyperlink" Target="http://online.zakon.kz/Document/?doc_id=32086770" TargetMode="External"/><Relationship Id="rId180" Type="http://schemas.openxmlformats.org/officeDocument/2006/relationships/hyperlink" Target="http://online.zakon.kz/Document/?doc_id=36166869" TargetMode="External"/><Relationship Id="rId278" Type="http://schemas.openxmlformats.org/officeDocument/2006/relationships/hyperlink" Target="http://online.zakon.kz/Document/?doc_id=1012633" TargetMode="External"/><Relationship Id="rId485" Type="http://schemas.openxmlformats.org/officeDocument/2006/relationships/hyperlink" Target="http://online.zakon.kz/Document/?doc_id=36627187" TargetMode="External"/><Relationship Id="rId692" Type="http://schemas.openxmlformats.org/officeDocument/2006/relationships/hyperlink" Target="http://online.zakon.kz/Document/?doc_id=30479065" TargetMode="External"/><Relationship Id="rId138" Type="http://schemas.openxmlformats.org/officeDocument/2006/relationships/hyperlink" Target="http://online.zakon.kz/Document/?doc_id=31727708" TargetMode="External"/><Relationship Id="rId345" Type="http://schemas.openxmlformats.org/officeDocument/2006/relationships/hyperlink" Target="http://online.zakon.kz/Document/?doc_id=32107058" TargetMode="External"/><Relationship Id="rId552" Type="http://schemas.openxmlformats.org/officeDocument/2006/relationships/hyperlink" Target="http://online.zakon.kz/Document/?doc_id=39922265" TargetMode="External"/><Relationship Id="rId997" Type="http://schemas.openxmlformats.org/officeDocument/2006/relationships/hyperlink" Target="http://online.zakon.kz/Document/?doc_id=39117636" TargetMode="External"/><Relationship Id="rId1182" Type="http://schemas.openxmlformats.org/officeDocument/2006/relationships/hyperlink" Target="http://online.zakon.kz/Document/?doc_id=37708063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5837794" TargetMode="External"/><Relationship Id="rId857" Type="http://schemas.openxmlformats.org/officeDocument/2006/relationships/hyperlink" Target="http://online.zakon.kz/Document/?doc_id=38924913" TargetMode="External"/><Relationship Id="rId1042" Type="http://schemas.openxmlformats.org/officeDocument/2006/relationships/hyperlink" Target="http://online.zakon.kz/Document/?doc_id=38924913" TargetMode="External"/><Relationship Id="rId717" Type="http://schemas.openxmlformats.org/officeDocument/2006/relationships/hyperlink" Target="http://online.zakon.kz/Document/?doc_id=39117636" TargetMode="External"/><Relationship Id="rId924" Type="http://schemas.openxmlformats.org/officeDocument/2006/relationships/hyperlink" Target="http://online.zakon.kz/Document/?doc_id=37865563" TargetMode="External"/><Relationship Id="rId1347" Type="http://schemas.openxmlformats.org/officeDocument/2006/relationships/hyperlink" Target="http://online.zakon.kz/Document/?doc_id=34329053" TargetMode="External"/><Relationship Id="rId53" Type="http://schemas.openxmlformats.org/officeDocument/2006/relationships/hyperlink" Target="http://online.zakon.kz/Document/?doc_id=36858926" TargetMode="External"/><Relationship Id="rId1207" Type="http://schemas.openxmlformats.org/officeDocument/2006/relationships/hyperlink" Target="http://online.zakon.kz/Document/?doc_id=39082703" TargetMode="External"/><Relationship Id="rId367" Type="http://schemas.openxmlformats.org/officeDocument/2006/relationships/hyperlink" Target="http://online.zakon.kz/Document/?doc_id=36227306" TargetMode="External"/><Relationship Id="rId574" Type="http://schemas.openxmlformats.org/officeDocument/2006/relationships/hyperlink" Target="http://online.zakon.kz/Document/?doc_id=39117636" TargetMode="External"/><Relationship Id="rId227" Type="http://schemas.openxmlformats.org/officeDocument/2006/relationships/hyperlink" Target="http://online.zakon.kz/Document/?doc_id=36652795" TargetMode="External"/><Relationship Id="rId781" Type="http://schemas.openxmlformats.org/officeDocument/2006/relationships/hyperlink" Target="http://online.zakon.kz/Document/?doc_id=36227306" TargetMode="External"/><Relationship Id="rId879" Type="http://schemas.openxmlformats.org/officeDocument/2006/relationships/hyperlink" Target="http://online.zakon.kz/Document/?doc_id=38924913" TargetMode="External"/><Relationship Id="rId434" Type="http://schemas.openxmlformats.org/officeDocument/2006/relationships/hyperlink" Target="http://online.zakon.kz/Document/?doc_id=36227306" TargetMode="External"/><Relationship Id="rId641" Type="http://schemas.openxmlformats.org/officeDocument/2006/relationships/hyperlink" Target="http://online.zakon.kz/Document/?doc_id=36247799" TargetMode="External"/><Relationship Id="rId739" Type="http://schemas.openxmlformats.org/officeDocument/2006/relationships/hyperlink" Target="http://online.zakon.kz/Document/?doc_id=31727708" TargetMode="External"/><Relationship Id="rId1064" Type="http://schemas.openxmlformats.org/officeDocument/2006/relationships/hyperlink" Target="http://online.zakon.kz/Document/?doc_id=39697284" TargetMode="External"/><Relationship Id="rId1271" Type="http://schemas.openxmlformats.org/officeDocument/2006/relationships/hyperlink" Target="http://online.zakon.kz/Document/?doc_id=36247799" TargetMode="External"/><Relationship Id="rId1369" Type="http://schemas.openxmlformats.org/officeDocument/2006/relationships/hyperlink" Target="http://online.zakon.kz/Document/?doc_id=30044096" TargetMode="External"/><Relationship Id="rId501" Type="http://schemas.openxmlformats.org/officeDocument/2006/relationships/hyperlink" Target="http://online.zakon.kz/Document/?doc_id=1003158" TargetMode="External"/><Relationship Id="rId946" Type="http://schemas.openxmlformats.org/officeDocument/2006/relationships/hyperlink" Target="http://online.zakon.kz/Document/?doc_id=38924913" TargetMode="External"/><Relationship Id="rId1131" Type="http://schemas.openxmlformats.org/officeDocument/2006/relationships/hyperlink" Target="http://online.zakon.kz/Document/?doc_id=39886258" TargetMode="External"/><Relationship Id="rId1229" Type="http://schemas.openxmlformats.org/officeDocument/2006/relationships/hyperlink" Target="http://online.zakon.kz/Document/?doc_id=32351405" TargetMode="External"/><Relationship Id="rId75" Type="http://schemas.openxmlformats.org/officeDocument/2006/relationships/hyperlink" Target="http://online.zakon.kz/Document/?doc_id=1013880" TargetMode="External"/><Relationship Id="rId806" Type="http://schemas.openxmlformats.org/officeDocument/2006/relationships/hyperlink" Target="http://online.zakon.kz/Document/?doc_id=36227306" TargetMode="External"/><Relationship Id="rId291" Type="http://schemas.openxmlformats.org/officeDocument/2006/relationships/hyperlink" Target="http://online.zakon.kz/Document/?doc_id=1006061" TargetMode="External"/><Relationship Id="rId151" Type="http://schemas.openxmlformats.org/officeDocument/2006/relationships/hyperlink" Target="http://online.zakon.kz/Document/?doc_id=1005029" TargetMode="External"/><Relationship Id="rId389" Type="http://schemas.openxmlformats.org/officeDocument/2006/relationships/hyperlink" Target="http://online.zakon.kz/Document/?doc_id=31548200" TargetMode="External"/><Relationship Id="rId596" Type="http://schemas.openxmlformats.org/officeDocument/2006/relationships/hyperlink" Target="http://online.zakon.kz/Document/?doc_id=30085891" TargetMode="External"/><Relationship Id="rId249" Type="http://schemas.openxmlformats.org/officeDocument/2006/relationships/hyperlink" Target="http://online.zakon.kz/Document/?doc_id=30916594" TargetMode="External"/><Relationship Id="rId456" Type="http://schemas.openxmlformats.org/officeDocument/2006/relationships/hyperlink" Target="http://online.zakon.kz/Document/?doc_id=1013922" TargetMode="External"/><Relationship Id="rId663" Type="http://schemas.openxmlformats.org/officeDocument/2006/relationships/hyperlink" Target="http://online.zakon.kz/Document/?doc_id=33343797" TargetMode="External"/><Relationship Id="rId870" Type="http://schemas.openxmlformats.org/officeDocument/2006/relationships/hyperlink" Target="http://online.zakon.kz/Document/?doc_id=38924913" TargetMode="External"/><Relationship Id="rId1086" Type="http://schemas.openxmlformats.org/officeDocument/2006/relationships/hyperlink" Target="http://online.zakon.kz/Document/?doc_id=37196166" TargetMode="External"/><Relationship Id="rId1293" Type="http://schemas.openxmlformats.org/officeDocument/2006/relationships/hyperlink" Target="http://online.zakon.kz/Document/?doc_id=36247799" TargetMode="External"/><Relationship Id="rId109" Type="http://schemas.openxmlformats.org/officeDocument/2006/relationships/hyperlink" Target="http://online.zakon.kz/Document/?doc_id=31669045" TargetMode="External"/><Relationship Id="rId316" Type="http://schemas.openxmlformats.org/officeDocument/2006/relationships/hyperlink" Target="http://online.zakon.kz/Document/?doc_id=37815626" TargetMode="External"/><Relationship Id="rId523" Type="http://schemas.openxmlformats.org/officeDocument/2006/relationships/hyperlink" Target="http://online.zakon.kz/Document/?doc_id=36227306" TargetMode="External"/><Relationship Id="rId968" Type="http://schemas.openxmlformats.org/officeDocument/2006/relationships/hyperlink" Target="http://online.zakon.kz/Document/?doc_id=38597658" TargetMode="External"/><Relationship Id="rId1153" Type="http://schemas.openxmlformats.org/officeDocument/2006/relationships/hyperlink" Target="http://online.zakon.kz/Document/?doc_id=37161303" TargetMode="External"/><Relationship Id="rId97" Type="http://schemas.openxmlformats.org/officeDocument/2006/relationships/hyperlink" Target="http://online.zakon.kz/Document/?doc_id=36148637" TargetMode="External"/><Relationship Id="rId730" Type="http://schemas.openxmlformats.org/officeDocument/2006/relationships/hyperlink" Target="http://online.zakon.kz/Document/?doc_id=39117636" TargetMode="External"/><Relationship Id="rId828" Type="http://schemas.openxmlformats.org/officeDocument/2006/relationships/hyperlink" Target="http://online.zakon.kz/Document/?doc_id=36247799" TargetMode="External"/><Relationship Id="rId1013" Type="http://schemas.openxmlformats.org/officeDocument/2006/relationships/hyperlink" Target="http://online.zakon.kz/Document/?doc_id=38924913" TargetMode="External"/><Relationship Id="rId1360" Type="http://schemas.openxmlformats.org/officeDocument/2006/relationships/hyperlink" Target="http://online.zakon.kz/Document/?doc_id=1009803" TargetMode="External"/><Relationship Id="rId1220" Type="http://schemas.openxmlformats.org/officeDocument/2006/relationships/hyperlink" Target="http://online.zakon.kz/Document/?doc_id=33123837" TargetMode="External"/><Relationship Id="rId1318" Type="http://schemas.openxmlformats.org/officeDocument/2006/relationships/hyperlink" Target="http://online.zakon.kz/Document/?doc_id=35565963" TargetMode="External"/><Relationship Id="rId24" Type="http://schemas.openxmlformats.org/officeDocument/2006/relationships/hyperlink" Target="http://online.zakon.kz/Document/?doc_id=33027549" TargetMode="External"/><Relationship Id="rId173" Type="http://schemas.openxmlformats.org/officeDocument/2006/relationships/hyperlink" Target="http://online.zakon.kz/Document/?doc_id=31534450" TargetMode="External"/><Relationship Id="rId380" Type="http://schemas.openxmlformats.org/officeDocument/2006/relationships/hyperlink" Target="http://online.zakon.kz/Document/?doc_id=31548200" TargetMode="External"/><Relationship Id="rId240" Type="http://schemas.openxmlformats.org/officeDocument/2006/relationships/hyperlink" Target="http://online.zakon.kz/Document/?doc_id=31548200" TargetMode="External"/><Relationship Id="rId478" Type="http://schemas.openxmlformats.org/officeDocument/2006/relationships/hyperlink" Target="http://online.zakon.kz/Document/?doc_id=38597658" TargetMode="External"/><Relationship Id="rId685" Type="http://schemas.openxmlformats.org/officeDocument/2006/relationships/hyperlink" Target="http://online.zakon.kz/Document/?doc_id=36227306" TargetMode="External"/><Relationship Id="rId892" Type="http://schemas.openxmlformats.org/officeDocument/2006/relationships/hyperlink" Target="http://online.zakon.kz/Document/?doc_id=33400407" TargetMode="External"/><Relationship Id="rId100" Type="http://schemas.openxmlformats.org/officeDocument/2006/relationships/hyperlink" Target="http://online.zakon.kz/Document/?doc_id=30927376" TargetMode="External"/><Relationship Id="rId338" Type="http://schemas.openxmlformats.org/officeDocument/2006/relationships/hyperlink" Target="http://online.zakon.kz/Document/?doc_id=31731079" TargetMode="External"/><Relationship Id="rId545" Type="http://schemas.openxmlformats.org/officeDocument/2006/relationships/hyperlink" Target="http://online.zakon.kz/Document/?doc_id=30194597" TargetMode="External"/><Relationship Id="rId752" Type="http://schemas.openxmlformats.org/officeDocument/2006/relationships/hyperlink" Target="http://online.zakon.kz/Document/?doc_id=36227306" TargetMode="External"/><Relationship Id="rId1175" Type="http://schemas.openxmlformats.org/officeDocument/2006/relationships/hyperlink" Target="http://online.zakon.kz/Document/?doc_id=36287755" TargetMode="External"/><Relationship Id="rId405" Type="http://schemas.openxmlformats.org/officeDocument/2006/relationships/hyperlink" Target="http://online.zakon.kz/Document/?doc_id=38924913" TargetMode="External"/><Relationship Id="rId612" Type="http://schemas.openxmlformats.org/officeDocument/2006/relationships/hyperlink" Target="http://online.zakon.kz/Document/?doc_id=37002307" TargetMode="External"/><Relationship Id="rId1035" Type="http://schemas.openxmlformats.org/officeDocument/2006/relationships/hyperlink" Target="http://online.zakon.kz/Document/?doc_id=38924913" TargetMode="External"/><Relationship Id="rId1242" Type="http://schemas.openxmlformats.org/officeDocument/2006/relationships/hyperlink" Target="http://online.zakon.kz/Document/?doc_id=361486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81837</Words>
  <Characters>734418</Characters>
  <Application>Microsoft Office Word</Application>
  <DocSecurity>0</DocSecurity>
  <Lines>6120</Lines>
  <Paragraphs>1629</Paragraphs>
  <ScaleCrop>false</ScaleCrop>
  <Company/>
  <LinksUpToDate>false</LinksUpToDate>
  <CharactersWithSpaces>814626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2023)</dc:title>
  <dc:subject/>
  <dc:creator>Сергей М</dc:creator>
  <cp:keywords/>
  <dc:description/>
  <cp:lastModifiedBy>Сергей М</cp:lastModifiedBy>
  <cp:revision>2</cp:revision>
  <dcterms:created xsi:type="dcterms:W3CDTF">2023-11-03T13:53:00Z</dcterms:created>
  <dcterms:modified xsi:type="dcterms:W3CDTF">2023-11-03T13:53:00Z</dcterms:modified>
</cp:coreProperties>
</file>