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4D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29 декабря 2015 года № 729 «Об утверждении Правил установления стандартов работ (алгоритм, правила и требования к результатам деятельности сотрудника на конкретном участке работы) в оперативно-следственных п</w:t>
      </w:r>
      <w:r>
        <w:rPr>
          <w:rStyle w:val="s0"/>
          <w:b/>
          <w:bCs/>
        </w:rPr>
        <w:t>одразделениях органов по финансовому мониторингу (служба экономических расследований)» (с изменениями от 19.02.2019 г.) (утратили силу)</w:t>
      </w:r>
    </w:p>
    <w:p w:rsidR="00000000" w:rsidRDefault="004B4DC9">
      <w:pPr>
        <w:pStyle w:val="pj"/>
      </w:pPr>
      <w:r>
        <w:rPr>
          <w:rStyle w:val="s0"/>
          <w:b/>
          <w:bCs/>
        </w:rPr>
        <w:t> </w:t>
      </w:r>
    </w:p>
    <w:p w:rsidR="00000000" w:rsidRDefault="004B4DC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12778</w:t>
      </w:r>
    </w:p>
    <w:p w:rsidR="00000000" w:rsidRDefault="004B4DC9">
      <w:pPr>
        <w:pStyle w:val="pj"/>
      </w:pPr>
      <w:r>
        <w:rPr>
          <w:rStyle w:val="s0"/>
        </w:rPr>
        <w:t> </w:t>
      </w:r>
    </w:p>
    <w:p w:rsidR="00000000" w:rsidRDefault="004B4DC9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20 января 2016 г.</w:t>
        </w:r>
      </w:hyperlink>
    </w:p>
    <w:p w:rsidR="00000000" w:rsidRDefault="004B4DC9">
      <w:pPr>
        <w:pStyle w:val="pj"/>
      </w:pPr>
      <w:r>
        <w:t> </w:t>
      </w:r>
    </w:p>
    <w:p w:rsidR="00000000" w:rsidRDefault="004B4DC9">
      <w:pPr>
        <w:pStyle w:val="pj"/>
      </w:pPr>
      <w:r>
        <w:t>Внесены изменения:</w:t>
      </w:r>
    </w:p>
    <w:p w:rsidR="00000000" w:rsidRDefault="004B4DC9">
      <w:pPr>
        <w:pStyle w:val="pj"/>
      </w:pPr>
      <w:r>
        <w:t> </w:t>
      </w:r>
    </w:p>
    <w:p w:rsidR="00000000" w:rsidRDefault="004B4DC9">
      <w:pPr>
        <w:pStyle w:val="pj"/>
      </w:pPr>
      <w:hyperlink r:id="rId8" w:anchor="sub_id=1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19.02.19 г. № 121 (введен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B4DC9">
      <w:pPr>
        <w:pStyle w:val="pj"/>
      </w:pPr>
      <w:r>
        <w:rPr>
          <w:rStyle w:val="s0"/>
        </w:rPr>
        <w:t> </w:t>
      </w:r>
    </w:p>
    <w:p w:rsidR="00000000" w:rsidRDefault="004B4DC9">
      <w:pPr>
        <w:pStyle w:val="pj"/>
      </w:pPr>
      <w:r>
        <w:rPr>
          <w:rStyle w:val="s0"/>
        </w:rPr>
        <w:t>Предыдущие редакции:</w:t>
      </w:r>
    </w:p>
    <w:p w:rsidR="00000000" w:rsidRDefault="004B4DC9">
      <w:pPr>
        <w:pStyle w:val="pj"/>
      </w:pPr>
      <w:r>
        <w:rPr>
          <w:rStyle w:val="s0"/>
        </w:rPr>
        <w:t> </w:t>
      </w:r>
    </w:p>
    <w:p w:rsidR="00000000" w:rsidRDefault="004B4DC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</w:t>
      </w:r>
      <w:r>
        <w:rPr>
          <w:rStyle w:val="s0"/>
        </w:rPr>
        <w:t>.02.19 г.</w:t>
      </w:r>
    </w:p>
    <w:p w:rsidR="00000000" w:rsidRDefault="004B4DC9">
      <w:pPr>
        <w:pStyle w:val="pj"/>
      </w:pPr>
      <w:r>
        <w:rPr>
          <w:rStyle w:val="s0"/>
          <w:b/>
          <w:bCs/>
        </w:rPr>
        <w:t> </w:t>
      </w:r>
    </w:p>
    <w:p w:rsidR="00000000" w:rsidRDefault="004B4DC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DC9" w:rsidRDefault="004B4DC9" w:rsidP="004B4DC9">
      <w:r>
        <w:separator/>
      </w:r>
    </w:p>
  </w:endnote>
  <w:endnote w:type="continuationSeparator" w:id="0">
    <w:p w:rsidR="004B4DC9" w:rsidRDefault="004B4DC9" w:rsidP="004B4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DC9" w:rsidRDefault="004B4D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DC9" w:rsidRDefault="004B4D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DC9" w:rsidRDefault="004B4D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DC9" w:rsidRDefault="004B4DC9" w:rsidP="004B4DC9">
      <w:r>
        <w:separator/>
      </w:r>
    </w:p>
  </w:footnote>
  <w:footnote w:type="continuationSeparator" w:id="0">
    <w:p w:rsidR="004B4DC9" w:rsidRDefault="004B4DC9" w:rsidP="004B4D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DC9" w:rsidRDefault="004B4D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DC9" w:rsidRDefault="004B4DC9" w:rsidP="004B4D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4DC9" w:rsidRPr="004B4DC9" w:rsidRDefault="004B4DC9" w:rsidP="004B4D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декабря 2015 года № 729 «Об утверждении Правил установления стандартов работ (алгоритм, правила и требования к результатам деятельности сотрудника на конкретном участке работы) в оперативно-следственных подразделениях органов по финансовому мониторингу (служба экономических расследований)» (с изменениями от 19.02.2019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DC9" w:rsidRDefault="004B4D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4DC9"/>
    <w:rsid w:val="004B4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4D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4D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4D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4D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4D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4D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4D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4D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70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7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1001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420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1065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29 декабря 2015 года № 729 «Об утверждении Правил установления стандартов работ (алгоритм, правила и требования к результатам деятельности сотрудника на конкретном участке работы) в оперативно-следственных подразделениях органов по финансовому мониторингу (служба экономических расследований)» (с изменениями от 19.02.2019 г.) (утратили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2024-03-12T18:18:00Z</dcterms:created>
  <dcterms:modified xsi:type="dcterms:W3CDTF">2024-03-12T18:18:00Z</dcterms:modified>
</cp:coreProperties>
</file>