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01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10 июля 2017 года № 237 «О внесении изменения в приказ исполняющего обязанности Министра энергетики Республики Казахстан от 27 июля 2016 года № 345 «Об утверждении Правил формирования плана размещения объе</w:t>
      </w:r>
      <w:r>
        <w:rPr>
          <w:rStyle w:val="s0"/>
          <w:b/>
          <w:bCs/>
        </w:rPr>
        <w:t>ктов по использованию возобновляемых источников энергии»</w:t>
      </w:r>
    </w:p>
    <w:p w:rsidR="00000000" w:rsidRDefault="00EA01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01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июля 2017 года под № 15327</w:t>
      </w:r>
    </w:p>
    <w:p w:rsidR="00000000" w:rsidRDefault="00EA013F">
      <w:pPr>
        <w:ind w:firstLine="400"/>
        <w:jc w:val="both"/>
      </w:pPr>
      <w:r>
        <w:rPr>
          <w:rStyle w:val="s0"/>
        </w:rPr>
        <w:t> </w:t>
      </w:r>
    </w:p>
    <w:p w:rsidR="00000000" w:rsidRDefault="00EA013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431/rus" w:history="1">
        <w:r>
          <w:rPr>
            <w:rStyle w:val="a3"/>
          </w:rPr>
          <w:t>ИС «Эталонный контрольный банк НПА РК в электронном виде» 18 июля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14 ноября 2017 г. № 219 (28598)</w:t>
      </w:r>
    </w:p>
    <w:p w:rsidR="00000000" w:rsidRDefault="00EA013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13F" w:rsidRDefault="00EA013F" w:rsidP="00EA013F">
      <w:r>
        <w:separator/>
      </w:r>
    </w:p>
  </w:endnote>
  <w:endnote w:type="continuationSeparator" w:id="0">
    <w:p w:rsidR="00EA013F" w:rsidRDefault="00EA013F" w:rsidP="00EA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3F" w:rsidRDefault="00EA01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3F" w:rsidRDefault="00EA01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3F" w:rsidRDefault="00EA01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13F" w:rsidRDefault="00EA013F" w:rsidP="00EA013F">
      <w:r>
        <w:separator/>
      </w:r>
    </w:p>
  </w:footnote>
  <w:footnote w:type="continuationSeparator" w:id="0">
    <w:p w:rsidR="00EA013F" w:rsidRDefault="00EA013F" w:rsidP="00EA01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3F" w:rsidRDefault="00EA01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3F" w:rsidRDefault="00EA013F" w:rsidP="00EA01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013F" w:rsidRPr="00EA013F" w:rsidRDefault="00EA013F" w:rsidP="00EA01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10 июля 2017 года № 237 «О внесении изменения в приказ исполняющего обязанности Министра энергетики Республики Казахстан от 27 июля 2016 года № 345 «Об утверждении Правил формирования плана размещения объектов по использованию возобновляемых источников энергии»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13F" w:rsidRDefault="00EA01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013F"/>
    <w:rsid w:val="00EA0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1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1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1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1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01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01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01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01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571</Characters>
  <Application>Microsoft Office Word</Application>
  <DocSecurity>0</DocSecurity>
  <Lines>4</Lines>
  <Paragraphs>1</Paragraphs>
  <ScaleCrop>false</ScaleCrop>
  <Company>SPecialiST RePack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10 июля 2017 года № 237 «О внесении изменения в приказ исполняющего обязанности Министра энергетики Республики Казахстан от 27 июля 2016 года № 345 «Об утверждении Правил формирования плана размещения объектов по использованию возобновляемых источников энергии»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2024-05-04T05:39:00Z</dcterms:created>
  <dcterms:modified xsi:type="dcterms:W3CDTF">2024-05-04T05:39:00Z</dcterms:modified>
</cp:coreProperties>
</file>