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974BF">
      <w:pPr>
        <w:rPr>
          <w:rFonts w:eastAsia="Times New Roman"/>
        </w:rPr>
      </w:pPr>
      <w:bookmarkStart w:id="0" w:name="_GoBack"/>
      <w:bookmarkEnd w:id="0"/>
      <w:r>
        <w:rPr>
          <w:rStyle w:val="s0"/>
          <w:rFonts w:eastAsia="Times New Roman"/>
          <w:b/>
          <w:bCs/>
        </w:rPr>
        <w:t xml:space="preserve">Приказ Министра финансов Республики Казахстан от 12 октября 2018 года № 994 «О признании утратившим силу приказа Министра финансов Республики Казахстан от 17 сентября 2010 года № 463 «Об утверждении Типового положения о консультативных советах по вопросам </w:t>
      </w:r>
      <w:r>
        <w:rPr>
          <w:rStyle w:val="s0"/>
          <w:rFonts w:eastAsia="Times New Roman"/>
          <w:b/>
          <w:bCs/>
        </w:rPr>
        <w:t>совершенствования таможенного дела</w:t>
      </w:r>
      <w:r>
        <w:rPr>
          <w:rStyle w:val="s0"/>
          <w:rFonts w:eastAsia="Times New Roman"/>
          <w:b/>
          <w:bCs/>
        </w:rPr>
        <w:t>»</w:t>
      </w:r>
    </w:p>
    <w:p w:rsidR="00000000" w:rsidRDefault="009974BF">
      <w:pPr>
        <w:pStyle w:val="pj"/>
      </w:pPr>
      <w:r>
        <w:rPr>
          <w:rStyle w:val="s0"/>
        </w:rPr>
        <w:t> </w:t>
      </w:r>
    </w:p>
    <w:p w:rsidR="00000000" w:rsidRDefault="009974BF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25 октября 2018 года под № 17609</w:t>
      </w:r>
    </w:p>
    <w:p w:rsidR="00000000" w:rsidRDefault="009974BF">
      <w:pPr>
        <w:pStyle w:val="pj"/>
      </w:pPr>
      <w:r>
        <w:rPr>
          <w:rStyle w:val="s0"/>
        </w:rPr>
        <w:t> </w:t>
      </w:r>
    </w:p>
    <w:p w:rsidR="00000000" w:rsidRDefault="009974BF">
      <w:pPr>
        <w:pStyle w:val="pj"/>
      </w:pPr>
      <w:r>
        <w:rPr>
          <w:rStyle w:val="s0"/>
        </w:rPr>
        <w:t xml:space="preserve">Опубликован: </w:t>
      </w:r>
      <w:hyperlink r:id="rId7" w:anchor="!/doc/125658/rus" w:tgtFrame="_blank" w:history="1">
        <w:r>
          <w:rPr>
            <w:rStyle w:val="a4"/>
          </w:rPr>
          <w:t>ИС «Эталонный контрольный банк НПА РК в электронном виде» 8 ноября 2018</w:t>
        </w:r>
      </w:hyperlink>
      <w:r>
        <w:rPr>
          <w:rStyle w:val="s0"/>
        </w:rPr>
        <w:t xml:space="preserve"> г.</w:t>
      </w:r>
    </w:p>
    <w:p w:rsidR="00000000" w:rsidRDefault="009974BF">
      <w:pPr>
        <w:pStyle w:val="pj"/>
      </w:pPr>
      <w:r>
        <w:rPr>
          <w:rStyle w:val="s0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4BF" w:rsidRDefault="009974BF" w:rsidP="009974BF">
      <w:r>
        <w:separator/>
      </w:r>
    </w:p>
  </w:endnote>
  <w:endnote w:type="continuationSeparator" w:id="0">
    <w:p w:rsidR="009974BF" w:rsidRDefault="009974BF" w:rsidP="0099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4BF" w:rsidRDefault="009974B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4BF" w:rsidRDefault="009974B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4BF" w:rsidRDefault="009974B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4BF" w:rsidRDefault="009974BF" w:rsidP="009974BF">
      <w:r>
        <w:separator/>
      </w:r>
    </w:p>
  </w:footnote>
  <w:footnote w:type="continuationSeparator" w:id="0">
    <w:p w:rsidR="009974BF" w:rsidRDefault="009974BF" w:rsidP="00997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4BF" w:rsidRDefault="009974B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4BF" w:rsidRDefault="009974BF" w:rsidP="009974B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974BF" w:rsidRPr="009974BF" w:rsidRDefault="009974BF" w:rsidP="009974B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финансов Республики Казахстан от 12 октября 2018 года № 994 «О признании утратившим силу приказа Министра финансов Республики Казахстан от 17 сентября 2010 года № 463 «Об утверждении Типового положения о консультативных советах по вопросам совершенствования таможенного дела»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4BF" w:rsidRDefault="009974B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974BF"/>
    <w:rsid w:val="0099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974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74B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974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74BF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974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74B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974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74B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zan.gov.kz/client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526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2025-12-03T23:58:00Z</dcterms:created>
  <dcterms:modified xsi:type="dcterms:W3CDTF">2025-12-03T23:58:00Z</dcterms:modified>
</cp:coreProperties>
</file>